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E8DF58" w14:textId="2B46DDCC" w:rsidR="0026305F" w:rsidRDefault="0026305F" w:rsidP="0026305F">
      <w:pPr>
        <w:jc w:val="center"/>
        <w:rPr>
          <w:rFonts w:ascii="標楷體" w:eastAsia="標楷體" w:hAnsi="標楷體"/>
          <w:b/>
          <w:bCs/>
          <w:color w:val="000000" w:themeColor="text1"/>
          <w:kern w:val="36"/>
          <w:sz w:val="32"/>
          <w:szCs w:val="48"/>
        </w:rPr>
      </w:pPr>
      <w:r w:rsidRPr="00A80F07">
        <w:rPr>
          <w:rFonts w:ascii="標楷體" w:eastAsia="標楷體" w:hAnsi="標楷體"/>
          <w:b/>
          <w:bCs/>
          <w:color w:val="000000" w:themeColor="text1"/>
          <w:kern w:val="36"/>
          <w:sz w:val="32"/>
          <w:szCs w:val="48"/>
        </w:rPr>
        <w:t>國立嘉義大學</w:t>
      </w:r>
      <w:r w:rsidRPr="00A80F07">
        <w:rPr>
          <w:rFonts w:ascii="標楷體" w:eastAsia="標楷體" w:hAnsi="標楷體" w:hint="eastAsia"/>
          <w:b/>
          <w:bCs/>
          <w:color w:val="000000" w:themeColor="text1"/>
          <w:kern w:val="36"/>
          <w:sz w:val="32"/>
          <w:szCs w:val="48"/>
        </w:rPr>
        <w:t>優秀年輕學者</w:t>
      </w:r>
      <w:r w:rsidRPr="00A80F07">
        <w:rPr>
          <w:rFonts w:ascii="標楷體" w:eastAsia="標楷體" w:hAnsi="標楷體"/>
          <w:b/>
          <w:bCs/>
          <w:color w:val="000000" w:themeColor="text1"/>
          <w:kern w:val="36"/>
          <w:sz w:val="32"/>
          <w:szCs w:val="48"/>
        </w:rPr>
        <w:t>嘉禾獎</w:t>
      </w:r>
      <w:r w:rsidRPr="00A80F07">
        <w:rPr>
          <w:rFonts w:ascii="標楷體" w:eastAsia="標楷體" w:hAnsi="標楷體" w:hint="eastAsia"/>
          <w:b/>
          <w:bCs/>
          <w:color w:val="000000" w:themeColor="text1"/>
          <w:kern w:val="36"/>
          <w:sz w:val="32"/>
          <w:szCs w:val="48"/>
        </w:rPr>
        <w:t>審查要點</w:t>
      </w:r>
    </w:p>
    <w:p w14:paraId="51CCE086" w14:textId="77777777" w:rsidR="0026305F" w:rsidRPr="007811C9" w:rsidRDefault="0026305F" w:rsidP="0026305F">
      <w:pPr>
        <w:spacing w:line="280" w:lineRule="exact"/>
        <w:jc w:val="right"/>
        <w:rPr>
          <w:rFonts w:ascii="標楷體" w:eastAsia="標楷體" w:hAnsi="標楷體"/>
          <w:szCs w:val="20"/>
        </w:rPr>
      </w:pPr>
      <w:r>
        <w:rPr>
          <w:rFonts w:ascii="標楷體" w:eastAsia="標楷體" w:hAnsi="標楷體" w:hint="eastAsia"/>
          <w:szCs w:val="20"/>
        </w:rPr>
        <w:t>113</w:t>
      </w:r>
      <w:r w:rsidRPr="007811C9">
        <w:rPr>
          <w:rFonts w:ascii="標楷體" w:eastAsia="標楷體" w:hAnsi="標楷體" w:hint="eastAsia"/>
          <w:szCs w:val="20"/>
        </w:rPr>
        <w:t>年5月</w:t>
      </w:r>
      <w:r>
        <w:rPr>
          <w:rFonts w:ascii="標楷體" w:eastAsia="標楷體" w:hAnsi="標楷體" w:hint="eastAsia"/>
          <w:szCs w:val="20"/>
        </w:rPr>
        <w:t>16</w:t>
      </w:r>
      <w:r w:rsidRPr="007811C9">
        <w:rPr>
          <w:rFonts w:ascii="標楷體" w:eastAsia="標楷體" w:hAnsi="標楷體" w:hint="eastAsia"/>
          <w:szCs w:val="20"/>
        </w:rPr>
        <w:t>日</w:t>
      </w:r>
      <w:r>
        <w:rPr>
          <w:rFonts w:ascii="標楷體" w:eastAsia="標楷體" w:hAnsi="標楷體" w:hint="eastAsia"/>
          <w:szCs w:val="20"/>
        </w:rPr>
        <w:t>112</w:t>
      </w:r>
      <w:r w:rsidRPr="007811C9">
        <w:rPr>
          <w:rFonts w:ascii="標楷體" w:eastAsia="標楷體" w:hAnsi="標楷體" w:hint="eastAsia"/>
          <w:szCs w:val="20"/>
        </w:rPr>
        <w:t>學年度第2學期第</w:t>
      </w:r>
      <w:r>
        <w:rPr>
          <w:rFonts w:ascii="標楷體" w:eastAsia="標楷體" w:hAnsi="標楷體" w:hint="eastAsia"/>
          <w:szCs w:val="20"/>
        </w:rPr>
        <w:t>6</w:t>
      </w:r>
      <w:r w:rsidRPr="007811C9">
        <w:rPr>
          <w:rFonts w:ascii="標楷體" w:eastAsia="標楷體" w:hAnsi="標楷體" w:hint="eastAsia"/>
          <w:szCs w:val="20"/>
        </w:rPr>
        <w:t>次</w:t>
      </w:r>
      <w:r>
        <w:rPr>
          <w:rFonts w:ascii="標楷體" w:eastAsia="標楷體" w:hAnsi="標楷體" w:hint="eastAsia"/>
          <w:szCs w:val="20"/>
        </w:rPr>
        <w:t>學術審議小組</w:t>
      </w:r>
      <w:r w:rsidRPr="007811C9">
        <w:rPr>
          <w:rFonts w:ascii="標楷體" w:eastAsia="標楷體" w:hAnsi="標楷體" w:hint="eastAsia"/>
          <w:szCs w:val="20"/>
        </w:rPr>
        <w:t>會議通過</w:t>
      </w:r>
    </w:p>
    <w:p w14:paraId="3BCE5F4E" w14:textId="0F0FF0FF" w:rsidR="0026305F" w:rsidRPr="0026305F" w:rsidRDefault="0026305F" w:rsidP="004371A5">
      <w:pPr>
        <w:jc w:val="right"/>
        <w:rPr>
          <w:rFonts w:ascii="標楷體" w:eastAsia="標楷體" w:hAnsi="標楷體"/>
          <w:szCs w:val="20"/>
        </w:rPr>
      </w:pPr>
      <w:r w:rsidRPr="0026305F">
        <w:rPr>
          <w:rFonts w:ascii="標楷體" w:eastAsia="標楷體" w:hAnsi="標楷體" w:hint="eastAsia"/>
          <w:szCs w:val="20"/>
        </w:rPr>
        <w:t>115年3</w:t>
      </w:r>
      <w:r w:rsidRPr="007811C9">
        <w:rPr>
          <w:rFonts w:ascii="標楷體" w:eastAsia="標楷體" w:hAnsi="標楷體" w:hint="eastAsia"/>
          <w:szCs w:val="20"/>
        </w:rPr>
        <w:t>月</w:t>
      </w:r>
      <w:r>
        <w:rPr>
          <w:rFonts w:ascii="標楷體" w:eastAsia="標楷體" w:hAnsi="標楷體" w:hint="eastAsia"/>
          <w:szCs w:val="20"/>
        </w:rPr>
        <w:t>24</w:t>
      </w:r>
      <w:r w:rsidRPr="007811C9">
        <w:rPr>
          <w:rFonts w:ascii="標楷體" w:eastAsia="標楷體" w:hAnsi="標楷體" w:hint="eastAsia"/>
          <w:szCs w:val="20"/>
        </w:rPr>
        <w:t>日</w:t>
      </w:r>
      <w:r>
        <w:rPr>
          <w:rFonts w:ascii="標楷體" w:eastAsia="標楷體" w:hAnsi="標楷體" w:hint="eastAsia"/>
          <w:szCs w:val="20"/>
        </w:rPr>
        <w:t>114</w:t>
      </w:r>
      <w:r w:rsidRPr="007811C9">
        <w:rPr>
          <w:rFonts w:ascii="標楷體" w:eastAsia="標楷體" w:hAnsi="標楷體" w:hint="eastAsia"/>
          <w:szCs w:val="20"/>
        </w:rPr>
        <w:t>學年度第2學期第</w:t>
      </w:r>
      <w:r w:rsidR="004371A5">
        <w:rPr>
          <w:rFonts w:ascii="標楷體" w:eastAsia="標楷體" w:hAnsi="標楷體" w:hint="eastAsia"/>
          <w:szCs w:val="20"/>
        </w:rPr>
        <w:t>5</w:t>
      </w:r>
      <w:r w:rsidRPr="007811C9">
        <w:rPr>
          <w:rFonts w:ascii="標楷體" w:eastAsia="標楷體" w:hAnsi="標楷體" w:hint="eastAsia"/>
          <w:szCs w:val="20"/>
        </w:rPr>
        <w:t>次</w:t>
      </w:r>
      <w:r>
        <w:rPr>
          <w:rFonts w:ascii="標楷體" w:eastAsia="標楷體" w:hAnsi="標楷體" w:hint="eastAsia"/>
          <w:szCs w:val="20"/>
        </w:rPr>
        <w:t>學術審議小組會議</w:t>
      </w:r>
      <w:r w:rsidR="004371A5">
        <w:rPr>
          <w:rFonts w:ascii="標楷體" w:eastAsia="標楷體" w:hAnsi="標楷體" w:hint="eastAsia"/>
          <w:szCs w:val="20"/>
        </w:rPr>
        <w:t>通過</w:t>
      </w:r>
    </w:p>
    <w:p w14:paraId="772AF904" w14:textId="77777777" w:rsidR="0026305F" w:rsidRPr="00A80F07" w:rsidRDefault="0026305F" w:rsidP="0026305F">
      <w:pPr>
        <w:pStyle w:val="a9"/>
        <w:numPr>
          <w:ilvl w:val="0"/>
          <w:numId w:val="48"/>
        </w:numPr>
        <w:tabs>
          <w:tab w:val="left" w:pos="851"/>
        </w:tabs>
        <w:adjustRightInd w:val="0"/>
        <w:spacing w:line="440" w:lineRule="exact"/>
        <w:contextualSpacing w:val="0"/>
        <w:jc w:val="both"/>
        <w:rPr>
          <w:rFonts w:ascii="標楷體" w:eastAsia="標楷體" w:hAnsi="標楷體"/>
          <w:color w:val="000000" w:themeColor="text1"/>
          <w:sz w:val="28"/>
        </w:rPr>
      </w:pPr>
      <w:r w:rsidRPr="00A80F07">
        <w:rPr>
          <w:rFonts w:ascii="標楷體" w:eastAsia="標楷體" w:hAnsi="標楷體" w:hint="eastAsia"/>
          <w:color w:val="000000" w:themeColor="text1"/>
          <w:sz w:val="28"/>
        </w:rPr>
        <w:t>為</w:t>
      </w:r>
      <w:r w:rsidRPr="00A80F07">
        <w:rPr>
          <w:rFonts w:ascii="標楷體" w:eastAsia="標楷體" w:hAnsi="標楷體" w:hint="eastAsia"/>
          <w:bCs/>
          <w:color w:val="000000" w:themeColor="text1"/>
          <w:sz w:val="28"/>
          <w:szCs w:val="28"/>
        </w:rPr>
        <w:t>培育</w:t>
      </w:r>
      <w:r w:rsidRPr="00A80F07">
        <w:rPr>
          <w:rFonts w:ascii="標楷體" w:eastAsia="標楷體" w:hAnsi="標楷體" w:hint="eastAsia"/>
          <w:color w:val="000000" w:themeColor="text1"/>
          <w:sz w:val="28"/>
        </w:rPr>
        <w:t>本校具高度學術潛力之優秀年輕學者，並鼓勵其持續提昇與累積研究能力以達重要突破與貢獻，</w:t>
      </w:r>
      <w:r w:rsidRPr="00A80F07">
        <w:rPr>
          <w:rFonts w:ascii="標楷體" w:eastAsia="標楷體" w:hAnsi="標楷體" w:hint="eastAsia"/>
          <w:bCs/>
          <w:color w:val="000000" w:themeColor="text1"/>
          <w:sz w:val="28"/>
          <w:szCs w:val="28"/>
        </w:rPr>
        <w:t>依據國立嘉義大學學術研究成果獎勵辦法</w:t>
      </w:r>
      <w:r w:rsidRPr="00A80F07">
        <w:rPr>
          <w:rFonts w:ascii="標楷體" w:eastAsia="標楷體" w:hAnsi="標楷體" w:hint="eastAsia"/>
          <w:color w:val="000000" w:themeColor="text1"/>
          <w:sz w:val="28"/>
        </w:rPr>
        <w:t>，特訂定「國立嘉義大學優秀年輕學者嘉禾獎審查要點」（以下簡稱本要點）。</w:t>
      </w:r>
    </w:p>
    <w:p w14:paraId="46A00BCF" w14:textId="77777777" w:rsidR="0026305F" w:rsidRPr="00A80F07" w:rsidRDefault="0026305F" w:rsidP="0026305F">
      <w:pPr>
        <w:pStyle w:val="a9"/>
        <w:numPr>
          <w:ilvl w:val="0"/>
          <w:numId w:val="48"/>
        </w:numPr>
        <w:tabs>
          <w:tab w:val="left" w:pos="851"/>
        </w:tabs>
        <w:spacing w:line="440" w:lineRule="exact"/>
        <w:contextualSpacing w:val="0"/>
        <w:jc w:val="both"/>
        <w:rPr>
          <w:rFonts w:ascii="標楷體" w:eastAsia="標楷體" w:hAnsi="標楷體"/>
          <w:bCs/>
          <w:color w:val="000000" w:themeColor="text1"/>
          <w:sz w:val="28"/>
          <w:szCs w:val="28"/>
        </w:rPr>
      </w:pPr>
      <w:r w:rsidRPr="00A80F07">
        <w:rPr>
          <w:rFonts w:ascii="標楷體" w:eastAsia="標楷體" w:hAnsi="標楷體"/>
          <w:color w:val="000000" w:themeColor="text1"/>
          <w:sz w:val="28"/>
        </w:rPr>
        <w:t>本計畫經費來源由本校產學合作經費行政管理費項下支付</w:t>
      </w:r>
      <w:r>
        <w:rPr>
          <w:rFonts w:ascii="標楷體" w:eastAsia="標楷體" w:hAnsi="標楷體" w:hint="eastAsia"/>
          <w:color w:val="000000" w:themeColor="text1"/>
          <w:sz w:val="28"/>
        </w:rPr>
        <w:t>。</w:t>
      </w:r>
    </w:p>
    <w:p w14:paraId="04F1D9B2" w14:textId="77777777" w:rsidR="0026305F" w:rsidRPr="00A80F07" w:rsidRDefault="0026305F" w:rsidP="0026305F">
      <w:pPr>
        <w:pStyle w:val="a9"/>
        <w:numPr>
          <w:ilvl w:val="0"/>
          <w:numId w:val="48"/>
        </w:numPr>
        <w:tabs>
          <w:tab w:val="left" w:pos="851"/>
        </w:tabs>
        <w:spacing w:line="440" w:lineRule="exact"/>
        <w:contextualSpacing w:val="0"/>
        <w:jc w:val="both"/>
        <w:rPr>
          <w:rFonts w:ascii="標楷體" w:eastAsia="標楷體" w:hAnsi="標楷體"/>
          <w:bCs/>
          <w:color w:val="000000" w:themeColor="text1"/>
          <w:sz w:val="28"/>
          <w:szCs w:val="28"/>
        </w:rPr>
      </w:pPr>
      <w:r w:rsidRPr="00A80F07">
        <w:rPr>
          <w:rFonts w:ascii="標楷體" w:eastAsia="標楷體" w:hAnsi="標楷體" w:hint="eastAsia"/>
          <w:bCs/>
          <w:color w:val="000000" w:themeColor="text1"/>
          <w:sz w:val="28"/>
          <w:szCs w:val="28"/>
        </w:rPr>
        <w:t>被推薦人</w:t>
      </w:r>
      <w:r w:rsidRPr="00A80F07">
        <w:rPr>
          <w:rFonts w:ascii="標楷體" w:eastAsia="標楷體" w:hAnsi="標楷體"/>
          <w:bCs/>
          <w:color w:val="000000" w:themeColor="text1"/>
          <w:sz w:val="28"/>
          <w:szCs w:val="28"/>
        </w:rPr>
        <w:t>須</w:t>
      </w:r>
      <w:r w:rsidRPr="00A80F07">
        <w:rPr>
          <w:rFonts w:ascii="標楷體" w:eastAsia="標楷體" w:hAnsi="標楷體" w:hint="eastAsia"/>
          <w:bCs/>
          <w:color w:val="000000" w:themeColor="text1"/>
          <w:sz w:val="28"/>
          <w:szCs w:val="28"/>
        </w:rPr>
        <w:t>現職</w:t>
      </w:r>
      <w:r w:rsidRPr="00A80F07">
        <w:rPr>
          <w:rFonts w:ascii="標楷體" w:eastAsia="標楷體" w:hAnsi="標楷體"/>
          <w:bCs/>
          <w:color w:val="000000" w:themeColor="text1"/>
          <w:sz w:val="28"/>
          <w:szCs w:val="28"/>
        </w:rPr>
        <w:t>本校專任教師，</w:t>
      </w:r>
      <w:r w:rsidRPr="00A80F07">
        <w:rPr>
          <w:rFonts w:ascii="標楷體" w:eastAsia="標楷體" w:hAnsi="標楷體" w:hint="eastAsia"/>
          <w:bCs/>
          <w:color w:val="000000" w:themeColor="text1"/>
          <w:sz w:val="28"/>
          <w:szCs w:val="28"/>
        </w:rPr>
        <w:t>當年度12月31日止</w:t>
      </w:r>
      <w:r w:rsidRPr="00A80F07">
        <w:rPr>
          <w:rFonts w:ascii="標楷體" w:eastAsia="標楷體" w:hAnsi="標楷體"/>
          <w:bCs/>
          <w:color w:val="000000" w:themeColor="text1"/>
          <w:sz w:val="28"/>
          <w:szCs w:val="28"/>
        </w:rPr>
        <w:t>年齡45歲（含)以下，女性45歲前</w:t>
      </w:r>
      <w:r w:rsidRPr="00A80F07">
        <w:rPr>
          <w:rFonts w:ascii="標楷體" w:eastAsia="標楷體" w:hAnsi="標楷體"/>
          <w:color w:val="000000" w:themeColor="text1"/>
          <w:sz w:val="28"/>
        </w:rPr>
        <w:t>曾有生</w:t>
      </w:r>
      <w:r w:rsidRPr="00A80F07">
        <w:rPr>
          <w:rFonts w:ascii="標楷體" w:eastAsia="標楷體" w:hAnsi="標楷體"/>
          <w:bCs/>
          <w:color w:val="000000" w:themeColor="text1"/>
          <w:sz w:val="28"/>
          <w:szCs w:val="28"/>
        </w:rPr>
        <w:t>育事實者，每生育一胎得延長2歲，但應檢附相關證明文件</w:t>
      </w:r>
      <w:r>
        <w:rPr>
          <w:rFonts w:ascii="標楷體" w:eastAsia="標楷體" w:hAnsi="標楷體" w:hint="eastAsia"/>
          <w:bCs/>
          <w:color w:val="000000" w:themeColor="text1"/>
          <w:sz w:val="28"/>
          <w:szCs w:val="28"/>
        </w:rPr>
        <w:t>。</w:t>
      </w:r>
    </w:p>
    <w:p w14:paraId="4D393ECE" w14:textId="77777777" w:rsidR="0026305F" w:rsidRPr="00A80F07" w:rsidRDefault="0026305F" w:rsidP="0026305F">
      <w:pPr>
        <w:pStyle w:val="a9"/>
        <w:numPr>
          <w:ilvl w:val="0"/>
          <w:numId w:val="48"/>
        </w:numPr>
        <w:tabs>
          <w:tab w:val="left" w:pos="851"/>
        </w:tabs>
        <w:spacing w:line="440" w:lineRule="exact"/>
        <w:contextualSpacing w:val="0"/>
        <w:jc w:val="both"/>
        <w:rPr>
          <w:rFonts w:ascii="標楷體" w:eastAsia="標楷體" w:hAnsi="標楷體"/>
          <w:bCs/>
          <w:color w:val="000000" w:themeColor="text1"/>
          <w:sz w:val="28"/>
          <w:szCs w:val="28"/>
        </w:rPr>
      </w:pPr>
      <w:r w:rsidRPr="00A80F07">
        <w:rPr>
          <w:rFonts w:ascii="標楷體" w:eastAsia="標楷體" w:hAnsi="標楷體"/>
          <w:bCs/>
          <w:color w:val="000000" w:themeColor="text1"/>
          <w:sz w:val="28"/>
          <w:szCs w:val="28"/>
        </w:rPr>
        <w:t>獎</w:t>
      </w:r>
      <w:r w:rsidRPr="00A80F07">
        <w:rPr>
          <w:rFonts w:ascii="標楷體" w:eastAsia="標楷體" w:hAnsi="標楷體" w:hint="eastAsia"/>
          <w:bCs/>
          <w:color w:val="000000" w:themeColor="text1"/>
          <w:sz w:val="28"/>
          <w:szCs w:val="28"/>
        </w:rPr>
        <w:t>勵</w:t>
      </w:r>
      <w:r w:rsidRPr="00A80F07">
        <w:rPr>
          <w:rFonts w:ascii="標楷體" w:eastAsia="標楷體" w:hAnsi="標楷體"/>
          <w:bCs/>
          <w:color w:val="000000" w:themeColor="text1"/>
          <w:sz w:val="28"/>
          <w:szCs w:val="28"/>
        </w:rPr>
        <w:t>方式</w:t>
      </w:r>
      <w:r w:rsidRPr="00A80F07">
        <w:rPr>
          <w:rFonts w:ascii="標楷體" w:eastAsia="標楷體" w:hAnsi="標楷體"/>
          <w:color w:val="000000" w:themeColor="text1"/>
          <w:sz w:val="28"/>
        </w:rPr>
        <w:t>本獎</w:t>
      </w:r>
      <w:r w:rsidRPr="00A80F07">
        <w:rPr>
          <w:rFonts w:ascii="標楷體" w:eastAsia="標楷體" w:hAnsi="標楷體" w:hint="eastAsia"/>
          <w:color w:val="000000" w:themeColor="text1"/>
          <w:sz w:val="28"/>
        </w:rPr>
        <w:t>勵</w:t>
      </w:r>
      <w:r w:rsidRPr="00A80F07">
        <w:rPr>
          <w:rFonts w:ascii="標楷體" w:eastAsia="標楷體" w:hAnsi="標楷體"/>
          <w:color w:val="000000" w:themeColor="text1"/>
          <w:sz w:val="28"/>
        </w:rPr>
        <w:t>金每次至多6人，獲獎者每人獲頒獎牌乙面及獎</w:t>
      </w:r>
      <w:r w:rsidRPr="00A80F07">
        <w:rPr>
          <w:rFonts w:ascii="標楷體" w:eastAsia="標楷體" w:hAnsi="標楷體" w:hint="eastAsia"/>
          <w:color w:val="000000" w:themeColor="text1"/>
          <w:sz w:val="28"/>
        </w:rPr>
        <w:t>勵</w:t>
      </w:r>
      <w:r w:rsidRPr="00A80F07">
        <w:rPr>
          <w:rFonts w:ascii="標楷體" w:eastAsia="標楷體" w:hAnsi="標楷體"/>
          <w:color w:val="000000" w:themeColor="text1"/>
          <w:sz w:val="28"/>
        </w:rPr>
        <w:t>金10萬元，</w:t>
      </w:r>
      <w:r w:rsidRPr="00A80F07">
        <w:rPr>
          <w:rFonts w:ascii="標楷體" w:eastAsia="標楷體" w:hAnsi="標楷體" w:hint="eastAsia"/>
          <w:color w:val="000000" w:themeColor="text1"/>
          <w:sz w:val="28"/>
        </w:rPr>
        <w:t>任職內以獎勵一次為限，</w:t>
      </w:r>
      <w:r w:rsidRPr="00A80F07">
        <w:rPr>
          <w:rFonts w:ascii="標楷體" w:eastAsia="標楷體" w:hAnsi="標楷體"/>
          <w:color w:val="000000" w:themeColor="text1"/>
          <w:sz w:val="28"/>
        </w:rPr>
        <w:t>並公開頒獎表揚</w:t>
      </w:r>
      <w:r>
        <w:rPr>
          <w:rFonts w:ascii="標楷體" w:eastAsia="標楷體" w:hAnsi="標楷體" w:hint="eastAsia"/>
          <w:color w:val="000000" w:themeColor="text1"/>
          <w:sz w:val="28"/>
        </w:rPr>
        <w:t>。</w:t>
      </w:r>
    </w:p>
    <w:p w14:paraId="282B4712" w14:textId="77777777" w:rsidR="0026305F" w:rsidRDefault="0026305F" w:rsidP="0026305F">
      <w:pPr>
        <w:pStyle w:val="a9"/>
        <w:numPr>
          <w:ilvl w:val="0"/>
          <w:numId w:val="48"/>
        </w:numPr>
        <w:tabs>
          <w:tab w:val="left" w:pos="851"/>
        </w:tabs>
        <w:spacing w:line="440" w:lineRule="exact"/>
        <w:contextualSpacing w:val="0"/>
        <w:jc w:val="both"/>
        <w:rPr>
          <w:rFonts w:ascii="標楷體" w:eastAsia="標楷體" w:hAnsi="標楷體"/>
          <w:bCs/>
          <w:color w:val="000000" w:themeColor="text1"/>
          <w:sz w:val="28"/>
          <w:szCs w:val="28"/>
        </w:rPr>
      </w:pPr>
      <w:r w:rsidRPr="00A80F07">
        <w:rPr>
          <w:rFonts w:ascii="標楷體" w:eastAsia="標楷體" w:hAnsi="標楷體" w:hint="eastAsia"/>
          <w:bCs/>
          <w:color w:val="000000" w:themeColor="text1"/>
          <w:sz w:val="28"/>
          <w:szCs w:val="28"/>
        </w:rPr>
        <w:t>評選</w:t>
      </w:r>
      <w:r w:rsidRPr="00A80F07">
        <w:rPr>
          <w:rFonts w:ascii="標楷體" w:eastAsia="標楷體" w:hAnsi="標楷體"/>
          <w:bCs/>
          <w:color w:val="000000" w:themeColor="text1"/>
          <w:sz w:val="28"/>
          <w:szCs w:val="28"/>
        </w:rPr>
        <w:t>方式</w:t>
      </w:r>
      <w:r>
        <w:rPr>
          <w:rFonts w:ascii="標楷體" w:eastAsia="標楷體" w:hAnsi="標楷體" w:hint="eastAsia"/>
          <w:bCs/>
          <w:color w:val="000000" w:themeColor="text1"/>
          <w:sz w:val="28"/>
          <w:szCs w:val="28"/>
        </w:rPr>
        <w:t>區分為</w:t>
      </w:r>
      <w:r w:rsidRPr="004023B7">
        <w:rPr>
          <w:rFonts w:ascii="標楷體" w:eastAsia="標楷體" w:hAnsi="標楷體" w:hint="eastAsia"/>
          <w:bCs/>
          <w:color w:val="000000" w:themeColor="text1"/>
          <w:sz w:val="28"/>
          <w:szCs w:val="28"/>
        </w:rPr>
        <w:t>三階段</w:t>
      </w:r>
      <w:r>
        <w:rPr>
          <w:rFonts w:ascii="標楷體" w:eastAsia="標楷體" w:hAnsi="標楷體" w:hint="eastAsia"/>
          <w:bCs/>
          <w:color w:val="000000" w:themeColor="text1"/>
          <w:sz w:val="28"/>
          <w:szCs w:val="28"/>
        </w:rPr>
        <w:t>：</w:t>
      </w:r>
    </w:p>
    <w:p w14:paraId="1F52360A" w14:textId="77777777" w:rsidR="0026305F" w:rsidRPr="0083159A" w:rsidRDefault="0026305F" w:rsidP="0026305F">
      <w:pPr>
        <w:tabs>
          <w:tab w:val="left" w:pos="851"/>
        </w:tabs>
        <w:spacing w:line="440" w:lineRule="exact"/>
        <w:jc w:val="both"/>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 xml:space="preserve">　　　</w:t>
      </w:r>
      <w:r w:rsidRPr="0083159A">
        <w:rPr>
          <w:rFonts w:ascii="標楷體" w:eastAsia="標楷體" w:hAnsi="標楷體" w:hint="eastAsia"/>
          <w:bCs/>
          <w:color w:val="000000" w:themeColor="text1"/>
          <w:sz w:val="28"/>
          <w:szCs w:val="28"/>
        </w:rPr>
        <w:t>第一階段(初選作業)：</w:t>
      </w:r>
    </w:p>
    <w:p w14:paraId="2FEFCF76" w14:textId="77777777" w:rsidR="0026305F" w:rsidRPr="00CE6A04" w:rsidRDefault="0026305F" w:rsidP="0026305F">
      <w:pPr>
        <w:tabs>
          <w:tab w:val="left" w:pos="851"/>
        </w:tabs>
        <w:spacing w:line="440" w:lineRule="exact"/>
        <w:ind w:left="848" w:hangingChars="303" w:hanging="848"/>
        <w:jc w:val="both"/>
        <w:rPr>
          <w:rFonts w:ascii="標楷體" w:eastAsia="標楷體" w:hAnsi="標楷體"/>
          <w:bCs/>
          <w:sz w:val="28"/>
          <w:szCs w:val="28"/>
        </w:rPr>
      </w:pPr>
      <w:r>
        <w:rPr>
          <w:rFonts w:ascii="標楷體" w:eastAsia="標楷體" w:hAnsi="標楷體" w:hint="eastAsia"/>
          <w:bCs/>
          <w:color w:val="000000" w:themeColor="text1"/>
          <w:sz w:val="28"/>
          <w:szCs w:val="28"/>
        </w:rPr>
        <w:t xml:space="preserve">　　　</w:t>
      </w:r>
      <w:r w:rsidRPr="00C75A58">
        <w:rPr>
          <w:rFonts w:ascii="標楷體" w:eastAsia="標楷體" w:hAnsi="標楷體" w:hint="eastAsia"/>
          <w:bCs/>
          <w:color w:val="000000" w:themeColor="text1"/>
          <w:sz w:val="28"/>
          <w:szCs w:val="28"/>
        </w:rPr>
        <w:t>由本校研究發展處自教師研究計畫管理系統中統計符合獎勵資格之教師近</w:t>
      </w:r>
      <w:r w:rsidRPr="00C75A58">
        <w:rPr>
          <w:rFonts w:ascii="標楷體" w:eastAsia="標楷體" w:hAnsi="標楷體"/>
          <w:bCs/>
          <w:color w:val="000000" w:themeColor="text1"/>
          <w:sz w:val="28"/>
          <w:szCs w:val="28"/>
        </w:rPr>
        <w:t>5</w:t>
      </w:r>
      <w:r w:rsidRPr="00C75A58">
        <w:rPr>
          <w:rFonts w:ascii="標楷體" w:eastAsia="標楷體" w:hAnsi="標楷體" w:hint="eastAsia"/>
          <w:bCs/>
          <w:color w:val="000000" w:themeColor="text1"/>
          <w:sz w:val="28"/>
          <w:szCs w:val="28"/>
        </w:rPr>
        <w:t>年已執行完畢非職務取得之各項計畫經費</w:t>
      </w:r>
      <w:r w:rsidRPr="00A80F07">
        <w:rPr>
          <w:rFonts w:ascii="標楷體" w:eastAsia="標楷體" w:hAnsi="標楷體" w:hint="eastAsia"/>
          <w:bCs/>
          <w:color w:val="000000" w:themeColor="text1"/>
          <w:sz w:val="28"/>
          <w:szCs w:val="28"/>
        </w:rPr>
        <w:t>，經學術審議小組會議審議推薦全校前10</w:t>
      </w:r>
      <w:r>
        <w:rPr>
          <w:rFonts w:ascii="標楷體" w:eastAsia="標楷體" w:hAnsi="標楷體" w:hint="eastAsia"/>
          <w:bCs/>
          <w:color w:val="000000" w:themeColor="text1"/>
          <w:sz w:val="28"/>
          <w:szCs w:val="28"/>
        </w:rPr>
        <w:t>名</w:t>
      </w:r>
      <w:r w:rsidRPr="00CE6A04">
        <w:rPr>
          <w:rFonts w:ascii="標楷體" w:eastAsia="標楷體" w:hAnsi="標楷體" w:hint="eastAsia"/>
          <w:bCs/>
          <w:sz w:val="28"/>
          <w:szCs w:val="28"/>
        </w:rPr>
        <w:t>、</w:t>
      </w:r>
      <w:r w:rsidRPr="00CE6A04">
        <w:rPr>
          <w:rFonts w:ascii="標楷體" w:eastAsia="標楷體" w:hAnsi="標楷體" w:hint="eastAsia"/>
          <w:bCs/>
          <w:color w:val="000000" w:themeColor="text1"/>
          <w:sz w:val="28"/>
          <w:szCs w:val="28"/>
        </w:rPr>
        <w:t>各學院第1名</w:t>
      </w:r>
      <w:r w:rsidRPr="00CE6A04">
        <w:rPr>
          <w:rFonts w:ascii="標楷體" w:eastAsia="標楷體" w:hAnsi="標楷體" w:hint="eastAsia"/>
          <w:bCs/>
          <w:sz w:val="28"/>
          <w:szCs w:val="28"/>
        </w:rPr>
        <w:t>、各學院推薦符合獎勵資格1名教師，併同納入審議。</w:t>
      </w:r>
    </w:p>
    <w:p w14:paraId="1DF6B3B1" w14:textId="77777777" w:rsidR="0026305F" w:rsidRPr="0083159A" w:rsidRDefault="0026305F" w:rsidP="0026305F">
      <w:pPr>
        <w:tabs>
          <w:tab w:val="left" w:pos="851"/>
        </w:tabs>
        <w:spacing w:line="440" w:lineRule="exact"/>
        <w:ind w:left="848" w:hangingChars="303" w:hanging="848"/>
        <w:jc w:val="both"/>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 xml:space="preserve">　　　</w:t>
      </w:r>
      <w:r w:rsidRPr="0083159A">
        <w:rPr>
          <w:rFonts w:ascii="標楷體" w:eastAsia="標楷體" w:hAnsi="標楷體" w:hint="eastAsia"/>
          <w:bCs/>
          <w:color w:val="000000" w:themeColor="text1"/>
          <w:sz w:val="28"/>
          <w:szCs w:val="28"/>
        </w:rPr>
        <w:t>第二階段(被推薦人資料送審作業)：</w:t>
      </w:r>
    </w:p>
    <w:p w14:paraId="1C584E44" w14:textId="77777777" w:rsidR="0026305F" w:rsidRPr="00A80F07" w:rsidRDefault="0026305F" w:rsidP="0026305F">
      <w:pPr>
        <w:tabs>
          <w:tab w:val="left" w:pos="851"/>
        </w:tabs>
        <w:spacing w:line="440" w:lineRule="exact"/>
        <w:ind w:left="848" w:hangingChars="303" w:hanging="848"/>
        <w:jc w:val="both"/>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 xml:space="preserve">　　　</w:t>
      </w:r>
      <w:r w:rsidRPr="00A80F07">
        <w:rPr>
          <w:rFonts w:ascii="標楷體" w:eastAsia="標楷體" w:hAnsi="標楷體" w:hint="eastAsia"/>
          <w:bCs/>
          <w:color w:val="000000" w:themeColor="text1"/>
          <w:sz w:val="28"/>
          <w:szCs w:val="28"/>
        </w:rPr>
        <w:t>被推薦人</w:t>
      </w:r>
      <w:r w:rsidRPr="00A80F07">
        <w:rPr>
          <w:rFonts w:ascii="標楷體" w:eastAsia="標楷體" w:hAnsi="標楷體"/>
          <w:bCs/>
          <w:color w:val="000000" w:themeColor="text1"/>
          <w:sz w:val="28"/>
          <w:szCs w:val="28"/>
        </w:rPr>
        <w:t>填具</w:t>
      </w:r>
      <w:r w:rsidRPr="00A80F07">
        <w:rPr>
          <w:rFonts w:ascii="標楷體" w:eastAsia="標楷體" w:hAnsi="標楷體" w:hint="eastAsia"/>
          <w:bCs/>
          <w:color w:val="000000" w:themeColor="text1"/>
          <w:sz w:val="28"/>
          <w:szCs w:val="28"/>
        </w:rPr>
        <w:t>推薦紙本</w:t>
      </w:r>
      <w:r w:rsidRPr="00A80F07">
        <w:rPr>
          <w:rFonts w:ascii="標楷體" w:eastAsia="標楷體" w:hAnsi="標楷體"/>
          <w:bCs/>
          <w:color w:val="000000" w:themeColor="text1"/>
          <w:sz w:val="28"/>
          <w:szCs w:val="28"/>
        </w:rPr>
        <w:t>資料1式2份及電子檔</w:t>
      </w:r>
      <w:r w:rsidRPr="00A80F07">
        <w:rPr>
          <w:rFonts w:ascii="標楷體" w:eastAsia="標楷體" w:hAnsi="標楷體"/>
          <w:color w:val="000000" w:themeColor="text1"/>
          <w:sz w:val="28"/>
          <w:szCs w:val="28"/>
        </w:rPr>
        <w:t>，於</w:t>
      </w:r>
      <w:r w:rsidRPr="00A80F07">
        <w:rPr>
          <w:rFonts w:ascii="標楷體" w:eastAsia="標楷體" w:hAnsi="標楷體" w:hint="eastAsia"/>
          <w:color w:val="000000" w:themeColor="text1"/>
          <w:sz w:val="28"/>
          <w:szCs w:val="28"/>
        </w:rPr>
        <w:t>繳交期限內</w:t>
      </w:r>
      <w:r w:rsidRPr="00A80F07">
        <w:rPr>
          <w:rFonts w:ascii="標楷體" w:eastAsia="標楷體" w:hAnsi="標楷體"/>
          <w:color w:val="000000" w:themeColor="text1"/>
          <w:sz w:val="28"/>
          <w:szCs w:val="28"/>
        </w:rPr>
        <w:t>送研發處學術發展組</w:t>
      </w:r>
      <w:r w:rsidRPr="00A80F07">
        <w:rPr>
          <w:rFonts w:ascii="標楷體" w:eastAsia="標楷體" w:hAnsi="標楷體" w:hint="eastAsia"/>
          <w:color w:val="000000" w:themeColor="text1"/>
          <w:sz w:val="28"/>
          <w:szCs w:val="28"/>
        </w:rPr>
        <w:t>，逾期未繳交者視同放棄</w:t>
      </w:r>
      <w:r w:rsidRPr="00A80F07">
        <w:rPr>
          <w:rFonts w:ascii="標楷體" w:eastAsia="標楷體" w:hAnsi="標楷體"/>
          <w:color w:val="000000" w:themeColor="text1"/>
          <w:sz w:val="28"/>
          <w:szCs w:val="28"/>
        </w:rPr>
        <w:t>。</w:t>
      </w:r>
      <w:r w:rsidRPr="00A80F07">
        <w:rPr>
          <w:rFonts w:ascii="標楷體" w:eastAsia="標楷體" w:hAnsi="標楷體" w:hint="eastAsia"/>
          <w:bCs/>
          <w:color w:val="000000" w:themeColor="text1"/>
          <w:sz w:val="28"/>
          <w:szCs w:val="28"/>
        </w:rPr>
        <w:t>被推薦人應繳交</w:t>
      </w:r>
      <w:r w:rsidRPr="00A80F07">
        <w:rPr>
          <w:rFonts w:ascii="標楷體" w:eastAsia="標楷體" w:hAnsi="標楷體"/>
          <w:bCs/>
          <w:color w:val="000000" w:themeColor="text1"/>
          <w:sz w:val="28"/>
          <w:szCs w:val="28"/>
        </w:rPr>
        <w:t>資料包含：</w:t>
      </w:r>
      <w:r w:rsidRPr="00A80F07">
        <w:rPr>
          <w:rFonts w:ascii="標楷體" w:eastAsia="標楷體" w:hAnsi="標楷體"/>
          <w:bCs/>
          <w:color w:val="000000" w:themeColor="text1"/>
          <w:sz w:val="28"/>
          <w:szCs w:val="28"/>
        </w:rPr>
        <w:br/>
      </w:r>
      <w:r w:rsidRPr="00A80F07">
        <w:rPr>
          <w:rFonts w:ascii="標楷體" w:eastAsia="標楷體" w:hAnsi="標楷體" w:hint="eastAsia"/>
          <w:bCs/>
          <w:color w:val="000000" w:themeColor="text1"/>
          <w:sz w:val="28"/>
          <w:szCs w:val="28"/>
        </w:rPr>
        <w:t>1.</w:t>
      </w:r>
      <w:r w:rsidRPr="00A80F07">
        <w:rPr>
          <w:rFonts w:ascii="標楷體" w:eastAsia="標楷體" w:hAnsi="標楷體"/>
          <w:bCs/>
          <w:color w:val="000000" w:themeColor="text1"/>
          <w:sz w:val="28"/>
          <w:szCs w:val="28"/>
        </w:rPr>
        <w:t>學經歷表(可採國科會個人資料表C301格式)。</w:t>
      </w:r>
      <w:r w:rsidRPr="00A80F07">
        <w:rPr>
          <w:rFonts w:ascii="標楷體" w:eastAsia="標楷體" w:hAnsi="標楷體"/>
          <w:bCs/>
          <w:color w:val="000000" w:themeColor="text1"/>
          <w:sz w:val="28"/>
          <w:szCs w:val="28"/>
        </w:rPr>
        <w:br/>
      </w:r>
      <w:r w:rsidRPr="00A80F07">
        <w:rPr>
          <w:rFonts w:ascii="標楷體" w:eastAsia="標楷體" w:hAnsi="標楷體" w:hint="eastAsia"/>
          <w:bCs/>
          <w:color w:val="000000" w:themeColor="text1"/>
          <w:sz w:val="28"/>
          <w:szCs w:val="28"/>
        </w:rPr>
        <w:t>2.</w:t>
      </w:r>
      <w:r w:rsidRPr="00A80F07">
        <w:rPr>
          <w:rFonts w:ascii="標楷體" w:eastAsia="標楷體" w:hAnsi="標楷體"/>
          <w:bCs/>
          <w:color w:val="000000" w:themeColor="text1"/>
          <w:sz w:val="28"/>
          <w:szCs w:val="28"/>
        </w:rPr>
        <w:t>5年內研究與著作目錄(可採國科會個人資料表C302格式)。</w:t>
      </w:r>
      <w:r w:rsidRPr="00A80F07">
        <w:rPr>
          <w:rFonts w:ascii="標楷體" w:eastAsia="標楷體" w:hAnsi="標楷體"/>
          <w:bCs/>
          <w:color w:val="000000" w:themeColor="text1"/>
          <w:sz w:val="28"/>
          <w:szCs w:val="28"/>
        </w:rPr>
        <w:br/>
      </w:r>
      <w:r w:rsidRPr="00A80F07">
        <w:rPr>
          <w:rFonts w:ascii="標楷體" w:eastAsia="標楷體" w:hAnsi="標楷體" w:hint="eastAsia"/>
          <w:bCs/>
          <w:color w:val="000000" w:themeColor="text1"/>
          <w:sz w:val="28"/>
          <w:szCs w:val="28"/>
        </w:rPr>
        <w:t>3.</w:t>
      </w:r>
      <w:r w:rsidRPr="00A80F07">
        <w:rPr>
          <w:rFonts w:ascii="標楷體" w:eastAsia="標楷體" w:hAnsi="標楷體"/>
          <w:bCs/>
          <w:color w:val="000000" w:themeColor="text1"/>
          <w:sz w:val="28"/>
          <w:szCs w:val="28"/>
        </w:rPr>
        <w:t>研究成果說明</w:t>
      </w:r>
      <w:r w:rsidRPr="00A80F07">
        <w:rPr>
          <w:rFonts w:ascii="標楷體" w:eastAsia="標楷體" w:hAnsi="標楷體" w:hint="eastAsia"/>
          <w:bCs/>
          <w:color w:val="000000" w:themeColor="text1"/>
          <w:sz w:val="28"/>
          <w:szCs w:val="28"/>
        </w:rPr>
        <w:t>(至少1頁)。</w:t>
      </w:r>
    </w:p>
    <w:p w14:paraId="02BF4CB1" w14:textId="77777777" w:rsidR="0026305F" w:rsidRPr="00A80F07" w:rsidRDefault="0026305F" w:rsidP="0026305F">
      <w:pPr>
        <w:tabs>
          <w:tab w:val="left" w:pos="851"/>
        </w:tabs>
        <w:spacing w:line="440" w:lineRule="exact"/>
        <w:jc w:val="both"/>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 xml:space="preserve">　　　</w:t>
      </w:r>
      <w:r w:rsidRPr="00A80F07">
        <w:rPr>
          <w:rFonts w:ascii="標楷體" w:eastAsia="標楷體" w:hAnsi="標楷體" w:hint="eastAsia"/>
          <w:bCs/>
          <w:color w:val="000000" w:themeColor="text1"/>
          <w:sz w:val="28"/>
          <w:szCs w:val="28"/>
        </w:rPr>
        <w:t>4.</w:t>
      </w:r>
      <w:r w:rsidRPr="00A80F07">
        <w:rPr>
          <w:rFonts w:ascii="標楷體" w:eastAsia="標楷體" w:hAnsi="標楷體"/>
          <w:bCs/>
          <w:color w:val="000000" w:themeColor="text1"/>
          <w:sz w:val="28"/>
          <w:szCs w:val="28"/>
        </w:rPr>
        <w:t>5年內代表作影本。</w:t>
      </w:r>
    </w:p>
    <w:p w14:paraId="7FEDC870" w14:textId="77777777" w:rsidR="0026305F" w:rsidRPr="0083159A" w:rsidRDefault="0026305F" w:rsidP="0026305F">
      <w:pPr>
        <w:tabs>
          <w:tab w:val="left" w:pos="851"/>
        </w:tabs>
        <w:spacing w:line="440" w:lineRule="exact"/>
        <w:jc w:val="both"/>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 xml:space="preserve">　　　</w:t>
      </w:r>
      <w:r w:rsidRPr="0083159A">
        <w:rPr>
          <w:rFonts w:ascii="標楷體" w:eastAsia="標楷體" w:hAnsi="標楷體" w:hint="eastAsia"/>
          <w:bCs/>
          <w:color w:val="000000" w:themeColor="text1"/>
          <w:sz w:val="28"/>
          <w:szCs w:val="28"/>
        </w:rPr>
        <w:t>第三階段(評選作業)：</w:t>
      </w:r>
    </w:p>
    <w:p w14:paraId="602F5BFC" w14:textId="77777777" w:rsidR="0026305F" w:rsidRDefault="0026305F" w:rsidP="0026305F">
      <w:pPr>
        <w:tabs>
          <w:tab w:val="left" w:pos="851"/>
        </w:tabs>
        <w:spacing w:line="440" w:lineRule="exact"/>
        <w:ind w:left="848" w:hangingChars="303" w:hanging="848"/>
        <w:jc w:val="both"/>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 xml:space="preserve">　　　</w:t>
      </w:r>
      <w:r w:rsidRPr="00A80F07">
        <w:rPr>
          <w:rFonts w:ascii="標楷體" w:eastAsia="標楷體" w:hAnsi="標楷體"/>
          <w:bCs/>
          <w:color w:val="000000" w:themeColor="text1"/>
          <w:sz w:val="28"/>
          <w:szCs w:val="28"/>
        </w:rPr>
        <w:t>本校組成</w:t>
      </w:r>
      <w:r w:rsidRPr="00A80F07">
        <w:rPr>
          <w:rFonts w:ascii="標楷體" w:eastAsia="標楷體" w:hAnsi="標楷體" w:hint="eastAsia"/>
          <w:color w:val="000000" w:themeColor="text1"/>
          <w:sz w:val="28"/>
          <w:szCs w:val="28"/>
        </w:rPr>
        <w:t>評選</w:t>
      </w:r>
      <w:r w:rsidRPr="00A80F07">
        <w:rPr>
          <w:rFonts w:ascii="標楷體" w:eastAsia="標楷體" w:hAnsi="標楷體" w:hint="eastAsia"/>
          <w:bCs/>
          <w:color w:val="000000" w:themeColor="text1"/>
          <w:sz w:val="28"/>
          <w:szCs w:val="28"/>
        </w:rPr>
        <w:t>小組</w:t>
      </w:r>
      <w:r w:rsidRPr="00A80F07">
        <w:rPr>
          <w:rFonts w:ascii="標楷體" w:eastAsia="標楷體" w:hAnsi="標楷體" w:hint="eastAsia"/>
          <w:color w:val="000000" w:themeColor="text1"/>
          <w:sz w:val="28"/>
          <w:szCs w:val="28"/>
        </w:rPr>
        <w:t>5至7</w:t>
      </w:r>
      <w:r w:rsidRPr="00A80F07">
        <w:rPr>
          <w:rFonts w:ascii="標楷體" w:eastAsia="標楷體" w:hAnsi="標楷體"/>
          <w:color w:val="000000" w:themeColor="text1"/>
          <w:sz w:val="28"/>
          <w:szCs w:val="28"/>
        </w:rPr>
        <w:t>人，由校長聘請副校長、研發長及校內外專家學者</w:t>
      </w:r>
      <w:r w:rsidRPr="00A80F07">
        <w:rPr>
          <w:rFonts w:ascii="標楷體" w:eastAsia="標楷體" w:hAnsi="標楷體" w:hint="eastAsia"/>
          <w:color w:val="000000" w:themeColor="text1"/>
          <w:sz w:val="28"/>
          <w:szCs w:val="28"/>
        </w:rPr>
        <w:t>3至5人</w:t>
      </w:r>
      <w:r w:rsidRPr="00A80F07">
        <w:rPr>
          <w:rFonts w:ascii="標楷體" w:eastAsia="標楷體" w:hAnsi="標楷體"/>
          <w:color w:val="000000" w:themeColor="text1"/>
          <w:sz w:val="28"/>
          <w:szCs w:val="28"/>
        </w:rPr>
        <w:t>組成，</w:t>
      </w:r>
      <w:r w:rsidRPr="00A80F07">
        <w:rPr>
          <w:rFonts w:ascii="標楷體" w:eastAsia="標楷體" w:hAnsi="標楷體" w:hint="eastAsia"/>
          <w:color w:val="000000" w:themeColor="text1"/>
          <w:sz w:val="28"/>
          <w:szCs w:val="28"/>
        </w:rPr>
        <w:t>其中</w:t>
      </w:r>
      <w:r w:rsidRPr="00A80F07">
        <w:rPr>
          <w:rFonts w:ascii="標楷體" w:eastAsia="標楷體" w:hAnsi="標楷體"/>
          <w:color w:val="000000" w:themeColor="text1"/>
          <w:sz w:val="28"/>
          <w:szCs w:val="28"/>
        </w:rPr>
        <w:t>副校長擔任召集人，</w:t>
      </w:r>
      <w:r w:rsidRPr="00A80F07">
        <w:rPr>
          <w:rFonts w:ascii="標楷體" w:eastAsia="標楷體" w:hAnsi="標楷體" w:hint="eastAsia"/>
          <w:color w:val="000000" w:themeColor="text1"/>
          <w:sz w:val="28"/>
          <w:szCs w:val="28"/>
        </w:rPr>
        <w:t>依</w:t>
      </w:r>
      <w:r w:rsidRPr="00A80F07">
        <w:rPr>
          <w:rFonts w:ascii="標楷體" w:eastAsia="標楷體" w:hAnsi="標楷體" w:hint="eastAsia"/>
          <w:bCs/>
          <w:color w:val="000000" w:themeColor="text1"/>
          <w:sz w:val="28"/>
          <w:szCs w:val="28"/>
        </w:rPr>
        <w:t>綜合學術表現進行評選。</w:t>
      </w:r>
    </w:p>
    <w:p w14:paraId="13E8C7AA" w14:textId="77777777" w:rsidR="0026305F" w:rsidRPr="00634D51" w:rsidRDefault="0026305F" w:rsidP="0026305F">
      <w:pPr>
        <w:pStyle w:val="a9"/>
        <w:numPr>
          <w:ilvl w:val="0"/>
          <w:numId w:val="48"/>
        </w:numPr>
        <w:tabs>
          <w:tab w:val="left" w:pos="851"/>
        </w:tabs>
        <w:spacing w:line="440" w:lineRule="exact"/>
        <w:contextualSpacing w:val="0"/>
        <w:jc w:val="both"/>
        <w:rPr>
          <w:rFonts w:ascii="標楷體" w:eastAsia="標楷體" w:hAnsi="標楷體"/>
          <w:bCs/>
          <w:color w:val="000000" w:themeColor="text1"/>
          <w:sz w:val="28"/>
          <w:szCs w:val="28"/>
        </w:rPr>
      </w:pPr>
      <w:r w:rsidRPr="00634D51">
        <w:rPr>
          <w:rFonts w:ascii="標楷體" w:eastAsia="標楷體" w:hAnsi="標楷體" w:hint="eastAsia"/>
          <w:color w:val="000000" w:themeColor="text1"/>
          <w:sz w:val="28"/>
        </w:rPr>
        <w:t>本要點經學術審議小組會議審議通過，陳請校長核示後實施。</w:t>
      </w:r>
    </w:p>
    <w:p w14:paraId="6440748F" w14:textId="77777777" w:rsidR="0026305F" w:rsidRDefault="0026305F" w:rsidP="0026305F">
      <w:pPr>
        <w:spacing w:line="480" w:lineRule="exact"/>
        <w:ind w:left="1260" w:hangingChars="450" w:hanging="1260"/>
        <w:jc w:val="center"/>
        <w:rPr>
          <w:rFonts w:ascii="標楷體" w:eastAsia="標楷體" w:hAnsi="標楷體"/>
          <w:strike/>
          <w:sz w:val="28"/>
          <w:szCs w:val="28"/>
        </w:rPr>
      </w:pPr>
    </w:p>
    <w:p w14:paraId="17C48DCF" w14:textId="77777777" w:rsidR="0026305F" w:rsidRDefault="0026305F" w:rsidP="0026305F">
      <w:pPr>
        <w:spacing w:line="480" w:lineRule="exact"/>
        <w:ind w:left="1260" w:hangingChars="450" w:hanging="1260"/>
        <w:jc w:val="center"/>
        <w:rPr>
          <w:rFonts w:ascii="標楷體" w:eastAsia="標楷體" w:hAnsi="標楷體"/>
          <w:strike/>
          <w:sz w:val="28"/>
          <w:szCs w:val="28"/>
        </w:rPr>
      </w:pPr>
    </w:p>
    <w:p w14:paraId="6A80FB57" w14:textId="77777777" w:rsidR="0026305F" w:rsidRDefault="0026305F" w:rsidP="0026305F">
      <w:pPr>
        <w:spacing w:line="480" w:lineRule="exact"/>
        <w:ind w:left="1260" w:hangingChars="450" w:hanging="1260"/>
        <w:jc w:val="center"/>
        <w:rPr>
          <w:rFonts w:ascii="標楷體" w:eastAsia="標楷體" w:hAnsi="標楷體"/>
          <w:strike/>
          <w:sz w:val="28"/>
          <w:szCs w:val="28"/>
        </w:rPr>
      </w:pPr>
    </w:p>
    <w:p w14:paraId="71371AD5" w14:textId="77777777" w:rsidR="0026305F" w:rsidRPr="00D778F7" w:rsidRDefault="0026305F" w:rsidP="0026305F">
      <w:pPr>
        <w:spacing w:line="480" w:lineRule="exact"/>
        <w:ind w:left="1440" w:hangingChars="450" w:hanging="1440"/>
        <w:jc w:val="center"/>
        <w:rPr>
          <w:rFonts w:eastAsia="標楷體"/>
          <w:color w:val="000000"/>
          <w:sz w:val="32"/>
          <w:szCs w:val="28"/>
        </w:rPr>
      </w:pPr>
      <w:r w:rsidRPr="00D778F7">
        <w:rPr>
          <w:rFonts w:eastAsia="標楷體"/>
          <w:sz w:val="32"/>
          <w:szCs w:val="28"/>
        </w:rPr>
        <w:t>國立</w:t>
      </w:r>
      <w:r w:rsidRPr="00D778F7">
        <w:rPr>
          <w:rFonts w:eastAsia="標楷體" w:hint="eastAsia"/>
          <w:sz w:val="32"/>
          <w:szCs w:val="28"/>
        </w:rPr>
        <w:t>嘉義</w:t>
      </w:r>
      <w:r w:rsidRPr="00D778F7">
        <w:rPr>
          <w:rFonts w:eastAsia="標楷體"/>
          <w:sz w:val="32"/>
          <w:szCs w:val="28"/>
        </w:rPr>
        <w:t>大學</w:t>
      </w:r>
      <w:r w:rsidRPr="00D778F7">
        <w:rPr>
          <w:rFonts w:eastAsia="標楷體"/>
          <w:sz w:val="32"/>
          <w:szCs w:val="28"/>
          <w:u w:val="single"/>
        </w:rPr>
        <w:t xml:space="preserve">    </w:t>
      </w:r>
      <w:r w:rsidRPr="00D778F7">
        <w:rPr>
          <w:rFonts w:eastAsia="標楷體"/>
          <w:sz w:val="32"/>
          <w:szCs w:val="28"/>
        </w:rPr>
        <w:t>年度</w:t>
      </w:r>
      <w:r w:rsidRPr="00D778F7">
        <w:rPr>
          <w:rFonts w:eastAsia="標楷體"/>
          <w:sz w:val="32"/>
          <w:szCs w:val="28"/>
          <w:u w:val="single"/>
        </w:rPr>
        <w:t xml:space="preserve">    </w:t>
      </w:r>
      <w:r w:rsidRPr="00D778F7">
        <w:rPr>
          <w:rFonts w:eastAsia="標楷體"/>
          <w:sz w:val="32"/>
          <w:szCs w:val="28"/>
        </w:rPr>
        <w:t>學院</w:t>
      </w:r>
      <w:r w:rsidRPr="00D778F7">
        <w:rPr>
          <w:rFonts w:eastAsia="標楷體"/>
          <w:sz w:val="32"/>
          <w:szCs w:val="28"/>
          <w:u w:val="single"/>
        </w:rPr>
        <w:t xml:space="preserve">    </w:t>
      </w:r>
      <w:r w:rsidRPr="00D778F7">
        <w:rPr>
          <w:rFonts w:eastAsia="標楷體"/>
          <w:sz w:val="32"/>
          <w:szCs w:val="28"/>
        </w:rPr>
        <w:t>系（所、學位學程）</w:t>
      </w:r>
    </w:p>
    <w:p w14:paraId="6A0D6299" w14:textId="77777777" w:rsidR="0026305F" w:rsidRDefault="0026305F" w:rsidP="0026305F">
      <w:pPr>
        <w:spacing w:line="480" w:lineRule="exact"/>
        <w:ind w:left="1440" w:hangingChars="450" w:hanging="1440"/>
        <w:jc w:val="center"/>
        <w:rPr>
          <w:rFonts w:eastAsia="標楷體"/>
          <w:sz w:val="32"/>
          <w:szCs w:val="28"/>
        </w:rPr>
      </w:pPr>
      <w:r w:rsidRPr="00D778F7">
        <w:rPr>
          <w:rFonts w:eastAsia="標楷體"/>
          <w:sz w:val="32"/>
          <w:szCs w:val="28"/>
        </w:rPr>
        <w:t>優秀年輕學者</w:t>
      </w:r>
      <w:r w:rsidRPr="00D778F7">
        <w:rPr>
          <w:rFonts w:eastAsia="標楷體" w:hint="eastAsia"/>
          <w:sz w:val="32"/>
          <w:szCs w:val="28"/>
        </w:rPr>
        <w:t>嘉禾</w:t>
      </w:r>
      <w:r w:rsidRPr="00D778F7">
        <w:rPr>
          <w:rFonts w:eastAsia="標楷體"/>
          <w:sz w:val="32"/>
          <w:szCs w:val="28"/>
        </w:rPr>
        <w:t>獎獎助計畫</w:t>
      </w:r>
      <w:r w:rsidRPr="00D778F7">
        <w:rPr>
          <w:rFonts w:eastAsia="標楷體"/>
          <w:sz w:val="32"/>
          <w:szCs w:val="28"/>
        </w:rPr>
        <w:t xml:space="preserve"> </w:t>
      </w:r>
      <w:r w:rsidRPr="00D778F7">
        <w:rPr>
          <w:rFonts w:eastAsia="標楷體"/>
          <w:sz w:val="32"/>
          <w:szCs w:val="28"/>
        </w:rPr>
        <w:t>獎助申請表</w:t>
      </w:r>
    </w:p>
    <w:p w14:paraId="1E8C864A" w14:textId="77777777" w:rsidR="0026305F" w:rsidRPr="00D778F7" w:rsidRDefault="0026305F" w:rsidP="0026305F">
      <w:pPr>
        <w:spacing w:line="480" w:lineRule="exact"/>
        <w:ind w:left="1440" w:hangingChars="450" w:hanging="1440"/>
        <w:jc w:val="center"/>
        <w:rPr>
          <w:rFonts w:eastAsia="標楷體"/>
          <w:sz w:val="32"/>
          <w:szCs w:val="28"/>
        </w:rPr>
      </w:pPr>
    </w:p>
    <w:tbl>
      <w:tblPr>
        <w:tblW w:w="988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968"/>
        <w:gridCol w:w="2532"/>
        <w:gridCol w:w="108"/>
        <w:gridCol w:w="1512"/>
        <w:gridCol w:w="1128"/>
        <w:gridCol w:w="2640"/>
      </w:tblGrid>
      <w:tr w:rsidR="0026305F" w:rsidRPr="00011FB8" w14:paraId="04CE0BF6" w14:textId="77777777" w:rsidTr="00471575">
        <w:trPr>
          <w:trHeight w:val="336"/>
          <w:jc w:val="center"/>
        </w:trPr>
        <w:tc>
          <w:tcPr>
            <w:tcW w:w="1968" w:type="dxa"/>
          </w:tcPr>
          <w:p w14:paraId="10087E48" w14:textId="77777777" w:rsidR="0026305F" w:rsidRPr="00011FB8" w:rsidRDefault="0026305F" w:rsidP="00471575">
            <w:pPr>
              <w:jc w:val="center"/>
              <w:rPr>
                <w:rFonts w:eastAsia="標楷體"/>
                <w:sz w:val="28"/>
                <w:szCs w:val="28"/>
              </w:rPr>
            </w:pPr>
            <w:r w:rsidRPr="00011FB8">
              <w:rPr>
                <w:rFonts w:eastAsia="標楷體"/>
                <w:sz w:val="28"/>
                <w:szCs w:val="28"/>
              </w:rPr>
              <w:t>姓　名</w:t>
            </w:r>
          </w:p>
        </w:tc>
        <w:tc>
          <w:tcPr>
            <w:tcW w:w="2532" w:type="dxa"/>
          </w:tcPr>
          <w:p w14:paraId="30E148E1" w14:textId="77777777" w:rsidR="0026305F" w:rsidRPr="00011FB8" w:rsidRDefault="0026305F" w:rsidP="00471575">
            <w:pPr>
              <w:jc w:val="center"/>
              <w:rPr>
                <w:rFonts w:eastAsia="標楷體"/>
                <w:sz w:val="28"/>
                <w:szCs w:val="28"/>
              </w:rPr>
            </w:pPr>
          </w:p>
        </w:tc>
        <w:tc>
          <w:tcPr>
            <w:tcW w:w="1620" w:type="dxa"/>
            <w:gridSpan w:val="2"/>
          </w:tcPr>
          <w:p w14:paraId="4DB5A678" w14:textId="77777777" w:rsidR="0026305F" w:rsidRPr="00011FB8" w:rsidRDefault="0026305F" w:rsidP="00471575">
            <w:pPr>
              <w:jc w:val="center"/>
              <w:rPr>
                <w:rFonts w:eastAsia="標楷體"/>
                <w:sz w:val="28"/>
                <w:szCs w:val="28"/>
              </w:rPr>
            </w:pPr>
            <w:r w:rsidRPr="00011FB8">
              <w:rPr>
                <w:rFonts w:eastAsia="標楷體"/>
                <w:sz w:val="28"/>
                <w:szCs w:val="28"/>
              </w:rPr>
              <w:t>職　稱</w:t>
            </w:r>
          </w:p>
        </w:tc>
        <w:tc>
          <w:tcPr>
            <w:tcW w:w="3768" w:type="dxa"/>
            <w:gridSpan w:val="2"/>
          </w:tcPr>
          <w:p w14:paraId="4CC0356A" w14:textId="77777777" w:rsidR="0026305F" w:rsidRPr="00011FB8" w:rsidRDefault="0026305F" w:rsidP="00471575">
            <w:pPr>
              <w:jc w:val="center"/>
              <w:rPr>
                <w:rFonts w:eastAsia="標楷體"/>
                <w:sz w:val="28"/>
                <w:szCs w:val="28"/>
              </w:rPr>
            </w:pPr>
          </w:p>
        </w:tc>
      </w:tr>
      <w:tr w:rsidR="0026305F" w:rsidRPr="00011FB8" w14:paraId="5B9CCDE0" w14:textId="77777777" w:rsidTr="00471575">
        <w:trPr>
          <w:trHeight w:val="319"/>
          <w:jc w:val="center"/>
        </w:trPr>
        <w:tc>
          <w:tcPr>
            <w:tcW w:w="1968" w:type="dxa"/>
          </w:tcPr>
          <w:p w14:paraId="6FAD97C8" w14:textId="77777777" w:rsidR="0026305F" w:rsidRPr="00011FB8" w:rsidRDefault="0026305F" w:rsidP="00471575">
            <w:pPr>
              <w:jc w:val="center"/>
              <w:rPr>
                <w:rFonts w:eastAsia="標楷體"/>
                <w:sz w:val="28"/>
                <w:szCs w:val="28"/>
              </w:rPr>
            </w:pPr>
            <w:r w:rsidRPr="00011FB8">
              <w:rPr>
                <w:rFonts w:eastAsia="標楷體"/>
                <w:sz w:val="28"/>
                <w:szCs w:val="28"/>
              </w:rPr>
              <w:t>單　位</w:t>
            </w:r>
          </w:p>
        </w:tc>
        <w:tc>
          <w:tcPr>
            <w:tcW w:w="7920" w:type="dxa"/>
            <w:gridSpan w:val="5"/>
          </w:tcPr>
          <w:p w14:paraId="71A4D56E" w14:textId="77777777" w:rsidR="0026305F" w:rsidRPr="00011FB8" w:rsidRDefault="0026305F" w:rsidP="00471575">
            <w:pPr>
              <w:jc w:val="right"/>
              <w:rPr>
                <w:rFonts w:eastAsia="標楷體"/>
                <w:sz w:val="28"/>
                <w:szCs w:val="28"/>
              </w:rPr>
            </w:pPr>
            <w:r w:rsidRPr="00011FB8">
              <w:rPr>
                <w:rFonts w:eastAsia="標楷體"/>
                <w:sz w:val="28"/>
                <w:szCs w:val="28"/>
              </w:rPr>
              <w:t xml:space="preserve">　　　　　　　　　　　系（所）</w:t>
            </w:r>
          </w:p>
        </w:tc>
      </w:tr>
      <w:tr w:rsidR="0026305F" w:rsidRPr="00011FB8" w14:paraId="3C1ADDF3" w14:textId="77777777" w:rsidTr="00471575">
        <w:trPr>
          <w:trHeight w:val="117"/>
          <w:jc w:val="center"/>
        </w:trPr>
        <w:tc>
          <w:tcPr>
            <w:tcW w:w="1968" w:type="dxa"/>
          </w:tcPr>
          <w:p w14:paraId="29930064" w14:textId="77777777" w:rsidR="0026305F" w:rsidRPr="00011FB8" w:rsidRDefault="0026305F" w:rsidP="00471575">
            <w:pPr>
              <w:jc w:val="center"/>
              <w:rPr>
                <w:rFonts w:eastAsia="標楷體"/>
                <w:sz w:val="28"/>
                <w:szCs w:val="28"/>
              </w:rPr>
            </w:pPr>
            <w:r>
              <w:rPr>
                <w:rFonts w:eastAsia="標楷體" w:hint="eastAsia"/>
                <w:sz w:val="28"/>
                <w:szCs w:val="28"/>
              </w:rPr>
              <w:t>出生年月日</w:t>
            </w:r>
          </w:p>
        </w:tc>
        <w:tc>
          <w:tcPr>
            <w:tcW w:w="7920" w:type="dxa"/>
            <w:gridSpan w:val="5"/>
          </w:tcPr>
          <w:p w14:paraId="0782B308" w14:textId="77777777" w:rsidR="0026305F" w:rsidRPr="00011FB8" w:rsidRDefault="0026305F" w:rsidP="00471575">
            <w:pPr>
              <w:rPr>
                <w:rFonts w:eastAsia="標楷體"/>
                <w:sz w:val="28"/>
                <w:szCs w:val="28"/>
              </w:rPr>
            </w:pPr>
            <w:r w:rsidRPr="00011FB8">
              <w:rPr>
                <w:rFonts w:eastAsia="標楷體"/>
                <w:sz w:val="28"/>
                <w:szCs w:val="28"/>
              </w:rPr>
              <w:t>民國　　　年　　　月　　　日</w:t>
            </w:r>
          </w:p>
        </w:tc>
      </w:tr>
      <w:tr w:rsidR="0026305F" w:rsidRPr="00011FB8" w14:paraId="3FA81B90" w14:textId="77777777" w:rsidTr="00471575">
        <w:trPr>
          <w:trHeight w:val="391"/>
          <w:jc w:val="center"/>
        </w:trPr>
        <w:tc>
          <w:tcPr>
            <w:tcW w:w="1968" w:type="dxa"/>
            <w:vAlign w:val="center"/>
          </w:tcPr>
          <w:p w14:paraId="6DC174E9" w14:textId="77777777" w:rsidR="0026305F" w:rsidRPr="00011FB8" w:rsidRDefault="0026305F" w:rsidP="00471575">
            <w:pPr>
              <w:spacing w:line="400" w:lineRule="exact"/>
              <w:jc w:val="center"/>
              <w:rPr>
                <w:rFonts w:eastAsia="標楷體"/>
                <w:sz w:val="28"/>
                <w:szCs w:val="28"/>
              </w:rPr>
            </w:pPr>
            <w:r w:rsidRPr="00011FB8">
              <w:rPr>
                <w:rFonts w:eastAsia="標楷體"/>
                <w:sz w:val="28"/>
                <w:szCs w:val="28"/>
              </w:rPr>
              <w:t>到校任職</w:t>
            </w:r>
          </w:p>
          <w:p w14:paraId="31AF1358" w14:textId="77777777" w:rsidR="0026305F" w:rsidRPr="00011FB8" w:rsidRDefault="0026305F" w:rsidP="00471575">
            <w:pPr>
              <w:spacing w:line="400" w:lineRule="exact"/>
              <w:jc w:val="center"/>
              <w:rPr>
                <w:rFonts w:eastAsia="標楷體"/>
                <w:sz w:val="28"/>
                <w:szCs w:val="28"/>
              </w:rPr>
            </w:pPr>
            <w:r w:rsidRPr="00011FB8">
              <w:rPr>
                <w:rFonts w:eastAsia="標楷體"/>
                <w:sz w:val="28"/>
                <w:szCs w:val="28"/>
              </w:rPr>
              <w:t>日期</w:t>
            </w:r>
          </w:p>
        </w:tc>
        <w:tc>
          <w:tcPr>
            <w:tcW w:w="7920" w:type="dxa"/>
            <w:gridSpan w:val="5"/>
            <w:vAlign w:val="center"/>
          </w:tcPr>
          <w:p w14:paraId="2485E4D2" w14:textId="77777777" w:rsidR="0026305F" w:rsidRPr="00011FB8" w:rsidRDefault="0026305F" w:rsidP="00471575">
            <w:pPr>
              <w:spacing w:line="480" w:lineRule="exact"/>
              <w:jc w:val="both"/>
              <w:rPr>
                <w:rFonts w:eastAsia="標楷體"/>
                <w:sz w:val="28"/>
                <w:szCs w:val="28"/>
              </w:rPr>
            </w:pPr>
            <w:r w:rsidRPr="00011FB8">
              <w:rPr>
                <w:rFonts w:eastAsia="標楷體"/>
                <w:sz w:val="28"/>
                <w:szCs w:val="28"/>
              </w:rPr>
              <w:t>民國　　　年　　　月　　　日</w:t>
            </w:r>
          </w:p>
        </w:tc>
      </w:tr>
      <w:tr w:rsidR="0026305F" w:rsidRPr="00011FB8" w14:paraId="3322A3C0" w14:textId="77777777" w:rsidTr="00471575">
        <w:trPr>
          <w:trHeight w:val="391"/>
          <w:jc w:val="center"/>
        </w:trPr>
        <w:tc>
          <w:tcPr>
            <w:tcW w:w="1968" w:type="dxa"/>
            <w:vAlign w:val="center"/>
          </w:tcPr>
          <w:p w14:paraId="2F3643E5" w14:textId="77777777" w:rsidR="0026305F" w:rsidRPr="00011FB8" w:rsidRDefault="0026305F" w:rsidP="00471575">
            <w:pPr>
              <w:spacing w:line="400" w:lineRule="exact"/>
              <w:jc w:val="center"/>
              <w:rPr>
                <w:rFonts w:eastAsia="標楷體"/>
                <w:sz w:val="28"/>
                <w:szCs w:val="28"/>
              </w:rPr>
            </w:pPr>
            <w:r>
              <w:rPr>
                <w:rFonts w:eastAsia="標楷體" w:hint="eastAsia"/>
                <w:sz w:val="28"/>
                <w:szCs w:val="28"/>
              </w:rPr>
              <w:t>連絡電話</w:t>
            </w:r>
          </w:p>
        </w:tc>
        <w:tc>
          <w:tcPr>
            <w:tcW w:w="2640" w:type="dxa"/>
            <w:gridSpan w:val="2"/>
            <w:vAlign w:val="center"/>
          </w:tcPr>
          <w:p w14:paraId="4FD78733" w14:textId="77777777" w:rsidR="0026305F" w:rsidRPr="00011FB8" w:rsidRDefault="0026305F" w:rsidP="00471575">
            <w:pPr>
              <w:spacing w:line="480" w:lineRule="exact"/>
              <w:jc w:val="both"/>
              <w:rPr>
                <w:rFonts w:eastAsia="標楷體"/>
                <w:sz w:val="28"/>
                <w:szCs w:val="28"/>
              </w:rPr>
            </w:pPr>
          </w:p>
        </w:tc>
        <w:tc>
          <w:tcPr>
            <w:tcW w:w="2640" w:type="dxa"/>
            <w:gridSpan w:val="2"/>
            <w:vAlign w:val="center"/>
          </w:tcPr>
          <w:p w14:paraId="1A6A95A8" w14:textId="77777777" w:rsidR="0026305F" w:rsidRPr="00011FB8" w:rsidRDefault="0026305F" w:rsidP="00471575">
            <w:pPr>
              <w:spacing w:line="480" w:lineRule="exact"/>
              <w:jc w:val="both"/>
              <w:rPr>
                <w:rFonts w:eastAsia="標楷體"/>
                <w:sz w:val="28"/>
                <w:szCs w:val="28"/>
              </w:rPr>
            </w:pPr>
            <w:r>
              <w:rPr>
                <w:rFonts w:eastAsia="標楷體" w:hint="eastAsia"/>
                <w:sz w:val="28"/>
                <w:szCs w:val="28"/>
              </w:rPr>
              <w:t>電子郵件信箱</w:t>
            </w:r>
          </w:p>
        </w:tc>
        <w:tc>
          <w:tcPr>
            <w:tcW w:w="2640" w:type="dxa"/>
            <w:vAlign w:val="center"/>
          </w:tcPr>
          <w:p w14:paraId="05FC179D" w14:textId="77777777" w:rsidR="0026305F" w:rsidRPr="00011FB8" w:rsidRDefault="0026305F" w:rsidP="00471575">
            <w:pPr>
              <w:spacing w:line="480" w:lineRule="exact"/>
              <w:jc w:val="both"/>
              <w:rPr>
                <w:rFonts w:eastAsia="標楷體"/>
                <w:sz w:val="28"/>
                <w:szCs w:val="28"/>
              </w:rPr>
            </w:pPr>
          </w:p>
        </w:tc>
      </w:tr>
      <w:tr w:rsidR="0026305F" w:rsidRPr="00011FB8" w14:paraId="30AA95B1" w14:textId="77777777" w:rsidTr="00471575">
        <w:trPr>
          <w:trHeight w:val="1132"/>
          <w:jc w:val="center"/>
        </w:trPr>
        <w:tc>
          <w:tcPr>
            <w:tcW w:w="1968" w:type="dxa"/>
            <w:vAlign w:val="center"/>
          </w:tcPr>
          <w:p w14:paraId="52F0BBB0" w14:textId="77777777" w:rsidR="0026305F" w:rsidRDefault="0026305F" w:rsidP="00471575">
            <w:pPr>
              <w:jc w:val="center"/>
              <w:rPr>
                <w:rFonts w:eastAsia="標楷體"/>
                <w:sz w:val="28"/>
                <w:szCs w:val="28"/>
              </w:rPr>
            </w:pPr>
            <w:r w:rsidRPr="00011FB8">
              <w:rPr>
                <w:rFonts w:eastAsia="標楷體"/>
                <w:sz w:val="28"/>
                <w:szCs w:val="28"/>
              </w:rPr>
              <w:t>檢附文件</w:t>
            </w:r>
          </w:p>
          <w:p w14:paraId="785D3EF4" w14:textId="77777777" w:rsidR="0026305F" w:rsidRPr="00011FB8" w:rsidRDefault="0026305F" w:rsidP="00471575">
            <w:pPr>
              <w:jc w:val="center"/>
              <w:rPr>
                <w:rFonts w:eastAsia="標楷體"/>
                <w:sz w:val="28"/>
                <w:szCs w:val="28"/>
              </w:rPr>
            </w:pPr>
            <w:r>
              <w:rPr>
                <w:rFonts w:eastAsia="標楷體" w:hint="eastAsia"/>
                <w:sz w:val="28"/>
                <w:szCs w:val="28"/>
              </w:rPr>
              <w:t>(</w:t>
            </w:r>
            <w:r>
              <w:rPr>
                <w:rFonts w:eastAsia="標楷體" w:hint="eastAsia"/>
                <w:sz w:val="28"/>
                <w:szCs w:val="28"/>
              </w:rPr>
              <w:t>自我檢核</w:t>
            </w:r>
            <w:r>
              <w:rPr>
                <w:rFonts w:eastAsia="標楷體" w:hint="eastAsia"/>
                <w:sz w:val="28"/>
                <w:szCs w:val="28"/>
              </w:rPr>
              <w:t>)</w:t>
            </w:r>
          </w:p>
        </w:tc>
        <w:tc>
          <w:tcPr>
            <w:tcW w:w="7920" w:type="dxa"/>
            <w:gridSpan w:val="5"/>
          </w:tcPr>
          <w:p w14:paraId="2C4505B0" w14:textId="77777777" w:rsidR="0026305F" w:rsidRPr="00011FB8" w:rsidRDefault="0026305F" w:rsidP="00471575">
            <w:pPr>
              <w:spacing w:line="400" w:lineRule="exact"/>
              <w:rPr>
                <w:rFonts w:eastAsia="標楷體"/>
                <w:color w:val="000000"/>
                <w:sz w:val="28"/>
                <w:szCs w:val="28"/>
              </w:rPr>
            </w:pPr>
            <w:r w:rsidRPr="009B24DA">
              <w:rPr>
                <w:rFonts w:ascii="Segoe UI Emoji" w:eastAsia="Segoe UI Emoji" w:hAnsi="Segoe UI Emoji" w:cs="Segoe UI Emoji"/>
                <w:color w:val="000000"/>
                <w:sz w:val="36"/>
                <w:szCs w:val="28"/>
              </w:rPr>
              <w:t>□</w:t>
            </w:r>
            <w:r w:rsidRPr="00011FB8">
              <w:rPr>
                <w:rFonts w:eastAsia="標楷體"/>
                <w:color w:val="000000"/>
                <w:sz w:val="28"/>
                <w:szCs w:val="28"/>
              </w:rPr>
              <w:t>學經歷表（可採國科會個人資料表</w:t>
            </w:r>
            <w:r w:rsidRPr="00011FB8">
              <w:rPr>
                <w:rFonts w:eastAsia="標楷體"/>
                <w:color w:val="000000"/>
                <w:sz w:val="28"/>
                <w:szCs w:val="28"/>
              </w:rPr>
              <w:t>C301</w:t>
            </w:r>
            <w:r w:rsidRPr="00011FB8">
              <w:rPr>
                <w:rFonts w:eastAsia="標楷體"/>
                <w:color w:val="000000"/>
                <w:sz w:val="28"/>
                <w:szCs w:val="28"/>
              </w:rPr>
              <w:t>）</w:t>
            </w:r>
          </w:p>
          <w:p w14:paraId="6EF7EBE7" w14:textId="77777777" w:rsidR="0026305F" w:rsidRPr="00011FB8" w:rsidRDefault="0026305F" w:rsidP="00471575">
            <w:pPr>
              <w:spacing w:line="400" w:lineRule="exact"/>
              <w:rPr>
                <w:rFonts w:eastAsia="標楷體"/>
                <w:color w:val="000000"/>
                <w:sz w:val="28"/>
                <w:szCs w:val="28"/>
              </w:rPr>
            </w:pPr>
            <w:r w:rsidRPr="009B24DA">
              <w:rPr>
                <w:rFonts w:ascii="Segoe UI Emoji" w:eastAsia="Segoe UI Emoji" w:hAnsi="Segoe UI Emoji" w:cs="Segoe UI Emoji"/>
                <w:color w:val="000000"/>
                <w:sz w:val="36"/>
                <w:szCs w:val="28"/>
              </w:rPr>
              <w:t>□</w:t>
            </w:r>
            <w:r w:rsidRPr="00011FB8">
              <w:rPr>
                <w:rFonts w:eastAsia="標楷體"/>
                <w:color w:val="000000"/>
                <w:sz w:val="28"/>
                <w:szCs w:val="28"/>
              </w:rPr>
              <w:t>研究績效（學術表現）</w:t>
            </w:r>
          </w:p>
          <w:p w14:paraId="3821FB3F" w14:textId="77777777" w:rsidR="0026305F" w:rsidRPr="00011FB8" w:rsidRDefault="0026305F" w:rsidP="00471575">
            <w:pPr>
              <w:spacing w:line="400" w:lineRule="exact"/>
              <w:rPr>
                <w:rFonts w:eastAsia="標楷體"/>
                <w:color w:val="000000"/>
                <w:sz w:val="28"/>
                <w:szCs w:val="28"/>
              </w:rPr>
            </w:pPr>
            <w:r w:rsidRPr="009B24DA">
              <w:rPr>
                <w:rFonts w:ascii="Segoe UI Emoji" w:eastAsia="Segoe UI Emoji" w:hAnsi="Segoe UI Emoji" w:cs="Segoe UI Emoji"/>
                <w:color w:val="000000"/>
                <w:sz w:val="36"/>
                <w:szCs w:val="28"/>
              </w:rPr>
              <w:t>□</w:t>
            </w:r>
            <w:r w:rsidRPr="00011FB8">
              <w:rPr>
                <w:rFonts w:eastAsia="標楷體"/>
                <w:color w:val="000000"/>
                <w:sz w:val="28"/>
                <w:szCs w:val="28"/>
              </w:rPr>
              <w:t>五年內</w:t>
            </w:r>
            <w:r>
              <w:rPr>
                <w:rFonts w:eastAsia="標楷體" w:hint="eastAsia"/>
                <w:color w:val="000000"/>
                <w:sz w:val="28"/>
                <w:szCs w:val="28"/>
              </w:rPr>
              <w:t>研究與</w:t>
            </w:r>
            <w:r w:rsidRPr="00011FB8">
              <w:rPr>
                <w:rFonts w:eastAsia="標楷體"/>
                <w:color w:val="000000"/>
                <w:sz w:val="28"/>
                <w:szCs w:val="28"/>
              </w:rPr>
              <w:t>著作目錄（可採國科會個人資料表</w:t>
            </w:r>
            <w:r w:rsidRPr="00011FB8">
              <w:rPr>
                <w:rFonts w:eastAsia="標楷體"/>
                <w:color w:val="000000"/>
                <w:sz w:val="28"/>
                <w:szCs w:val="28"/>
              </w:rPr>
              <w:t>C302</w:t>
            </w:r>
            <w:r w:rsidRPr="00011FB8">
              <w:rPr>
                <w:rFonts w:eastAsia="標楷體"/>
                <w:color w:val="000000"/>
                <w:sz w:val="28"/>
                <w:szCs w:val="28"/>
              </w:rPr>
              <w:t>）</w:t>
            </w:r>
          </w:p>
          <w:p w14:paraId="0AB08352" w14:textId="77777777" w:rsidR="0026305F" w:rsidRPr="00011FB8" w:rsidRDefault="0026305F" w:rsidP="00471575">
            <w:pPr>
              <w:spacing w:line="400" w:lineRule="exact"/>
              <w:rPr>
                <w:rFonts w:eastAsia="標楷體"/>
                <w:color w:val="000000"/>
                <w:sz w:val="28"/>
                <w:szCs w:val="28"/>
              </w:rPr>
            </w:pPr>
            <w:r w:rsidRPr="009B24DA">
              <w:rPr>
                <w:rFonts w:ascii="Segoe UI Emoji" w:eastAsia="Segoe UI Emoji" w:hAnsi="Segoe UI Emoji" w:cs="Segoe UI Emoji"/>
                <w:color w:val="000000"/>
                <w:sz w:val="36"/>
                <w:szCs w:val="28"/>
              </w:rPr>
              <w:t>□</w:t>
            </w:r>
            <w:r w:rsidRPr="00011FB8">
              <w:rPr>
                <w:rFonts w:eastAsia="標楷體"/>
                <w:color w:val="000000"/>
                <w:sz w:val="28"/>
                <w:szCs w:val="28"/>
              </w:rPr>
              <w:t>代表作</w:t>
            </w:r>
            <w:r>
              <w:rPr>
                <w:rFonts w:eastAsia="標楷體" w:hint="eastAsia"/>
                <w:color w:val="000000"/>
                <w:sz w:val="28"/>
                <w:szCs w:val="28"/>
              </w:rPr>
              <w:t>影本</w:t>
            </w:r>
          </w:p>
        </w:tc>
      </w:tr>
      <w:tr w:rsidR="0026305F" w:rsidRPr="00011FB8" w14:paraId="05AEB23A" w14:textId="77777777" w:rsidTr="00471575">
        <w:trPr>
          <w:trHeight w:val="1132"/>
          <w:jc w:val="center"/>
        </w:trPr>
        <w:tc>
          <w:tcPr>
            <w:tcW w:w="1968" w:type="dxa"/>
            <w:vAlign w:val="center"/>
          </w:tcPr>
          <w:p w14:paraId="1B3D63EC" w14:textId="77777777" w:rsidR="0026305F" w:rsidRPr="00930234" w:rsidRDefault="0026305F" w:rsidP="00471575">
            <w:pPr>
              <w:jc w:val="center"/>
              <w:rPr>
                <w:rFonts w:eastAsia="標楷體"/>
                <w:sz w:val="28"/>
                <w:szCs w:val="28"/>
                <w:u w:val="single"/>
              </w:rPr>
            </w:pPr>
            <w:r w:rsidRPr="00930234">
              <w:rPr>
                <w:rFonts w:eastAsia="標楷體"/>
                <w:sz w:val="28"/>
                <w:szCs w:val="28"/>
                <w:u w:val="single"/>
              </w:rPr>
              <w:t>推薦方式</w:t>
            </w:r>
          </w:p>
        </w:tc>
        <w:tc>
          <w:tcPr>
            <w:tcW w:w="7920" w:type="dxa"/>
            <w:gridSpan w:val="5"/>
          </w:tcPr>
          <w:p w14:paraId="1D2F0631" w14:textId="7D977A83" w:rsidR="0026305F" w:rsidRPr="00CE6A04" w:rsidRDefault="0026305F" w:rsidP="00930234">
            <w:pPr>
              <w:spacing w:line="400" w:lineRule="exact"/>
              <w:jc w:val="both"/>
              <w:rPr>
                <w:rFonts w:eastAsia="標楷體"/>
                <w:sz w:val="28"/>
                <w:szCs w:val="28"/>
              </w:rPr>
            </w:pPr>
            <w:r w:rsidRPr="00CE6A04">
              <w:rPr>
                <w:rFonts w:ascii="Segoe UI Emoji" w:eastAsia="Segoe UI Emoji" w:hAnsi="Segoe UI Emoji" w:cs="Segoe UI Emoji"/>
                <w:sz w:val="36"/>
                <w:szCs w:val="28"/>
              </w:rPr>
              <w:t>□</w:t>
            </w:r>
            <w:r w:rsidRPr="00CE6A04">
              <w:rPr>
                <w:rFonts w:eastAsia="標楷體"/>
                <w:sz w:val="28"/>
                <w:szCs w:val="28"/>
              </w:rPr>
              <w:t>依近</w:t>
            </w:r>
            <w:r w:rsidRPr="00CE6A04">
              <w:rPr>
                <w:rFonts w:eastAsia="標楷體"/>
                <w:sz w:val="28"/>
                <w:szCs w:val="28"/>
              </w:rPr>
              <w:t>5</w:t>
            </w:r>
            <w:r w:rsidRPr="00CE6A04">
              <w:rPr>
                <w:rFonts w:eastAsia="標楷體"/>
                <w:sz w:val="28"/>
                <w:szCs w:val="28"/>
              </w:rPr>
              <w:t>年非職務取得計畫經費統計為全校前</w:t>
            </w:r>
            <w:r w:rsidRPr="00CE6A04">
              <w:rPr>
                <w:rFonts w:eastAsia="標楷體"/>
                <w:sz w:val="28"/>
                <w:szCs w:val="28"/>
              </w:rPr>
              <w:t>10</w:t>
            </w:r>
            <w:r w:rsidRPr="00CE6A04">
              <w:rPr>
                <w:rFonts w:eastAsia="標楷體"/>
                <w:sz w:val="28"/>
                <w:szCs w:val="28"/>
              </w:rPr>
              <w:t>名及各學院第</w:t>
            </w:r>
            <w:r w:rsidR="00CE6A04">
              <w:rPr>
                <w:rFonts w:eastAsia="標楷體"/>
                <w:sz w:val="28"/>
                <w:szCs w:val="28"/>
              </w:rPr>
              <w:br/>
            </w:r>
            <w:r w:rsidR="00CE6A04">
              <w:rPr>
                <w:rFonts w:eastAsia="標楷體" w:hint="eastAsia"/>
                <w:sz w:val="28"/>
                <w:szCs w:val="28"/>
              </w:rPr>
              <w:t xml:space="preserve">     </w:t>
            </w:r>
            <w:r w:rsidRPr="00CE6A04">
              <w:rPr>
                <w:rFonts w:eastAsia="標楷體"/>
                <w:sz w:val="28"/>
                <w:szCs w:val="28"/>
              </w:rPr>
              <w:t>1</w:t>
            </w:r>
            <w:r w:rsidRPr="00CE6A04">
              <w:rPr>
                <w:rFonts w:eastAsia="標楷體"/>
                <w:sz w:val="28"/>
                <w:szCs w:val="28"/>
              </w:rPr>
              <w:t>名</w:t>
            </w:r>
          </w:p>
          <w:p w14:paraId="300D34C8" w14:textId="77777777" w:rsidR="0026305F" w:rsidRPr="00CE6A04" w:rsidRDefault="0026305F" w:rsidP="00930234">
            <w:pPr>
              <w:spacing w:line="400" w:lineRule="exact"/>
              <w:jc w:val="both"/>
              <w:rPr>
                <w:rFonts w:eastAsia="標楷體"/>
                <w:sz w:val="28"/>
                <w:szCs w:val="28"/>
              </w:rPr>
            </w:pPr>
            <w:r w:rsidRPr="00CE6A04">
              <w:rPr>
                <w:rFonts w:ascii="Segoe UI Emoji" w:eastAsia="Segoe UI Emoji" w:hAnsi="Segoe UI Emoji" w:cs="Segoe UI Emoji"/>
                <w:sz w:val="36"/>
                <w:szCs w:val="28"/>
              </w:rPr>
              <w:t>□</w:t>
            </w:r>
            <w:r w:rsidRPr="00CE6A04">
              <w:rPr>
                <w:rFonts w:eastAsia="標楷體"/>
                <w:sz w:val="28"/>
                <w:szCs w:val="28"/>
              </w:rPr>
              <w:t>學院推薦</w:t>
            </w:r>
          </w:p>
        </w:tc>
      </w:tr>
      <w:tr w:rsidR="0026305F" w:rsidRPr="00011FB8" w14:paraId="0CF4715A" w14:textId="77777777" w:rsidTr="00471575">
        <w:trPr>
          <w:trHeight w:val="1107"/>
          <w:jc w:val="center"/>
        </w:trPr>
        <w:tc>
          <w:tcPr>
            <w:tcW w:w="9888" w:type="dxa"/>
            <w:gridSpan w:val="6"/>
            <w:vAlign w:val="center"/>
          </w:tcPr>
          <w:p w14:paraId="19F81F2F" w14:textId="77777777" w:rsidR="0026305F" w:rsidRPr="00011FB8" w:rsidRDefault="0026305F" w:rsidP="00471575">
            <w:pPr>
              <w:spacing w:line="440" w:lineRule="exact"/>
              <w:jc w:val="both"/>
              <w:rPr>
                <w:rFonts w:eastAsia="標楷體"/>
                <w:sz w:val="28"/>
                <w:szCs w:val="28"/>
              </w:rPr>
            </w:pPr>
            <w:r w:rsidRPr="00011FB8">
              <w:rPr>
                <w:rFonts w:eastAsia="標楷體"/>
                <w:sz w:val="28"/>
                <w:szCs w:val="28"/>
              </w:rPr>
              <w:t>個資聲明：為執行優秀年輕學者</w:t>
            </w:r>
            <w:r>
              <w:rPr>
                <w:rFonts w:eastAsia="標楷體" w:hint="eastAsia"/>
                <w:sz w:val="28"/>
                <w:szCs w:val="28"/>
              </w:rPr>
              <w:t>嘉禾</w:t>
            </w:r>
            <w:r w:rsidRPr="00011FB8">
              <w:rPr>
                <w:rFonts w:eastAsia="標楷體"/>
                <w:sz w:val="28"/>
                <w:szCs w:val="28"/>
              </w:rPr>
              <w:t>獎獎助計畫業務使用，需蒐集您的個人資料，包括姓名、系所、職稱、</w:t>
            </w:r>
            <w:r>
              <w:rPr>
                <w:rFonts w:eastAsia="標楷體" w:hint="eastAsia"/>
                <w:sz w:val="28"/>
                <w:szCs w:val="28"/>
              </w:rPr>
              <w:t>出生年月日</w:t>
            </w:r>
            <w:r w:rsidRPr="00011FB8">
              <w:rPr>
                <w:rFonts w:eastAsia="標楷體"/>
                <w:sz w:val="28"/>
                <w:szCs w:val="28"/>
              </w:rPr>
              <w:t>、聯絡方式等相關資料，您提供之個資受到本校【隱私權政策聲明】之保護及規範。</w:t>
            </w:r>
          </w:p>
          <w:p w14:paraId="5ED105D2" w14:textId="77777777" w:rsidR="0026305F" w:rsidRPr="00011FB8" w:rsidRDefault="0026305F" w:rsidP="00471575">
            <w:pPr>
              <w:spacing w:line="440" w:lineRule="exact"/>
              <w:rPr>
                <w:rFonts w:eastAsia="標楷體"/>
                <w:b/>
                <w:sz w:val="28"/>
                <w:szCs w:val="28"/>
              </w:rPr>
            </w:pPr>
            <w:r w:rsidRPr="00011FB8">
              <w:rPr>
                <w:rFonts w:eastAsia="標楷體"/>
                <w:b/>
                <w:sz w:val="28"/>
                <w:szCs w:val="28"/>
              </w:rPr>
              <w:t>我已明瞭上述內容，並同意本申請表所填資料及所附文件正確無誤，並供承辦單位執行相關業務使用。</w:t>
            </w:r>
          </w:p>
          <w:p w14:paraId="13D92887" w14:textId="77777777" w:rsidR="0026305F" w:rsidRPr="00011FB8" w:rsidRDefault="0026305F" w:rsidP="00471575">
            <w:pPr>
              <w:widowControl/>
              <w:spacing w:line="400" w:lineRule="exact"/>
              <w:jc w:val="right"/>
              <w:rPr>
                <w:rFonts w:eastAsia="標楷體"/>
                <w:b/>
                <w:color w:val="FF0000"/>
                <w:kern w:val="0"/>
                <w:sz w:val="28"/>
                <w:szCs w:val="28"/>
              </w:rPr>
            </w:pPr>
            <w:r w:rsidRPr="00011FB8">
              <w:rPr>
                <w:rFonts w:eastAsia="標楷體"/>
                <w:sz w:val="28"/>
                <w:szCs w:val="28"/>
                <w:u w:val="single"/>
              </w:rPr>
              <w:t xml:space="preserve">          </w:t>
            </w:r>
            <w:r w:rsidRPr="00011FB8">
              <w:rPr>
                <w:rFonts w:eastAsia="標楷體"/>
                <w:sz w:val="28"/>
                <w:szCs w:val="28"/>
                <w:u w:val="single"/>
              </w:rPr>
              <w:t xml:space="preserve">　　</w:t>
            </w:r>
            <w:r w:rsidRPr="00011FB8">
              <w:rPr>
                <w:rFonts w:eastAsia="標楷體"/>
                <w:sz w:val="28"/>
                <w:szCs w:val="28"/>
                <w:u w:val="single"/>
              </w:rPr>
              <w:t xml:space="preserve"> </w:t>
            </w:r>
            <w:r w:rsidRPr="00011FB8">
              <w:rPr>
                <w:rFonts w:eastAsia="標楷體"/>
                <w:sz w:val="28"/>
                <w:szCs w:val="28"/>
              </w:rPr>
              <w:t>(</w:t>
            </w:r>
            <w:r>
              <w:rPr>
                <w:rFonts w:eastAsia="標楷體" w:hint="eastAsia"/>
                <w:sz w:val="28"/>
                <w:szCs w:val="28"/>
              </w:rPr>
              <w:t>申請</w:t>
            </w:r>
            <w:r w:rsidRPr="00011FB8">
              <w:rPr>
                <w:rFonts w:eastAsia="標楷體"/>
                <w:sz w:val="28"/>
                <w:szCs w:val="28"/>
              </w:rPr>
              <w:t>人親簽</w:t>
            </w:r>
            <w:r w:rsidRPr="00011FB8">
              <w:rPr>
                <w:rFonts w:eastAsia="標楷體"/>
                <w:sz w:val="28"/>
                <w:szCs w:val="28"/>
              </w:rPr>
              <w:t xml:space="preserve">)    </w:t>
            </w:r>
            <w:r w:rsidRPr="00011FB8">
              <w:rPr>
                <w:rFonts w:eastAsia="標楷體"/>
                <w:sz w:val="28"/>
                <w:szCs w:val="28"/>
              </w:rPr>
              <w:t>年</w:t>
            </w:r>
            <w:r w:rsidRPr="00011FB8">
              <w:rPr>
                <w:rFonts w:eastAsia="標楷體"/>
                <w:sz w:val="28"/>
                <w:szCs w:val="28"/>
              </w:rPr>
              <w:t xml:space="preserve">   </w:t>
            </w:r>
            <w:r w:rsidRPr="00011FB8">
              <w:rPr>
                <w:rFonts w:eastAsia="標楷體"/>
                <w:sz w:val="28"/>
                <w:szCs w:val="28"/>
              </w:rPr>
              <w:t>月</w:t>
            </w:r>
            <w:r w:rsidRPr="00011FB8">
              <w:rPr>
                <w:rFonts w:eastAsia="標楷體"/>
                <w:sz w:val="28"/>
                <w:szCs w:val="28"/>
              </w:rPr>
              <w:t xml:space="preserve">   </w:t>
            </w:r>
            <w:r w:rsidRPr="00011FB8">
              <w:rPr>
                <w:rFonts w:eastAsia="標楷體"/>
                <w:sz w:val="28"/>
                <w:szCs w:val="28"/>
              </w:rPr>
              <w:t>日</w:t>
            </w:r>
          </w:p>
        </w:tc>
      </w:tr>
      <w:tr w:rsidR="0026305F" w:rsidRPr="00011FB8" w14:paraId="1B98D636" w14:textId="77777777" w:rsidTr="00471575">
        <w:trPr>
          <w:trHeight w:val="681"/>
          <w:jc w:val="center"/>
        </w:trPr>
        <w:tc>
          <w:tcPr>
            <w:tcW w:w="1968" w:type="dxa"/>
            <w:vAlign w:val="center"/>
          </w:tcPr>
          <w:p w14:paraId="18AD46EA" w14:textId="77777777" w:rsidR="0026305F" w:rsidRPr="00011FB8" w:rsidRDefault="0026305F" w:rsidP="00471575">
            <w:pPr>
              <w:jc w:val="center"/>
              <w:rPr>
                <w:rFonts w:eastAsia="標楷體"/>
                <w:sz w:val="28"/>
                <w:szCs w:val="28"/>
              </w:rPr>
            </w:pPr>
            <w:r w:rsidRPr="00011FB8">
              <w:rPr>
                <w:rFonts w:eastAsia="標楷體"/>
                <w:color w:val="000000"/>
                <w:sz w:val="28"/>
                <w:szCs w:val="28"/>
              </w:rPr>
              <w:t>單位主管簽章</w:t>
            </w:r>
          </w:p>
        </w:tc>
        <w:tc>
          <w:tcPr>
            <w:tcW w:w="7920" w:type="dxa"/>
            <w:gridSpan w:val="5"/>
            <w:vAlign w:val="center"/>
          </w:tcPr>
          <w:p w14:paraId="4A8641D8" w14:textId="77777777" w:rsidR="0026305F" w:rsidRPr="00011FB8" w:rsidRDefault="0026305F" w:rsidP="00471575">
            <w:pPr>
              <w:jc w:val="center"/>
              <w:rPr>
                <w:rFonts w:eastAsia="標楷體"/>
                <w:color w:val="000000"/>
                <w:sz w:val="28"/>
                <w:szCs w:val="28"/>
              </w:rPr>
            </w:pPr>
          </w:p>
        </w:tc>
      </w:tr>
      <w:tr w:rsidR="0026305F" w:rsidRPr="00011FB8" w14:paraId="727FE093" w14:textId="77777777" w:rsidTr="00471575">
        <w:trPr>
          <w:trHeight w:val="738"/>
          <w:jc w:val="center"/>
        </w:trPr>
        <w:tc>
          <w:tcPr>
            <w:tcW w:w="1968" w:type="dxa"/>
            <w:vAlign w:val="center"/>
          </w:tcPr>
          <w:p w14:paraId="515E87D2" w14:textId="77777777" w:rsidR="0026305F" w:rsidRPr="00011FB8" w:rsidRDefault="0026305F" w:rsidP="00471575">
            <w:pPr>
              <w:jc w:val="center"/>
              <w:rPr>
                <w:rFonts w:eastAsia="標楷體"/>
                <w:color w:val="000000"/>
                <w:sz w:val="28"/>
                <w:szCs w:val="28"/>
              </w:rPr>
            </w:pPr>
            <w:r w:rsidRPr="00011FB8">
              <w:rPr>
                <w:rFonts w:eastAsia="標楷體"/>
                <w:color w:val="000000"/>
                <w:sz w:val="28"/>
                <w:szCs w:val="28"/>
              </w:rPr>
              <w:t>院長簽章</w:t>
            </w:r>
          </w:p>
        </w:tc>
        <w:tc>
          <w:tcPr>
            <w:tcW w:w="7920" w:type="dxa"/>
            <w:gridSpan w:val="5"/>
            <w:vAlign w:val="center"/>
          </w:tcPr>
          <w:p w14:paraId="328D5197" w14:textId="77777777" w:rsidR="0026305F" w:rsidRPr="00011FB8" w:rsidRDefault="0026305F" w:rsidP="00471575">
            <w:pPr>
              <w:jc w:val="center"/>
              <w:rPr>
                <w:rFonts w:eastAsia="標楷體"/>
                <w:color w:val="000000"/>
                <w:sz w:val="28"/>
                <w:szCs w:val="28"/>
              </w:rPr>
            </w:pPr>
          </w:p>
        </w:tc>
      </w:tr>
    </w:tbl>
    <w:p w14:paraId="2ED755A0" w14:textId="77777777" w:rsidR="0026305F" w:rsidRDefault="0026305F" w:rsidP="0026305F">
      <w:pPr>
        <w:spacing w:line="480" w:lineRule="exact"/>
        <w:ind w:left="1260" w:hangingChars="450" w:hanging="1260"/>
        <w:jc w:val="center"/>
        <w:rPr>
          <w:rFonts w:ascii="標楷體" w:eastAsia="標楷體" w:hAnsi="標楷體"/>
          <w:strike/>
          <w:sz w:val="28"/>
          <w:szCs w:val="28"/>
        </w:rPr>
      </w:pPr>
    </w:p>
    <w:p w14:paraId="15FC9619" w14:textId="77777777" w:rsidR="0026305F" w:rsidRDefault="0026305F" w:rsidP="0026305F">
      <w:pPr>
        <w:widowControl/>
        <w:rPr>
          <w:rFonts w:ascii="標楷體" w:eastAsia="標楷體" w:hAnsi="標楷體"/>
          <w:strike/>
          <w:sz w:val="28"/>
          <w:szCs w:val="28"/>
        </w:rPr>
      </w:pPr>
    </w:p>
    <w:p w14:paraId="1616EEB0" w14:textId="56E7D6DE" w:rsidR="0026305F" w:rsidRDefault="0026305F">
      <w:pPr>
        <w:widowControl/>
        <w:spacing w:after="160" w:line="278" w:lineRule="auto"/>
        <w:rPr>
          <w:rFonts w:ascii="標楷體" w:eastAsia="標楷體" w:hAnsi="標楷體"/>
          <w:strike/>
          <w:sz w:val="28"/>
          <w:szCs w:val="28"/>
        </w:rPr>
      </w:pPr>
      <w:r>
        <w:rPr>
          <w:rFonts w:ascii="標楷體" w:eastAsia="標楷體" w:hAnsi="標楷體"/>
          <w:strike/>
          <w:sz w:val="28"/>
          <w:szCs w:val="28"/>
        </w:rPr>
        <w:br w:type="page"/>
      </w:r>
    </w:p>
    <w:p w14:paraId="08CF92DC" w14:textId="77777777" w:rsidR="0026305F" w:rsidRDefault="0026305F" w:rsidP="0026305F">
      <w:pPr>
        <w:rPr>
          <w:rFonts w:eastAsia="標楷體"/>
          <w:b/>
          <w:sz w:val="28"/>
          <w:szCs w:val="28"/>
        </w:rPr>
      </w:pPr>
      <w:r w:rsidRPr="00011FB8">
        <w:rPr>
          <w:rFonts w:eastAsia="標楷體"/>
          <w:b/>
          <w:sz w:val="28"/>
          <w:szCs w:val="28"/>
        </w:rPr>
        <w:lastRenderedPageBreak/>
        <w:t>一、學經歷表</w:t>
      </w:r>
      <w:r w:rsidRPr="00011FB8">
        <w:rPr>
          <w:rFonts w:eastAsia="標楷體"/>
          <w:sz w:val="28"/>
          <w:szCs w:val="28"/>
        </w:rPr>
        <w:t>（可採國科會個人資料表</w:t>
      </w:r>
      <w:r w:rsidRPr="00011FB8">
        <w:rPr>
          <w:rFonts w:eastAsia="標楷體"/>
          <w:sz w:val="28"/>
          <w:szCs w:val="28"/>
        </w:rPr>
        <w:t>C301</w:t>
      </w:r>
      <w:r w:rsidRPr="00011FB8">
        <w:rPr>
          <w:rFonts w:eastAsia="標楷體"/>
          <w:sz w:val="28"/>
          <w:szCs w:val="28"/>
        </w:rPr>
        <w:t>）</w:t>
      </w:r>
    </w:p>
    <w:p w14:paraId="1E41A8E3" w14:textId="77777777" w:rsidR="0026305F" w:rsidRPr="003E21F6" w:rsidRDefault="0026305F" w:rsidP="0026305F">
      <w:pPr>
        <w:rPr>
          <w:rFonts w:eastAsia="標楷體"/>
          <w:b/>
          <w:sz w:val="28"/>
          <w:szCs w:val="28"/>
        </w:rPr>
      </w:pPr>
      <w:r w:rsidRPr="00011FB8">
        <w:rPr>
          <w:rFonts w:eastAsia="標楷體"/>
          <w:b/>
          <w:color w:val="000000"/>
          <w:sz w:val="28"/>
          <w:szCs w:val="28"/>
        </w:rPr>
        <w:t>（一）學歷</w:t>
      </w:r>
      <w:r w:rsidRPr="00011FB8">
        <w:rPr>
          <w:rFonts w:eastAsia="標楷體"/>
          <w:color w:val="000000"/>
          <w:sz w:val="28"/>
          <w:szCs w:val="28"/>
        </w:rPr>
        <w:t>（由最高學歷依次填寫）</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859"/>
        <w:gridCol w:w="1097"/>
        <w:gridCol w:w="1890"/>
        <w:gridCol w:w="1418"/>
        <w:gridCol w:w="3358"/>
      </w:tblGrid>
      <w:tr w:rsidR="0026305F" w:rsidRPr="00011FB8" w14:paraId="2D5BAF4E" w14:textId="77777777" w:rsidTr="00471575">
        <w:trPr>
          <w:cantSplit/>
          <w:trHeight w:val="440"/>
          <w:jc w:val="center"/>
        </w:trPr>
        <w:tc>
          <w:tcPr>
            <w:tcW w:w="966" w:type="pct"/>
            <w:vAlign w:val="center"/>
          </w:tcPr>
          <w:p w14:paraId="57F8D153" w14:textId="77777777" w:rsidR="0026305F" w:rsidRPr="00011FB8" w:rsidRDefault="0026305F" w:rsidP="00471575">
            <w:pPr>
              <w:spacing w:line="300" w:lineRule="exact"/>
              <w:jc w:val="center"/>
              <w:rPr>
                <w:rFonts w:eastAsia="標楷體"/>
                <w:color w:val="000000"/>
                <w:sz w:val="28"/>
                <w:szCs w:val="28"/>
              </w:rPr>
            </w:pPr>
            <w:r w:rsidRPr="00011FB8">
              <w:rPr>
                <w:rFonts w:eastAsia="標楷體"/>
                <w:color w:val="000000"/>
                <w:sz w:val="28"/>
                <w:szCs w:val="28"/>
              </w:rPr>
              <w:t>學校名稱</w:t>
            </w:r>
          </w:p>
        </w:tc>
        <w:tc>
          <w:tcPr>
            <w:tcW w:w="570" w:type="pct"/>
            <w:vAlign w:val="center"/>
          </w:tcPr>
          <w:p w14:paraId="7F833437" w14:textId="77777777" w:rsidR="0026305F" w:rsidRPr="00011FB8" w:rsidRDefault="0026305F" w:rsidP="00471575">
            <w:pPr>
              <w:spacing w:line="300" w:lineRule="exact"/>
              <w:jc w:val="center"/>
              <w:rPr>
                <w:rFonts w:eastAsia="標楷體"/>
                <w:color w:val="000000"/>
                <w:sz w:val="28"/>
                <w:szCs w:val="28"/>
              </w:rPr>
            </w:pPr>
            <w:r w:rsidRPr="00011FB8">
              <w:rPr>
                <w:rFonts w:eastAsia="標楷體"/>
                <w:color w:val="000000"/>
                <w:sz w:val="28"/>
                <w:szCs w:val="28"/>
              </w:rPr>
              <w:t>國別</w:t>
            </w:r>
          </w:p>
        </w:tc>
        <w:tc>
          <w:tcPr>
            <w:tcW w:w="982" w:type="pct"/>
            <w:vAlign w:val="center"/>
          </w:tcPr>
          <w:p w14:paraId="677724BA" w14:textId="77777777" w:rsidR="0026305F" w:rsidRPr="00011FB8" w:rsidRDefault="0026305F" w:rsidP="00471575">
            <w:pPr>
              <w:spacing w:line="300" w:lineRule="exact"/>
              <w:jc w:val="center"/>
              <w:rPr>
                <w:rFonts w:eastAsia="標楷體"/>
                <w:color w:val="000000"/>
                <w:sz w:val="28"/>
                <w:szCs w:val="28"/>
              </w:rPr>
            </w:pPr>
            <w:r w:rsidRPr="00011FB8">
              <w:rPr>
                <w:rFonts w:eastAsia="標楷體"/>
                <w:color w:val="000000"/>
                <w:sz w:val="28"/>
                <w:szCs w:val="28"/>
              </w:rPr>
              <w:t>主修學門系所</w:t>
            </w:r>
          </w:p>
        </w:tc>
        <w:tc>
          <w:tcPr>
            <w:tcW w:w="737" w:type="pct"/>
            <w:vAlign w:val="center"/>
          </w:tcPr>
          <w:p w14:paraId="60C8F26C" w14:textId="77777777" w:rsidR="0026305F" w:rsidRPr="00011FB8" w:rsidRDefault="0026305F" w:rsidP="00471575">
            <w:pPr>
              <w:spacing w:line="300" w:lineRule="exact"/>
              <w:jc w:val="center"/>
              <w:rPr>
                <w:rFonts w:eastAsia="標楷體"/>
                <w:color w:val="000000"/>
                <w:sz w:val="28"/>
                <w:szCs w:val="28"/>
              </w:rPr>
            </w:pPr>
            <w:r w:rsidRPr="00011FB8">
              <w:rPr>
                <w:rFonts w:eastAsia="標楷體"/>
                <w:color w:val="000000"/>
                <w:sz w:val="28"/>
                <w:szCs w:val="28"/>
              </w:rPr>
              <w:t>學位</w:t>
            </w:r>
          </w:p>
        </w:tc>
        <w:tc>
          <w:tcPr>
            <w:tcW w:w="1745" w:type="pct"/>
            <w:vAlign w:val="center"/>
          </w:tcPr>
          <w:p w14:paraId="180906EF" w14:textId="77777777" w:rsidR="0026305F" w:rsidRPr="00011FB8" w:rsidRDefault="0026305F" w:rsidP="00471575">
            <w:pPr>
              <w:spacing w:line="300" w:lineRule="exact"/>
              <w:jc w:val="center"/>
              <w:rPr>
                <w:rFonts w:eastAsia="標楷體"/>
                <w:color w:val="000000"/>
                <w:sz w:val="28"/>
                <w:szCs w:val="28"/>
              </w:rPr>
            </w:pPr>
            <w:r w:rsidRPr="00011FB8">
              <w:rPr>
                <w:rFonts w:eastAsia="標楷體"/>
                <w:color w:val="000000"/>
                <w:sz w:val="28"/>
                <w:szCs w:val="28"/>
              </w:rPr>
              <w:t>起訖年月</w:t>
            </w:r>
            <w:r w:rsidRPr="00011FB8">
              <w:rPr>
                <w:rFonts w:eastAsia="標楷體"/>
                <w:color w:val="000000"/>
                <w:sz w:val="28"/>
                <w:szCs w:val="28"/>
              </w:rPr>
              <w:t>(</w:t>
            </w:r>
            <w:r w:rsidRPr="00011FB8">
              <w:rPr>
                <w:rFonts w:eastAsia="標楷體"/>
                <w:color w:val="000000"/>
                <w:sz w:val="28"/>
                <w:szCs w:val="28"/>
              </w:rPr>
              <w:t>西元年</w:t>
            </w:r>
            <w:r w:rsidRPr="00011FB8">
              <w:rPr>
                <w:rFonts w:eastAsia="標楷體"/>
                <w:color w:val="000000"/>
                <w:sz w:val="28"/>
                <w:szCs w:val="28"/>
              </w:rPr>
              <w:t>/</w:t>
            </w:r>
            <w:r w:rsidRPr="00011FB8">
              <w:rPr>
                <w:rFonts w:eastAsia="標楷體"/>
                <w:color w:val="000000"/>
                <w:sz w:val="28"/>
                <w:szCs w:val="28"/>
              </w:rPr>
              <w:t>月</w:t>
            </w:r>
            <w:r w:rsidRPr="00011FB8">
              <w:rPr>
                <w:rFonts w:eastAsia="標楷體"/>
                <w:color w:val="000000"/>
                <w:sz w:val="28"/>
                <w:szCs w:val="28"/>
              </w:rPr>
              <w:t>)</w:t>
            </w:r>
          </w:p>
        </w:tc>
      </w:tr>
      <w:tr w:rsidR="0026305F" w:rsidRPr="00011FB8" w14:paraId="5D68FB96" w14:textId="77777777" w:rsidTr="00471575">
        <w:trPr>
          <w:cantSplit/>
          <w:trHeight w:hRule="exact" w:val="440"/>
          <w:jc w:val="center"/>
        </w:trPr>
        <w:tc>
          <w:tcPr>
            <w:tcW w:w="966" w:type="pct"/>
          </w:tcPr>
          <w:p w14:paraId="31610AD2" w14:textId="77777777" w:rsidR="0026305F" w:rsidRPr="00011FB8" w:rsidRDefault="0026305F" w:rsidP="00471575">
            <w:pPr>
              <w:pStyle w:val="af2"/>
              <w:spacing w:line="300" w:lineRule="exact"/>
              <w:rPr>
                <w:rFonts w:eastAsia="標楷體"/>
                <w:color w:val="000000"/>
                <w:sz w:val="28"/>
                <w:szCs w:val="28"/>
              </w:rPr>
            </w:pPr>
          </w:p>
        </w:tc>
        <w:tc>
          <w:tcPr>
            <w:tcW w:w="570" w:type="pct"/>
          </w:tcPr>
          <w:p w14:paraId="72E8D8B4" w14:textId="77777777" w:rsidR="0026305F" w:rsidRPr="00011FB8" w:rsidRDefault="0026305F" w:rsidP="00471575">
            <w:pPr>
              <w:spacing w:line="300" w:lineRule="exact"/>
              <w:rPr>
                <w:rFonts w:eastAsia="標楷體"/>
                <w:color w:val="000000"/>
                <w:sz w:val="28"/>
                <w:szCs w:val="28"/>
              </w:rPr>
            </w:pPr>
          </w:p>
        </w:tc>
        <w:tc>
          <w:tcPr>
            <w:tcW w:w="982" w:type="pct"/>
          </w:tcPr>
          <w:p w14:paraId="69CE56FE" w14:textId="77777777" w:rsidR="0026305F" w:rsidRPr="00011FB8" w:rsidRDefault="0026305F" w:rsidP="00471575">
            <w:pPr>
              <w:spacing w:line="300" w:lineRule="exact"/>
              <w:rPr>
                <w:rFonts w:eastAsia="標楷體"/>
                <w:color w:val="000000"/>
                <w:sz w:val="28"/>
                <w:szCs w:val="28"/>
              </w:rPr>
            </w:pPr>
          </w:p>
        </w:tc>
        <w:tc>
          <w:tcPr>
            <w:tcW w:w="737" w:type="pct"/>
          </w:tcPr>
          <w:p w14:paraId="2BEC33CE" w14:textId="77777777" w:rsidR="0026305F" w:rsidRPr="00011FB8" w:rsidRDefault="0026305F" w:rsidP="00471575">
            <w:pPr>
              <w:spacing w:line="300" w:lineRule="exact"/>
              <w:rPr>
                <w:rFonts w:eastAsia="標楷體"/>
                <w:color w:val="000000"/>
                <w:sz w:val="28"/>
                <w:szCs w:val="28"/>
              </w:rPr>
            </w:pPr>
          </w:p>
        </w:tc>
        <w:tc>
          <w:tcPr>
            <w:tcW w:w="1745" w:type="pct"/>
          </w:tcPr>
          <w:p w14:paraId="1F8C1E09" w14:textId="77777777" w:rsidR="0026305F" w:rsidRPr="00011FB8" w:rsidRDefault="0026305F" w:rsidP="00471575">
            <w:pPr>
              <w:spacing w:line="300" w:lineRule="exact"/>
              <w:jc w:val="both"/>
              <w:rPr>
                <w:rFonts w:eastAsia="標楷體"/>
                <w:color w:val="000000"/>
                <w:sz w:val="28"/>
                <w:szCs w:val="28"/>
              </w:rPr>
            </w:pPr>
            <w:r w:rsidRPr="00011FB8">
              <w:rPr>
                <w:rFonts w:eastAsia="標楷體"/>
                <w:color w:val="000000"/>
                <w:sz w:val="28"/>
                <w:szCs w:val="28"/>
              </w:rPr>
              <w:t>自</w:t>
            </w:r>
            <w:r w:rsidRPr="00011FB8">
              <w:rPr>
                <w:rFonts w:eastAsia="標楷體"/>
                <w:color w:val="000000"/>
                <w:sz w:val="28"/>
                <w:szCs w:val="28"/>
                <w:u w:val="single"/>
              </w:rPr>
              <w:t xml:space="preserve">     </w:t>
            </w:r>
            <w:r w:rsidRPr="00011FB8">
              <w:rPr>
                <w:rFonts w:eastAsia="標楷體"/>
                <w:color w:val="000000"/>
                <w:sz w:val="28"/>
                <w:szCs w:val="28"/>
              </w:rPr>
              <w:t>/</w:t>
            </w:r>
            <w:r w:rsidRPr="00011FB8">
              <w:rPr>
                <w:rFonts w:eastAsia="標楷體"/>
                <w:color w:val="000000"/>
                <w:sz w:val="28"/>
                <w:szCs w:val="28"/>
                <w:u w:val="single"/>
              </w:rPr>
              <w:t xml:space="preserve">     </w:t>
            </w:r>
            <w:r w:rsidRPr="00011FB8">
              <w:rPr>
                <w:rFonts w:eastAsia="標楷體"/>
                <w:color w:val="000000"/>
                <w:sz w:val="28"/>
                <w:szCs w:val="28"/>
              </w:rPr>
              <w:t>至</w:t>
            </w:r>
            <w:r w:rsidRPr="00011FB8">
              <w:rPr>
                <w:rFonts w:eastAsia="標楷體"/>
                <w:color w:val="000000"/>
                <w:sz w:val="28"/>
                <w:szCs w:val="28"/>
                <w:u w:val="single"/>
              </w:rPr>
              <w:t xml:space="preserve">     </w:t>
            </w:r>
            <w:r w:rsidRPr="00011FB8">
              <w:rPr>
                <w:rFonts w:eastAsia="標楷體"/>
                <w:color w:val="000000"/>
                <w:sz w:val="28"/>
                <w:szCs w:val="28"/>
              </w:rPr>
              <w:t>/</w:t>
            </w:r>
            <w:r w:rsidRPr="00011FB8">
              <w:rPr>
                <w:rFonts w:eastAsia="標楷體"/>
                <w:color w:val="000000"/>
                <w:sz w:val="28"/>
                <w:szCs w:val="28"/>
                <w:u w:val="single"/>
              </w:rPr>
              <w:t xml:space="preserve">     </w:t>
            </w:r>
          </w:p>
        </w:tc>
      </w:tr>
      <w:tr w:rsidR="0026305F" w:rsidRPr="00011FB8" w14:paraId="1D197F20" w14:textId="77777777" w:rsidTr="00471575">
        <w:trPr>
          <w:cantSplit/>
          <w:trHeight w:hRule="exact" w:val="440"/>
          <w:jc w:val="center"/>
        </w:trPr>
        <w:tc>
          <w:tcPr>
            <w:tcW w:w="966" w:type="pct"/>
          </w:tcPr>
          <w:p w14:paraId="1F888BCD" w14:textId="77777777" w:rsidR="0026305F" w:rsidRPr="00011FB8" w:rsidRDefault="0026305F" w:rsidP="00471575">
            <w:pPr>
              <w:spacing w:line="300" w:lineRule="exact"/>
              <w:rPr>
                <w:rFonts w:eastAsia="標楷體"/>
                <w:color w:val="000000"/>
                <w:sz w:val="28"/>
                <w:szCs w:val="28"/>
              </w:rPr>
            </w:pPr>
          </w:p>
        </w:tc>
        <w:tc>
          <w:tcPr>
            <w:tcW w:w="570" w:type="pct"/>
          </w:tcPr>
          <w:p w14:paraId="5467F6F0" w14:textId="77777777" w:rsidR="0026305F" w:rsidRPr="00011FB8" w:rsidRDefault="0026305F" w:rsidP="00471575">
            <w:pPr>
              <w:spacing w:line="300" w:lineRule="exact"/>
              <w:rPr>
                <w:rFonts w:eastAsia="標楷體"/>
                <w:color w:val="000000"/>
                <w:sz w:val="28"/>
                <w:szCs w:val="28"/>
              </w:rPr>
            </w:pPr>
          </w:p>
        </w:tc>
        <w:tc>
          <w:tcPr>
            <w:tcW w:w="982" w:type="pct"/>
          </w:tcPr>
          <w:p w14:paraId="33792942" w14:textId="77777777" w:rsidR="0026305F" w:rsidRPr="00011FB8" w:rsidRDefault="0026305F" w:rsidP="00471575">
            <w:pPr>
              <w:spacing w:line="300" w:lineRule="exact"/>
              <w:rPr>
                <w:rFonts w:eastAsia="標楷體"/>
                <w:color w:val="000000"/>
                <w:sz w:val="28"/>
                <w:szCs w:val="28"/>
              </w:rPr>
            </w:pPr>
          </w:p>
        </w:tc>
        <w:tc>
          <w:tcPr>
            <w:tcW w:w="737" w:type="pct"/>
          </w:tcPr>
          <w:p w14:paraId="4A309B2C" w14:textId="77777777" w:rsidR="0026305F" w:rsidRPr="00011FB8" w:rsidRDefault="0026305F" w:rsidP="00471575">
            <w:pPr>
              <w:spacing w:line="300" w:lineRule="exact"/>
              <w:rPr>
                <w:rFonts w:eastAsia="標楷體"/>
                <w:color w:val="000000"/>
                <w:sz w:val="28"/>
                <w:szCs w:val="28"/>
              </w:rPr>
            </w:pPr>
          </w:p>
        </w:tc>
        <w:tc>
          <w:tcPr>
            <w:tcW w:w="1745" w:type="pct"/>
          </w:tcPr>
          <w:p w14:paraId="45BDCACA" w14:textId="77777777" w:rsidR="0026305F" w:rsidRPr="00011FB8" w:rsidRDefault="0026305F" w:rsidP="00471575">
            <w:pPr>
              <w:spacing w:line="300" w:lineRule="exact"/>
              <w:jc w:val="both"/>
              <w:rPr>
                <w:rFonts w:eastAsia="標楷體"/>
                <w:color w:val="000000"/>
                <w:sz w:val="28"/>
                <w:szCs w:val="28"/>
              </w:rPr>
            </w:pPr>
            <w:r w:rsidRPr="00011FB8">
              <w:rPr>
                <w:rFonts w:eastAsia="標楷體"/>
                <w:color w:val="000000"/>
                <w:sz w:val="28"/>
                <w:szCs w:val="28"/>
              </w:rPr>
              <w:t>自</w:t>
            </w:r>
            <w:r w:rsidRPr="00011FB8">
              <w:rPr>
                <w:rFonts w:eastAsia="標楷體"/>
                <w:color w:val="000000"/>
                <w:sz w:val="28"/>
                <w:szCs w:val="28"/>
                <w:u w:val="single"/>
              </w:rPr>
              <w:t xml:space="preserve">     </w:t>
            </w:r>
            <w:r w:rsidRPr="00011FB8">
              <w:rPr>
                <w:rFonts w:eastAsia="標楷體"/>
                <w:color w:val="000000"/>
                <w:sz w:val="28"/>
                <w:szCs w:val="28"/>
              </w:rPr>
              <w:t>/</w:t>
            </w:r>
            <w:r w:rsidRPr="00011FB8">
              <w:rPr>
                <w:rFonts w:eastAsia="標楷體"/>
                <w:color w:val="000000"/>
                <w:sz w:val="28"/>
                <w:szCs w:val="28"/>
                <w:u w:val="single"/>
              </w:rPr>
              <w:t xml:space="preserve">     </w:t>
            </w:r>
            <w:r w:rsidRPr="00011FB8">
              <w:rPr>
                <w:rFonts w:eastAsia="標楷體"/>
                <w:color w:val="000000"/>
                <w:sz w:val="28"/>
                <w:szCs w:val="28"/>
              </w:rPr>
              <w:t>至</w:t>
            </w:r>
            <w:r w:rsidRPr="00011FB8">
              <w:rPr>
                <w:rFonts w:eastAsia="標楷體"/>
                <w:color w:val="000000"/>
                <w:sz w:val="28"/>
                <w:szCs w:val="28"/>
                <w:u w:val="single"/>
              </w:rPr>
              <w:t xml:space="preserve">     </w:t>
            </w:r>
            <w:r w:rsidRPr="00011FB8">
              <w:rPr>
                <w:rFonts w:eastAsia="標楷體"/>
                <w:color w:val="000000"/>
                <w:sz w:val="28"/>
                <w:szCs w:val="28"/>
              </w:rPr>
              <w:t>/</w:t>
            </w:r>
            <w:r w:rsidRPr="00011FB8">
              <w:rPr>
                <w:rFonts w:eastAsia="標楷體"/>
                <w:color w:val="000000"/>
                <w:sz w:val="28"/>
                <w:szCs w:val="28"/>
                <w:u w:val="single"/>
              </w:rPr>
              <w:t xml:space="preserve">     </w:t>
            </w:r>
          </w:p>
        </w:tc>
      </w:tr>
    </w:tbl>
    <w:p w14:paraId="762EBCFF" w14:textId="77777777" w:rsidR="0026305F" w:rsidRPr="00011FB8" w:rsidRDefault="0026305F" w:rsidP="0026305F">
      <w:pPr>
        <w:spacing w:line="500" w:lineRule="exact"/>
        <w:rPr>
          <w:rFonts w:eastAsia="標楷體"/>
          <w:color w:val="0000FF"/>
          <w:sz w:val="28"/>
          <w:szCs w:val="28"/>
        </w:rPr>
      </w:pPr>
    </w:p>
    <w:p w14:paraId="7A1582B0" w14:textId="77777777" w:rsidR="0026305F" w:rsidRPr="00011FB8" w:rsidRDefault="0026305F" w:rsidP="0026305F">
      <w:pPr>
        <w:spacing w:line="400" w:lineRule="exact"/>
        <w:ind w:leftChars="23" w:left="55"/>
        <w:rPr>
          <w:rFonts w:eastAsia="標楷體"/>
          <w:color w:val="000000"/>
          <w:sz w:val="28"/>
          <w:szCs w:val="28"/>
        </w:rPr>
      </w:pPr>
      <w:r w:rsidRPr="00011FB8">
        <w:rPr>
          <w:rFonts w:eastAsia="標楷體"/>
          <w:b/>
          <w:color w:val="000000"/>
          <w:sz w:val="28"/>
          <w:szCs w:val="28"/>
        </w:rPr>
        <w:t>（二）現職及與專長相關之經歷</w:t>
      </w:r>
      <w:r w:rsidRPr="00011FB8">
        <w:rPr>
          <w:rFonts w:eastAsia="標楷體"/>
          <w:color w:val="000000"/>
          <w:sz w:val="28"/>
          <w:szCs w:val="28"/>
        </w:rPr>
        <w:t>（指與研究相關之專任職務，請依任職之時間先後順序由最近者往前追溯）</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129"/>
        <w:gridCol w:w="2646"/>
        <w:gridCol w:w="1982"/>
        <w:gridCol w:w="2865"/>
      </w:tblGrid>
      <w:tr w:rsidR="0026305F" w:rsidRPr="00011FB8" w14:paraId="2D9E9BCF" w14:textId="77777777" w:rsidTr="00471575">
        <w:trPr>
          <w:cantSplit/>
          <w:trHeight w:hRule="exact" w:val="431"/>
          <w:jc w:val="center"/>
        </w:trPr>
        <w:tc>
          <w:tcPr>
            <w:tcW w:w="1106" w:type="pct"/>
            <w:vAlign w:val="center"/>
          </w:tcPr>
          <w:p w14:paraId="2643841D" w14:textId="77777777" w:rsidR="0026305F" w:rsidRPr="00011FB8" w:rsidRDefault="0026305F" w:rsidP="00471575">
            <w:pPr>
              <w:spacing w:line="300" w:lineRule="exact"/>
              <w:jc w:val="center"/>
              <w:rPr>
                <w:rFonts w:eastAsia="標楷體"/>
                <w:color w:val="000000"/>
                <w:sz w:val="28"/>
                <w:szCs w:val="28"/>
              </w:rPr>
            </w:pPr>
            <w:r w:rsidRPr="00011FB8">
              <w:rPr>
                <w:rFonts w:eastAsia="標楷體"/>
                <w:color w:val="000000"/>
                <w:sz w:val="28"/>
                <w:szCs w:val="28"/>
              </w:rPr>
              <w:t>服務機構</w:t>
            </w:r>
          </w:p>
        </w:tc>
        <w:tc>
          <w:tcPr>
            <w:tcW w:w="1375" w:type="pct"/>
            <w:vAlign w:val="center"/>
          </w:tcPr>
          <w:p w14:paraId="07300EDA" w14:textId="77777777" w:rsidR="0026305F" w:rsidRPr="00011FB8" w:rsidRDefault="0026305F" w:rsidP="00471575">
            <w:pPr>
              <w:spacing w:line="300" w:lineRule="exact"/>
              <w:jc w:val="center"/>
              <w:rPr>
                <w:rFonts w:eastAsia="標楷體"/>
                <w:color w:val="000000"/>
                <w:sz w:val="28"/>
                <w:szCs w:val="28"/>
              </w:rPr>
            </w:pPr>
            <w:r w:rsidRPr="00011FB8">
              <w:rPr>
                <w:rFonts w:eastAsia="標楷體"/>
                <w:color w:val="000000"/>
                <w:sz w:val="28"/>
                <w:szCs w:val="28"/>
              </w:rPr>
              <w:t>服務部門／系所</w:t>
            </w:r>
          </w:p>
        </w:tc>
        <w:tc>
          <w:tcPr>
            <w:tcW w:w="1030" w:type="pct"/>
            <w:vAlign w:val="center"/>
          </w:tcPr>
          <w:p w14:paraId="59B66B27" w14:textId="77777777" w:rsidR="0026305F" w:rsidRPr="00011FB8" w:rsidRDefault="0026305F" w:rsidP="00471575">
            <w:pPr>
              <w:spacing w:line="300" w:lineRule="exact"/>
              <w:jc w:val="center"/>
              <w:rPr>
                <w:rFonts w:eastAsia="標楷體"/>
                <w:color w:val="000000"/>
                <w:sz w:val="28"/>
                <w:szCs w:val="28"/>
              </w:rPr>
            </w:pPr>
            <w:r w:rsidRPr="00011FB8">
              <w:rPr>
                <w:rFonts w:eastAsia="標楷體"/>
                <w:color w:val="000000"/>
                <w:sz w:val="28"/>
                <w:szCs w:val="28"/>
              </w:rPr>
              <w:t>職稱</w:t>
            </w:r>
          </w:p>
        </w:tc>
        <w:tc>
          <w:tcPr>
            <w:tcW w:w="1489" w:type="pct"/>
            <w:vAlign w:val="center"/>
          </w:tcPr>
          <w:p w14:paraId="4639AC95" w14:textId="77777777" w:rsidR="0026305F" w:rsidRPr="00011FB8" w:rsidRDefault="0026305F" w:rsidP="00471575">
            <w:pPr>
              <w:spacing w:line="300" w:lineRule="exact"/>
              <w:jc w:val="center"/>
              <w:rPr>
                <w:rFonts w:eastAsia="標楷體"/>
                <w:color w:val="000000"/>
                <w:sz w:val="28"/>
                <w:szCs w:val="28"/>
              </w:rPr>
            </w:pPr>
            <w:r w:rsidRPr="00011FB8">
              <w:rPr>
                <w:rFonts w:eastAsia="標楷體"/>
                <w:color w:val="000000"/>
                <w:sz w:val="28"/>
                <w:szCs w:val="28"/>
              </w:rPr>
              <w:t>起訖年月</w:t>
            </w:r>
            <w:r w:rsidRPr="00011FB8">
              <w:rPr>
                <w:rFonts w:eastAsia="標楷體"/>
                <w:color w:val="000000"/>
                <w:sz w:val="28"/>
                <w:szCs w:val="28"/>
              </w:rPr>
              <w:t>(</w:t>
            </w:r>
            <w:r w:rsidRPr="00011FB8">
              <w:rPr>
                <w:rFonts w:eastAsia="標楷體"/>
                <w:color w:val="000000"/>
                <w:sz w:val="28"/>
                <w:szCs w:val="28"/>
              </w:rPr>
              <w:t>西元年</w:t>
            </w:r>
            <w:r w:rsidRPr="00011FB8">
              <w:rPr>
                <w:rFonts w:eastAsia="標楷體"/>
                <w:color w:val="000000"/>
                <w:sz w:val="28"/>
                <w:szCs w:val="28"/>
              </w:rPr>
              <w:t>/</w:t>
            </w:r>
            <w:r w:rsidRPr="00011FB8">
              <w:rPr>
                <w:rFonts w:eastAsia="標楷體"/>
                <w:color w:val="000000"/>
                <w:sz w:val="28"/>
                <w:szCs w:val="28"/>
              </w:rPr>
              <w:t>月</w:t>
            </w:r>
            <w:r w:rsidRPr="00011FB8">
              <w:rPr>
                <w:rFonts w:eastAsia="標楷體"/>
                <w:color w:val="000000"/>
                <w:sz w:val="28"/>
                <w:szCs w:val="28"/>
              </w:rPr>
              <w:t>)</w:t>
            </w:r>
          </w:p>
        </w:tc>
      </w:tr>
      <w:tr w:rsidR="0026305F" w:rsidRPr="00011FB8" w14:paraId="29220A6F" w14:textId="77777777" w:rsidTr="00471575">
        <w:trPr>
          <w:cantSplit/>
          <w:trHeight w:val="579"/>
          <w:jc w:val="center"/>
        </w:trPr>
        <w:tc>
          <w:tcPr>
            <w:tcW w:w="1106" w:type="pct"/>
            <w:vAlign w:val="center"/>
          </w:tcPr>
          <w:p w14:paraId="38CC1935" w14:textId="77777777" w:rsidR="0026305F" w:rsidRPr="00011FB8" w:rsidRDefault="0026305F" w:rsidP="00471575">
            <w:pPr>
              <w:spacing w:line="300" w:lineRule="exact"/>
              <w:jc w:val="both"/>
              <w:rPr>
                <w:rFonts w:eastAsia="標楷體"/>
                <w:color w:val="000000"/>
                <w:sz w:val="28"/>
                <w:szCs w:val="28"/>
              </w:rPr>
            </w:pPr>
            <w:r w:rsidRPr="00011FB8">
              <w:rPr>
                <w:rFonts w:eastAsia="標楷體"/>
                <w:color w:val="000000"/>
                <w:sz w:val="28"/>
                <w:szCs w:val="28"/>
              </w:rPr>
              <w:t>現職：</w:t>
            </w:r>
          </w:p>
        </w:tc>
        <w:tc>
          <w:tcPr>
            <w:tcW w:w="1375" w:type="pct"/>
          </w:tcPr>
          <w:p w14:paraId="08EFEB43" w14:textId="77777777" w:rsidR="0026305F" w:rsidRPr="00011FB8" w:rsidRDefault="0026305F" w:rsidP="00471575">
            <w:pPr>
              <w:pStyle w:val="af2"/>
              <w:spacing w:line="300" w:lineRule="exact"/>
              <w:rPr>
                <w:rFonts w:eastAsia="標楷體"/>
                <w:color w:val="000000"/>
                <w:sz w:val="28"/>
                <w:szCs w:val="28"/>
              </w:rPr>
            </w:pPr>
          </w:p>
        </w:tc>
        <w:tc>
          <w:tcPr>
            <w:tcW w:w="1030" w:type="pct"/>
          </w:tcPr>
          <w:p w14:paraId="7721171E" w14:textId="77777777" w:rsidR="0026305F" w:rsidRPr="00011FB8" w:rsidRDefault="0026305F" w:rsidP="00471575">
            <w:pPr>
              <w:pStyle w:val="af2"/>
              <w:spacing w:line="300" w:lineRule="exact"/>
              <w:rPr>
                <w:rFonts w:eastAsia="標楷體"/>
                <w:color w:val="000000"/>
                <w:sz w:val="28"/>
                <w:szCs w:val="28"/>
              </w:rPr>
            </w:pPr>
          </w:p>
        </w:tc>
        <w:tc>
          <w:tcPr>
            <w:tcW w:w="1489" w:type="pct"/>
            <w:vAlign w:val="center"/>
          </w:tcPr>
          <w:p w14:paraId="4B80D96D" w14:textId="77777777" w:rsidR="0026305F" w:rsidRPr="00011FB8" w:rsidRDefault="0026305F" w:rsidP="00471575">
            <w:pPr>
              <w:spacing w:line="300" w:lineRule="exact"/>
              <w:jc w:val="both"/>
              <w:rPr>
                <w:rFonts w:eastAsia="標楷體"/>
                <w:color w:val="000000"/>
                <w:sz w:val="28"/>
                <w:szCs w:val="28"/>
              </w:rPr>
            </w:pPr>
            <w:r w:rsidRPr="00011FB8">
              <w:rPr>
                <w:rFonts w:eastAsia="標楷體"/>
                <w:color w:val="000000"/>
                <w:sz w:val="28"/>
                <w:szCs w:val="28"/>
              </w:rPr>
              <w:t>自</w:t>
            </w:r>
            <w:r w:rsidRPr="00011FB8">
              <w:rPr>
                <w:rFonts w:eastAsia="標楷體"/>
                <w:color w:val="000000"/>
                <w:sz w:val="28"/>
                <w:szCs w:val="28"/>
                <w:u w:val="single"/>
              </w:rPr>
              <w:t xml:space="preserve">     </w:t>
            </w:r>
            <w:r w:rsidRPr="00011FB8">
              <w:rPr>
                <w:rFonts w:eastAsia="標楷體"/>
                <w:color w:val="000000"/>
                <w:sz w:val="28"/>
                <w:szCs w:val="28"/>
              </w:rPr>
              <w:t>/</w:t>
            </w:r>
            <w:r w:rsidRPr="00011FB8">
              <w:rPr>
                <w:rFonts w:eastAsia="標楷體"/>
                <w:color w:val="000000"/>
                <w:sz w:val="28"/>
                <w:szCs w:val="28"/>
                <w:u w:val="single"/>
              </w:rPr>
              <w:t xml:space="preserve">     </w:t>
            </w:r>
            <w:r w:rsidRPr="00011FB8">
              <w:rPr>
                <w:rFonts w:eastAsia="標楷體"/>
                <w:color w:val="000000"/>
                <w:sz w:val="28"/>
                <w:szCs w:val="28"/>
              </w:rPr>
              <w:t>至</w:t>
            </w:r>
            <w:r w:rsidRPr="00011FB8">
              <w:rPr>
                <w:rFonts w:eastAsia="標楷體"/>
                <w:color w:val="000000"/>
                <w:sz w:val="28"/>
                <w:szCs w:val="28"/>
                <w:u w:val="single"/>
              </w:rPr>
              <w:t xml:space="preserve">     </w:t>
            </w:r>
            <w:r w:rsidRPr="00011FB8">
              <w:rPr>
                <w:rFonts w:eastAsia="標楷體"/>
                <w:color w:val="000000"/>
                <w:sz w:val="28"/>
                <w:szCs w:val="28"/>
              </w:rPr>
              <w:t>/</w:t>
            </w:r>
            <w:r w:rsidRPr="00011FB8">
              <w:rPr>
                <w:rFonts w:eastAsia="標楷體"/>
                <w:color w:val="000000"/>
                <w:sz w:val="28"/>
                <w:szCs w:val="28"/>
                <w:u w:val="single"/>
              </w:rPr>
              <w:t xml:space="preserve">     </w:t>
            </w:r>
          </w:p>
        </w:tc>
      </w:tr>
      <w:tr w:rsidR="0026305F" w:rsidRPr="00011FB8" w14:paraId="01313936" w14:textId="77777777" w:rsidTr="00471575">
        <w:trPr>
          <w:cantSplit/>
          <w:trHeight w:val="580"/>
          <w:jc w:val="center"/>
        </w:trPr>
        <w:tc>
          <w:tcPr>
            <w:tcW w:w="1106" w:type="pct"/>
            <w:vAlign w:val="center"/>
          </w:tcPr>
          <w:p w14:paraId="19F70404" w14:textId="77777777" w:rsidR="0026305F" w:rsidRPr="00011FB8" w:rsidRDefault="0026305F" w:rsidP="00471575">
            <w:pPr>
              <w:spacing w:line="300" w:lineRule="exact"/>
              <w:jc w:val="both"/>
              <w:rPr>
                <w:rFonts w:eastAsia="標楷體"/>
                <w:color w:val="000000"/>
                <w:sz w:val="28"/>
                <w:szCs w:val="28"/>
              </w:rPr>
            </w:pPr>
            <w:r w:rsidRPr="00011FB8">
              <w:rPr>
                <w:rFonts w:eastAsia="標楷體"/>
                <w:color w:val="000000"/>
                <w:sz w:val="28"/>
                <w:szCs w:val="28"/>
              </w:rPr>
              <w:t>經歷：</w:t>
            </w:r>
          </w:p>
        </w:tc>
        <w:tc>
          <w:tcPr>
            <w:tcW w:w="1375" w:type="pct"/>
          </w:tcPr>
          <w:p w14:paraId="3461D011" w14:textId="77777777" w:rsidR="0026305F" w:rsidRPr="00011FB8" w:rsidRDefault="0026305F" w:rsidP="00471575">
            <w:pPr>
              <w:spacing w:line="300" w:lineRule="exact"/>
              <w:rPr>
                <w:rFonts w:eastAsia="標楷體"/>
                <w:color w:val="000000"/>
                <w:sz w:val="28"/>
                <w:szCs w:val="28"/>
              </w:rPr>
            </w:pPr>
          </w:p>
        </w:tc>
        <w:tc>
          <w:tcPr>
            <w:tcW w:w="1030" w:type="pct"/>
          </w:tcPr>
          <w:p w14:paraId="2777E203" w14:textId="77777777" w:rsidR="0026305F" w:rsidRPr="00011FB8" w:rsidRDefault="0026305F" w:rsidP="00471575">
            <w:pPr>
              <w:spacing w:line="300" w:lineRule="exact"/>
              <w:rPr>
                <w:rFonts w:eastAsia="標楷體"/>
                <w:color w:val="000000"/>
                <w:sz w:val="28"/>
                <w:szCs w:val="28"/>
              </w:rPr>
            </w:pPr>
          </w:p>
        </w:tc>
        <w:tc>
          <w:tcPr>
            <w:tcW w:w="1489" w:type="pct"/>
            <w:vAlign w:val="center"/>
          </w:tcPr>
          <w:p w14:paraId="3D264BA8" w14:textId="77777777" w:rsidR="0026305F" w:rsidRPr="00011FB8" w:rsidRDefault="0026305F" w:rsidP="00471575">
            <w:pPr>
              <w:spacing w:line="300" w:lineRule="exact"/>
              <w:jc w:val="both"/>
              <w:rPr>
                <w:rFonts w:eastAsia="標楷體"/>
                <w:color w:val="000000"/>
                <w:sz w:val="28"/>
                <w:szCs w:val="28"/>
              </w:rPr>
            </w:pPr>
            <w:r w:rsidRPr="00011FB8">
              <w:rPr>
                <w:rFonts w:eastAsia="標楷體"/>
                <w:color w:val="000000"/>
                <w:sz w:val="28"/>
                <w:szCs w:val="28"/>
              </w:rPr>
              <w:t>自</w:t>
            </w:r>
            <w:r w:rsidRPr="00011FB8">
              <w:rPr>
                <w:rFonts w:eastAsia="標楷體"/>
                <w:color w:val="000000"/>
                <w:sz w:val="28"/>
                <w:szCs w:val="28"/>
                <w:u w:val="single"/>
              </w:rPr>
              <w:t xml:space="preserve">     </w:t>
            </w:r>
            <w:r w:rsidRPr="00011FB8">
              <w:rPr>
                <w:rFonts w:eastAsia="標楷體"/>
                <w:color w:val="000000"/>
                <w:sz w:val="28"/>
                <w:szCs w:val="28"/>
              </w:rPr>
              <w:t>/</w:t>
            </w:r>
            <w:r w:rsidRPr="00011FB8">
              <w:rPr>
                <w:rFonts w:eastAsia="標楷體"/>
                <w:color w:val="000000"/>
                <w:sz w:val="28"/>
                <w:szCs w:val="28"/>
                <w:u w:val="single"/>
              </w:rPr>
              <w:t xml:space="preserve">     </w:t>
            </w:r>
            <w:r w:rsidRPr="00011FB8">
              <w:rPr>
                <w:rFonts w:eastAsia="標楷體"/>
                <w:color w:val="000000"/>
                <w:sz w:val="28"/>
                <w:szCs w:val="28"/>
              </w:rPr>
              <w:t>至</w:t>
            </w:r>
            <w:r w:rsidRPr="00011FB8">
              <w:rPr>
                <w:rFonts w:eastAsia="標楷體"/>
                <w:color w:val="000000"/>
                <w:sz w:val="28"/>
                <w:szCs w:val="28"/>
                <w:u w:val="single"/>
              </w:rPr>
              <w:t xml:space="preserve">     </w:t>
            </w:r>
            <w:r w:rsidRPr="00011FB8">
              <w:rPr>
                <w:rFonts w:eastAsia="標楷體"/>
                <w:color w:val="000000"/>
                <w:sz w:val="28"/>
                <w:szCs w:val="28"/>
              </w:rPr>
              <w:t>/</w:t>
            </w:r>
            <w:r w:rsidRPr="00011FB8">
              <w:rPr>
                <w:rFonts w:eastAsia="標楷體"/>
                <w:color w:val="000000"/>
                <w:sz w:val="28"/>
                <w:szCs w:val="28"/>
                <w:u w:val="single"/>
              </w:rPr>
              <w:t xml:space="preserve">     </w:t>
            </w:r>
          </w:p>
        </w:tc>
      </w:tr>
      <w:tr w:rsidR="0026305F" w:rsidRPr="00011FB8" w14:paraId="606E8689" w14:textId="77777777" w:rsidTr="00471575">
        <w:trPr>
          <w:cantSplit/>
          <w:trHeight w:val="580"/>
          <w:jc w:val="center"/>
        </w:trPr>
        <w:tc>
          <w:tcPr>
            <w:tcW w:w="1106" w:type="pct"/>
          </w:tcPr>
          <w:p w14:paraId="586C838A" w14:textId="77777777" w:rsidR="0026305F" w:rsidRPr="00011FB8" w:rsidRDefault="0026305F" w:rsidP="00471575">
            <w:pPr>
              <w:spacing w:line="300" w:lineRule="exact"/>
              <w:rPr>
                <w:rFonts w:eastAsia="標楷體"/>
                <w:color w:val="000000"/>
                <w:sz w:val="28"/>
                <w:szCs w:val="28"/>
              </w:rPr>
            </w:pPr>
          </w:p>
        </w:tc>
        <w:tc>
          <w:tcPr>
            <w:tcW w:w="1375" w:type="pct"/>
          </w:tcPr>
          <w:p w14:paraId="55FF2471" w14:textId="77777777" w:rsidR="0026305F" w:rsidRPr="00011FB8" w:rsidRDefault="0026305F" w:rsidP="00471575">
            <w:pPr>
              <w:spacing w:line="300" w:lineRule="exact"/>
              <w:rPr>
                <w:rFonts w:eastAsia="標楷體"/>
                <w:color w:val="000000"/>
                <w:sz w:val="28"/>
                <w:szCs w:val="28"/>
              </w:rPr>
            </w:pPr>
          </w:p>
        </w:tc>
        <w:tc>
          <w:tcPr>
            <w:tcW w:w="1030" w:type="pct"/>
          </w:tcPr>
          <w:p w14:paraId="3825EA27" w14:textId="77777777" w:rsidR="0026305F" w:rsidRPr="00011FB8" w:rsidRDefault="0026305F" w:rsidP="00471575">
            <w:pPr>
              <w:spacing w:line="300" w:lineRule="exact"/>
              <w:rPr>
                <w:rFonts w:eastAsia="標楷體"/>
                <w:color w:val="000000"/>
                <w:sz w:val="28"/>
                <w:szCs w:val="28"/>
              </w:rPr>
            </w:pPr>
          </w:p>
        </w:tc>
        <w:tc>
          <w:tcPr>
            <w:tcW w:w="1489" w:type="pct"/>
            <w:vAlign w:val="center"/>
          </w:tcPr>
          <w:p w14:paraId="2194B19D" w14:textId="77777777" w:rsidR="0026305F" w:rsidRPr="00011FB8" w:rsidRDefault="0026305F" w:rsidP="00471575">
            <w:pPr>
              <w:spacing w:line="300" w:lineRule="exact"/>
              <w:jc w:val="both"/>
              <w:rPr>
                <w:rFonts w:eastAsia="標楷體"/>
                <w:color w:val="000000"/>
                <w:sz w:val="28"/>
                <w:szCs w:val="28"/>
              </w:rPr>
            </w:pPr>
            <w:r w:rsidRPr="00011FB8">
              <w:rPr>
                <w:rFonts w:eastAsia="標楷體"/>
                <w:color w:val="000000"/>
                <w:sz w:val="28"/>
                <w:szCs w:val="28"/>
              </w:rPr>
              <w:t>自</w:t>
            </w:r>
            <w:r w:rsidRPr="00011FB8">
              <w:rPr>
                <w:rFonts w:eastAsia="標楷體"/>
                <w:color w:val="000000"/>
                <w:sz w:val="28"/>
                <w:szCs w:val="28"/>
                <w:u w:val="single"/>
              </w:rPr>
              <w:t xml:space="preserve">     </w:t>
            </w:r>
            <w:r w:rsidRPr="00011FB8">
              <w:rPr>
                <w:rFonts w:eastAsia="標楷體"/>
                <w:color w:val="000000"/>
                <w:sz w:val="28"/>
                <w:szCs w:val="28"/>
              </w:rPr>
              <w:t>/</w:t>
            </w:r>
            <w:r w:rsidRPr="00011FB8">
              <w:rPr>
                <w:rFonts w:eastAsia="標楷體"/>
                <w:color w:val="000000"/>
                <w:sz w:val="28"/>
                <w:szCs w:val="28"/>
                <w:u w:val="single"/>
              </w:rPr>
              <w:t xml:space="preserve">     </w:t>
            </w:r>
            <w:r w:rsidRPr="00011FB8">
              <w:rPr>
                <w:rFonts w:eastAsia="標楷體"/>
                <w:color w:val="000000"/>
                <w:sz w:val="28"/>
                <w:szCs w:val="28"/>
              </w:rPr>
              <w:t>至</w:t>
            </w:r>
            <w:r w:rsidRPr="00011FB8">
              <w:rPr>
                <w:rFonts w:eastAsia="標楷體"/>
                <w:color w:val="000000"/>
                <w:sz w:val="28"/>
                <w:szCs w:val="28"/>
                <w:u w:val="single"/>
              </w:rPr>
              <w:t xml:space="preserve">     </w:t>
            </w:r>
            <w:r w:rsidRPr="00011FB8">
              <w:rPr>
                <w:rFonts w:eastAsia="標楷體"/>
                <w:color w:val="000000"/>
                <w:sz w:val="28"/>
                <w:szCs w:val="28"/>
              </w:rPr>
              <w:t>/</w:t>
            </w:r>
            <w:r w:rsidRPr="00011FB8">
              <w:rPr>
                <w:rFonts w:eastAsia="標楷體"/>
                <w:color w:val="000000"/>
                <w:sz w:val="28"/>
                <w:szCs w:val="28"/>
                <w:u w:val="single"/>
              </w:rPr>
              <w:t xml:space="preserve">     </w:t>
            </w:r>
          </w:p>
        </w:tc>
      </w:tr>
    </w:tbl>
    <w:p w14:paraId="0B2C1FF2" w14:textId="77777777" w:rsidR="0026305F" w:rsidRPr="00011FB8" w:rsidRDefault="0026305F" w:rsidP="0026305F">
      <w:pPr>
        <w:rPr>
          <w:rFonts w:eastAsia="標楷體"/>
          <w:b/>
          <w:bCs/>
          <w:sz w:val="28"/>
          <w:szCs w:val="28"/>
        </w:rPr>
      </w:pPr>
      <w:r w:rsidRPr="00011FB8">
        <w:rPr>
          <w:rFonts w:eastAsia="標楷體"/>
          <w:b/>
          <w:bCs/>
          <w:sz w:val="28"/>
          <w:szCs w:val="28"/>
        </w:rPr>
        <w:t>二、研究績效</w:t>
      </w:r>
      <w:r w:rsidRPr="00011FB8">
        <w:rPr>
          <w:rFonts w:eastAsia="標楷體"/>
          <w:b/>
          <w:sz w:val="28"/>
          <w:szCs w:val="28"/>
        </w:rPr>
        <w:t>（學術表現）</w:t>
      </w:r>
    </w:p>
    <w:p w14:paraId="36D24927" w14:textId="77777777" w:rsidR="0026305F" w:rsidRDefault="0026305F" w:rsidP="0026305F">
      <w:pPr>
        <w:spacing w:line="400" w:lineRule="exact"/>
        <w:ind w:left="1121" w:hangingChars="400" w:hanging="1121"/>
        <w:rPr>
          <w:rFonts w:eastAsia="標楷體"/>
          <w:b/>
          <w:color w:val="000000"/>
          <w:sz w:val="28"/>
          <w:szCs w:val="28"/>
        </w:rPr>
      </w:pPr>
      <w:r>
        <w:rPr>
          <w:rFonts w:eastAsia="標楷體"/>
          <w:b/>
          <w:bCs/>
          <w:color w:val="000000"/>
          <w:sz w:val="28"/>
          <w:szCs w:val="28"/>
        </w:rPr>
        <w:t>（</w:t>
      </w:r>
      <w:r>
        <w:rPr>
          <w:rFonts w:eastAsia="標楷體" w:hint="eastAsia"/>
          <w:b/>
          <w:bCs/>
          <w:color w:val="000000"/>
          <w:sz w:val="28"/>
          <w:szCs w:val="28"/>
        </w:rPr>
        <w:t>一</w:t>
      </w:r>
      <w:r w:rsidRPr="00011FB8">
        <w:rPr>
          <w:rFonts w:eastAsia="標楷體"/>
          <w:b/>
          <w:bCs/>
          <w:color w:val="000000"/>
          <w:sz w:val="28"/>
          <w:szCs w:val="28"/>
        </w:rPr>
        <w:t>）</w:t>
      </w:r>
      <w:r w:rsidRPr="00011FB8">
        <w:rPr>
          <w:rFonts w:eastAsia="標楷體"/>
          <w:b/>
          <w:color w:val="000000"/>
          <w:sz w:val="28"/>
          <w:szCs w:val="28"/>
        </w:rPr>
        <w:t>五年內研究</w:t>
      </w:r>
      <w:r>
        <w:rPr>
          <w:rFonts w:eastAsia="標楷體" w:hint="eastAsia"/>
          <w:b/>
          <w:color w:val="000000"/>
          <w:sz w:val="28"/>
          <w:szCs w:val="28"/>
        </w:rPr>
        <w:t>列表</w:t>
      </w:r>
    </w:p>
    <w:tbl>
      <w:tblPr>
        <w:tblStyle w:val="af0"/>
        <w:tblW w:w="0" w:type="auto"/>
        <w:tblInd w:w="137" w:type="dxa"/>
        <w:tblLook w:val="04A0" w:firstRow="1" w:lastRow="0" w:firstColumn="1" w:lastColumn="0" w:noHBand="0" w:noVBand="1"/>
      </w:tblPr>
      <w:tblGrid>
        <w:gridCol w:w="2977"/>
        <w:gridCol w:w="1594"/>
        <w:gridCol w:w="1794"/>
        <w:gridCol w:w="1794"/>
      </w:tblGrid>
      <w:tr w:rsidR="0026305F" w14:paraId="4B89D006" w14:textId="77777777" w:rsidTr="00471575">
        <w:tc>
          <w:tcPr>
            <w:tcW w:w="2977" w:type="dxa"/>
          </w:tcPr>
          <w:p w14:paraId="3C4D2686" w14:textId="77777777" w:rsidR="0026305F" w:rsidRPr="002174AA" w:rsidRDefault="0026305F" w:rsidP="00471575">
            <w:pPr>
              <w:spacing w:line="400" w:lineRule="exact"/>
              <w:rPr>
                <w:rFonts w:eastAsia="標楷體"/>
                <w:color w:val="000000"/>
                <w:sz w:val="28"/>
                <w:szCs w:val="28"/>
              </w:rPr>
            </w:pPr>
            <w:r w:rsidRPr="002174AA">
              <w:rPr>
                <w:rFonts w:eastAsia="標楷體" w:hint="eastAsia"/>
                <w:color w:val="000000"/>
                <w:sz w:val="28"/>
                <w:szCs w:val="28"/>
              </w:rPr>
              <w:t>計畫名稱</w:t>
            </w:r>
          </w:p>
        </w:tc>
        <w:tc>
          <w:tcPr>
            <w:tcW w:w="1594" w:type="dxa"/>
          </w:tcPr>
          <w:p w14:paraId="76CBB5D9" w14:textId="77777777" w:rsidR="0026305F" w:rsidRPr="002174AA" w:rsidRDefault="0026305F" w:rsidP="00471575">
            <w:pPr>
              <w:spacing w:line="400" w:lineRule="exact"/>
              <w:rPr>
                <w:rFonts w:eastAsia="標楷體"/>
                <w:color w:val="000000"/>
                <w:sz w:val="28"/>
                <w:szCs w:val="28"/>
              </w:rPr>
            </w:pPr>
            <w:r w:rsidRPr="002174AA">
              <w:rPr>
                <w:rFonts w:eastAsia="標楷體" w:hint="eastAsia"/>
                <w:color w:val="000000"/>
                <w:sz w:val="28"/>
                <w:szCs w:val="28"/>
              </w:rPr>
              <w:t>補助單位</w:t>
            </w:r>
          </w:p>
        </w:tc>
        <w:tc>
          <w:tcPr>
            <w:tcW w:w="1794" w:type="dxa"/>
          </w:tcPr>
          <w:p w14:paraId="000C3781" w14:textId="77777777" w:rsidR="0026305F" w:rsidRPr="002174AA" w:rsidRDefault="0026305F" w:rsidP="00471575">
            <w:pPr>
              <w:spacing w:line="400" w:lineRule="exact"/>
              <w:rPr>
                <w:rFonts w:eastAsia="標楷體"/>
                <w:color w:val="000000"/>
                <w:sz w:val="28"/>
                <w:szCs w:val="28"/>
              </w:rPr>
            </w:pPr>
            <w:r w:rsidRPr="002174AA">
              <w:rPr>
                <w:rFonts w:eastAsia="標楷體" w:hint="eastAsia"/>
                <w:color w:val="000000"/>
                <w:sz w:val="28"/>
                <w:szCs w:val="28"/>
              </w:rPr>
              <w:t>計畫</w:t>
            </w:r>
            <w:r>
              <w:rPr>
                <w:rFonts w:eastAsia="標楷體" w:hint="eastAsia"/>
                <w:color w:val="000000"/>
                <w:sz w:val="28"/>
                <w:szCs w:val="28"/>
              </w:rPr>
              <w:t>內</w:t>
            </w:r>
            <w:r w:rsidRPr="002174AA">
              <w:rPr>
                <w:rFonts w:eastAsia="標楷體" w:hint="eastAsia"/>
                <w:color w:val="000000"/>
                <w:sz w:val="28"/>
                <w:szCs w:val="28"/>
              </w:rPr>
              <w:t>職稱</w:t>
            </w:r>
          </w:p>
        </w:tc>
        <w:tc>
          <w:tcPr>
            <w:tcW w:w="1794" w:type="dxa"/>
          </w:tcPr>
          <w:p w14:paraId="6FB9F21A" w14:textId="77777777" w:rsidR="0026305F" w:rsidRPr="002174AA" w:rsidRDefault="0026305F" w:rsidP="00471575">
            <w:pPr>
              <w:spacing w:line="400" w:lineRule="exact"/>
              <w:rPr>
                <w:rFonts w:eastAsia="標楷體"/>
                <w:color w:val="000000"/>
                <w:sz w:val="28"/>
                <w:szCs w:val="28"/>
              </w:rPr>
            </w:pPr>
            <w:r w:rsidRPr="002174AA">
              <w:rPr>
                <w:rFonts w:eastAsia="標楷體" w:hint="eastAsia"/>
                <w:color w:val="000000"/>
                <w:sz w:val="28"/>
                <w:szCs w:val="28"/>
              </w:rPr>
              <w:t>執行期間</w:t>
            </w:r>
          </w:p>
        </w:tc>
      </w:tr>
      <w:tr w:rsidR="0026305F" w14:paraId="78950052" w14:textId="77777777" w:rsidTr="00471575">
        <w:tc>
          <w:tcPr>
            <w:tcW w:w="2977" w:type="dxa"/>
          </w:tcPr>
          <w:p w14:paraId="00FE521F" w14:textId="77777777" w:rsidR="0026305F" w:rsidRDefault="0026305F" w:rsidP="00471575">
            <w:pPr>
              <w:spacing w:line="400" w:lineRule="exact"/>
              <w:rPr>
                <w:rFonts w:eastAsia="標楷體"/>
                <w:b/>
                <w:color w:val="000000"/>
                <w:sz w:val="28"/>
                <w:szCs w:val="28"/>
              </w:rPr>
            </w:pPr>
          </w:p>
        </w:tc>
        <w:tc>
          <w:tcPr>
            <w:tcW w:w="1594" w:type="dxa"/>
          </w:tcPr>
          <w:p w14:paraId="37A11DDE" w14:textId="77777777" w:rsidR="0026305F" w:rsidRDefault="0026305F" w:rsidP="00471575">
            <w:pPr>
              <w:spacing w:line="400" w:lineRule="exact"/>
              <w:rPr>
                <w:rFonts w:eastAsia="標楷體"/>
                <w:b/>
                <w:color w:val="000000"/>
                <w:sz w:val="28"/>
                <w:szCs w:val="28"/>
              </w:rPr>
            </w:pPr>
          </w:p>
        </w:tc>
        <w:tc>
          <w:tcPr>
            <w:tcW w:w="1794" w:type="dxa"/>
          </w:tcPr>
          <w:p w14:paraId="3B03A6BD" w14:textId="77777777" w:rsidR="0026305F" w:rsidRDefault="0026305F" w:rsidP="00471575">
            <w:pPr>
              <w:spacing w:line="400" w:lineRule="exact"/>
              <w:rPr>
                <w:rFonts w:eastAsia="標楷體"/>
                <w:b/>
                <w:color w:val="000000"/>
                <w:sz w:val="28"/>
                <w:szCs w:val="28"/>
              </w:rPr>
            </w:pPr>
          </w:p>
        </w:tc>
        <w:tc>
          <w:tcPr>
            <w:tcW w:w="1794" w:type="dxa"/>
          </w:tcPr>
          <w:p w14:paraId="162084D8" w14:textId="77777777" w:rsidR="0026305F" w:rsidRDefault="0026305F" w:rsidP="00471575">
            <w:pPr>
              <w:spacing w:line="400" w:lineRule="exact"/>
              <w:rPr>
                <w:rFonts w:eastAsia="標楷體"/>
                <w:b/>
                <w:color w:val="000000"/>
                <w:sz w:val="28"/>
                <w:szCs w:val="28"/>
              </w:rPr>
            </w:pPr>
          </w:p>
        </w:tc>
      </w:tr>
      <w:tr w:rsidR="0026305F" w14:paraId="3982E444" w14:textId="77777777" w:rsidTr="00471575">
        <w:tc>
          <w:tcPr>
            <w:tcW w:w="2977" w:type="dxa"/>
          </w:tcPr>
          <w:p w14:paraId="073A504A" w14:textId="77777777" w:rsidR="0026305F" w:rsidRDefault="0026305F" w:rsidP="00471575">
            <w:pPr>
              <w:spacing w:line="400" w:lineRule="exact"/>
              <w:rPr>
                <w:rFonts w:eastAsia="標楷體"/>
                <w:b/>
                <w:color w:val="000000"/>
                <w:sz w:val="28"/>
                <w:szCs w:val="28"/>
              </w:rPr>
            </w:pPr>
          </w:p>
        </w:tc>
        <w:tc>
          <w:tcPr>
            <w:tcW w:w="1594" w:type="dxa"/>
          </w:tcPr>
          <w:p w14:paraId="6326DC28" w14:textId="77777777" w:rsidR="0026305F" w:rsidRDefault="0026305F" w:rsidP="00471575">
            <w:pPr>
              <w:spacing w:line="400" w:lineRule="exact"/>
              <w:rPr>
                <w:rFonts w:eastAsia="標楷體"/>
                <w:b/>
                <w:color w:val="000000"/>
                <w:sz w:val="28"/>
                <w:szCs w:val="28"/>
              </w:rPr>
            </w:pPr>
          </w:p>
        </w:tc>
        <w:tc>
          <w:tcPr>
            <w:tcW w:w="1794" w:type="dxa"/>
          </w:tcPr>
          <w:p w14:paraId="64D8C9FD" w14:textId="77777777" w:rsidR="0026305F" w:rsidRDefault="0026305F" w:rsidP="00471575">
            <w:pPr>
              <w:spacing w:line="400" w:lineRule="exact"/>
              <w:rPr>
                <w:rFonts w:eastAsia="標楷體"/>
                <w:b/>
                <w:color w:val="000000"/>
                <w:sz w:val="28"/>
                <w:szCs w:val="28"/>
              </w:rPr>
            </w:pPr>
          </w:p>
        </w:tc>
        <w:tc>
          <w:tcPr>
            <w:tcW w:w="1794" w:type="dxa"/>
          </w:tcPr>
          <w:p w14:paraId="6BC9D87B" w14:textId="77777777" w:rsidR="0026305F" w:rsidRDefault="0026305F" w:rsidP="00471575">
            <w:pPr>
              <w:spacing w:line="400" w:lineRule="exact"/>
              <w:rPr>
                <w:rFonts w:eastAsia="標楷體"/>
                <w:b/>
                <w:color w:val="000000"/>
                <w:sz w:val="28"/>
                <w:szCs w:val="28"/>
              </w:rPr>
            </w:pPr>
          </w:p>
        </w:tc>
      </w:tr>
      <w:tr w:rsidR="0026305F" w14:paraId="44F61737" w14:textId="77777777" w:rsidTr="00471575">
        <w:tc>
          <w:tcPr>
            <w:tcW w:w="2977" w:type="dxa"/>
          </w:tcPr>
          <w:p w14:paraId="6D7BC8A9" w14:textId="77777777" w:rsidR="0026305F" w:rsidRDefault="0026305F" w:rsidP="00471575">
            <w:pPr>
              <w:spacing w:line="400" w:lineRule="exact"/>
              <w:rPr>
                <w:rFonts w:eastAsia="標楷體"/>
                <w:b/>
                <w:color w:val="000000"/>
                <w:sz w:val="28"/>
                <w:szCs w:val="28"/>
              </w:rPr>
            </w:pPr>
          </w:p>
        </w:tc>
        <w:tc>
          <w:tcPr>
            <w:tcW w:w="1594" w:type="dxa"/>
          </w:tcPr>
          <w:p w14:paraId="40CDF1EE" w14:textId="77777777" w:rsidR="0026305F" w:rsidRDefault="0026305F" w:rsidP="00471575">
            <w:pPr>
              <w:spacing w:line="400" w:lineRule="exact"/>
              <w:rPr>
                <w:rFonts w:eastAsia="標楷體"/>
                <w:b/>
                <w:color w:val="000000"/>
                <w:sz w:val="28"/>
                <w:szCs w:val="28"/>
              </w:rPr>
            </w:pPr>
          </w:p>
        </w:tc>
        <w:tc>
          <w:tcPr>
            <w:tcW w:w="1794" w:type="dxa"/>
          </w:tcPr>
          <w:p w14:paraId="37C71F16" w14:textId="77777777" w:rsidR="0026305F" w:rsidRDefault="0026305F" w:rsidP="00471575">
            <w:pPr>
              <w:spacing w:line="400" w:lineRule="exact"/>
              <w:rPr>
                <w:rFonts w:eastAsia="標楷體"/>
                <w:b/>
                <w:color w:val="000000"/>
                <w:sz w:val="28"/>
                <w:szCs w:val="28"/>
              </w:rPr>
            </w:pPr>
          </w:p>
        </w:tc>
        <w:tc>
          <w:tcPr>
            <w:tcW w:w="1794" w:type="dxa"/>
          </w:tcPr>
          <w:p w14:paraId="6D0070D9" w14:textId="77777777" w:rsidR="0026305F" w:rsidRDefault="0026305F" w:rsidP="00471575">
            <w:pPr>
              <w:spacing w:line="400" w:lineRule="exact"/>
              <w:rPr>
                <w:rFonts w:eastAsia="標楷體"/>
                <w:b/>
                <w:color w:val="000000"/>
                <w:sz w:val="28"/>
                <w:szCs w:val="28"/>
              </w:rPr>
            </w:pPr>
          </w:p>
        </w:tc>
      </w:tr>
      <w:tr w:rsidR="0026305F" w14:paraId="51007D17" w14:textId="77777777" w:rsidTr="00471575">
        <w:tc>
          <w:tcPr>
            <w:tcW w:w="2977" w:type="dxa"/>
          </w:tcPr>
          <w:p w14:paraId="2FE55F7D" w14:textId="77777777" w:rsidR="0026305F" w:rsidRDefault="0026305F" w:rsidP="00471575">
            <w:pPr>
              <w:spacing w:line="400" w:lineRule="exact"/>
              <w:rPr>
                <w:rFonts w:eastAsia="標楷體"/>
                <w:b/>
                <w:color w:val="000000"/>
                <w:sz w:val="28"/>
                <w:szCs w:val="28"/>
              </w:rPr>
            </w:pPr>
          </w:p>
        </w:tc>
        <w:tc>
          <w:tcPr>
            <w:tcW w:w="1594" w:type="dxa"/>
          </w:tcPr>
          <w:p w14:paraId="0D8D1555" w14:textId="77777777" w:rsidR="0026305F" w:rsidRDefault="0026305F" w:rsidP="00471575">
            <w:pPr>
              <w:spacing w:line="400" w:lineRule="exact"/>
              <w:rPr>
                <w:rFonts w:eastAsia="標楷體"/>
                <w:b/>
                <w:color w:val="000000"/>
                <w:sz w:val="28"/>
                <w:szCs w:val="28"/>
              </w:rPr>
            </w:pPr>
          </w:p>
        </w:tc>
        <w:tc>
          <w:tcPr>
            <w:tcW w:w="1794" w:type="dxa"/>
          </w:tcPr>
          <w:p w14:paraId="787805F6" w14:textId="77777777" w:rsidR="0026305F" w:rsidRDefault="0026305F" w:rsidP="00471575">
            <w:pPr>
              <w:spacing w:line="400" w:lineRule="exact"/>
              <w:rPr>
                <w:rFonts w:eastAsia="標楷體"/>
                <w:b/>
                <w:color w:val="000000"/>
                <w:sz w:val="28"/>
                <w:szCs w:val="28"/>
              </w:rPr>
            </w:pPr>
          </w:p>
        </w:tc>
        <w:tc>
          <w:tcPr>
            <w:tcW w:w="1794" w:type="dxa"/>
          </w:tcPr>
          <w:p w14:paraId="2F89B564" w14:textId="77777777" w:rsidR="0026305F" w:rsidRDefault="0026305F" w:rsidP="00471575">
            <w:pPr>
              <w:spacing w:line="400" w:lineRule="exact"/>
              <w:rPr>
                <w:rFonts w:eastAsia="標楷體"/>
                <w:b/>
                <w:color w:val="000000"/>
                <w:sz w:val="28"/>
                <w:szCs w:val="28"/>
              </w:rPr>
            </w:pPr>
          </w:p>
        </w:tc>
      </w:tr>
      <w:tr w:rsidR="0026305F" w14:paraId="09228861" w14:textId="77777777" w:rsidTr="00471575">
        <w:tc>
          <w:tcPr>
            <w:tcW w:w="2977" w:type="dxa"/>
          </w:tcPr>
          <w:p w14:paraId="1ACBCB4D" w14:textId="77777777" w:rsidR="0026305F" w:rsidRDefault="0026305F" w:rsidP="00471575">
            <w:pPr>
              <w:spacing w:line="400" w:lineRule="exact"/>
              <w:rPr>
                <w:rFonts w:eastAsia="標楷體"/>
                <w:b/>
                <w:color w:val="000000"/>
                <w:sz w:val="28"/>
                <w:szCs w:val="28"/>
              </w:rPr>
            </w:pPr>
          </w:p>
        </w:tc>
        <w:tc>
          <w:tcPr>
            <w:tcW w:w="1594" w:type="dxa"/>
          </w:tcPr>
          <w:p w14:paraId="17430AB0" w14:textId="77777777" w:rsidR="0026305F" w:rsidRDefault="0026305F" w:rsidP="00471575">
            <w:pPr>
              <w:spacing w:line="400" w:lineRule="exact"/>
              <w:rPr>
                <w:rFonts w:eastAsia="標楷體"/>
                <w:b/>
                <w:color w:val="000000"/>
                <w:sz w:val="28"/>
                <w:szCs w:val="28"/>
              </w:rPr>
            </w:pPr>
          </w:p>
        </w:tc>
        <w:tc>
          <w:tcPr>
            <w:tcW w:w="1794" w:type="dxa"/>
          </w:tcPr>
          <w:p w14:paraId="01FDC0E2" w14:textId="77777777" w:rsidR="0026305F" w:rsidRDefault="0026305F" w:rsidP="00471575">
            <w:pPr>
              <w:spacing w:line="400" w:lineRule="exact"/>
              <w:rPr>
                <w:rFonts w:eastAsia="標楷體"/>
                <w:b/>
                <w:color w:val="000000"/>
                <w:sz w:val="28"/>
                <w:szCs w:val="28"/>
              </w:rPr>
            </w:pPr>
          </w:p>
        </w:tc>
        <w:tc>
          <w:tcPr>
            <w:tcW w:w="1794" w:type="dxa"/>
          </w:tcPr>
          <w:p w14:paraId="7EDD4164" w14:textId="77777777" w:rsidR="0026305F" w:rsidRDefault="0026305F" w:rsidP="00471575">
            <w:pPr>
              <w:spacing w:line="400" w:lineRule="exact"/>
              <w:rPr>
                <w:rFonts w:eastAsia="標楷體"/>
                <w:b/>
                <w:color w:val="000000"/>
                <w:sz w:val="28"/>
                <w:szCs w:val="28"/>
              </w:rPr>
            </w:pPr>
          </w:p>
        </w:tc>
      </w:tr>
    </w:tbl>
    <w:p w14:paraId="0CD69CC6" w14:textId="77777777" w:rsidR="0026305F" w:rsidRDefault="0026305F" w:rsidP="0026305F">
      <w:pPr>
        <w:spacing w:line="400" w:lineRule="exact"/>
        <w:ind w:left="1121" w:hangingChars="400" w:hanging="1121"/>
        <w:rPr>
          <w:rFonts w:eastAsia="標楷體"/>
          <w:b/>
          <w:color w:val="000000"/>
          <w:sz w:val="28"/>
          <w:szCs w:val="28"/>
        </w:rPr>
      </w:pPr>
    </w:p>
    <w:p w14:paraId="20491FDD" w14:textId="77777777" w:rsidR="0026305F" w:rsidRDefault="0026305F" w:rsidP="0026305F">
      <w:pPr>
        <w:spacing w:line="400" w:lineRule="exact"/>
        <w:ind w:left="1121" w:hangingChars="400" w:hanging="1121"/>
        <w:rPr>
          <w:rFonts w:eastAsia="標楷體"/>
          <w:bCs/>
          <w:color w:val="000000"/>
          <w:sz w:val="28"/>
          <w:szCs w:val="28"/>
        </w:rPr>
      </w:pPr>
      <w:r>
        <w:rPr>
          <w:rFonts w:eastAsia="標楷體"/>
          <w:b/>
          <w:bCs/>
          <w:sz w:val="28"/>
          <w:szCs w:val="28"/>
        </w:rPr>
        <w:t>（</w:t>
      </w:r>
      <w:r>
        <w:rPr>
          <w:rFonts w:eastAsia="標楷體" w:hint="eastAsia"/>
          <w:b/>
          <w:bCs/>
          <w:sz w:val="28"/>
          <w:szCs w:val="28"/>
        </w:rPr>
        <w:t>二</w:t>
      </w:r>
      <w:r w:rsidRPr="00011FB8">
        <w:rPr>
          <w:rFonts w:eastAsia="標楷體"/>
          <w:b/>
          <w:bCs/>
          <w:sz w:val="28"/>
          <w:szCs w:val="28"/>
        </w:rPr>
        <w:t>）</w:t>
      </w:r>
      <w:r w:rsidRPr="00011FB8">
        <w:rPr>
          <w:rFonts w:eastAsia="標楷體"/>
          <w:b/>
          <w:bCs/>
          <w:color w:val="000000"/>
          <w:sz w:val="28"/>
          <w:szCs w:val="28"/>
        </w:rPr>
        <w:t>五年內著作目錄</w:t>
      </w:r>
      <w:r w:rsidRPr="00011FB8">
        <w:rPr>
          <w:rFonts w:eastAsia="標楷體"/>
          <w:bCs/>
          <w:color w:val="000000"/>
          <w:sz w:val="28"/>
          <w:szCs w:val="28"/>
        </w:rPr>
        <w:t>（</w:t>
      </w:r>
      <w:r w:rsidRPr="00011FB8">
        <w:rPr>
          <w:rFonts w:eastAsia="標楷體"/>
          <w:color w:val="000000"/>
          <w:sz w:val="28"/>
          <w:szCs w:val="28"/>
        </w:rPr>
        <w:t>期刊論文</w:t>
      </w:r>
      <w:r w:rsidRPr="00011FB8">
        <w:rPr>
          <w:rFonts w:eastAsia="標楷體"/>
          <w:color w:val="000000"/>
          <w:sz w:val="28"/>
          <w:szCs w:val="28"/>
        </w:rPr>
        <w:t>/</w:t>
      </w:r>
      <w:r w:rsidRPr="00011FB8">
        <w:rPr>
          <w:rFonts w:eastAsia="標楷體"/>
          <w:color w:val="000000"/>
          <w:sz w:val="28"/>
          <w:szCs w:val="28"/>
        </w:rPr>
        <w:t>會議論文</w:t>
      </w:r>
      <w:r w:rsidRPr="00011FB8">
        <w:rPr>
          <w:rFonts w:eastAsia="標楷體"/>
          <w:color w:val="000000"/>
          <w:sz w:val="28"/>
          <w:szCs w:val="28"/>
        </w:rPr>
        <w:t>/</w:t>
      </w:r>
      <w:r w:rsidRPr="00011FB8">
        <w:rPr>
          <w:rFonts w:eastAsia="標楷體"/>
          <w:color w:val="000000"/>
          <w:sz w:val="28"/>
          <w:szCs w:val="28"/>
        </w:rPr>
        <w:t>專書著作</w:t>
      </w:r>
      <w:r w:rsidRPr="00011FB8">
        <w:rPr>
          <w:rFonts w:eastAsia="標楷體"/>
          <w:color w:val="000000"/>
          <w:sz w:val="28"/>
          <w:szCs w:val="28"/>
        </w:rPr>
        <w:t>/</w:t>
      </w:r>
      <w:r w:rsidRPr="00011FB8">
        <w:rPr>
          <w:rFonts w:eastAsia="標楷體"/>
          <w:color w:val="000000"/>
          <w:sz w:val="28"/>
          <w:szCs w:val="28"/>
        </w:rPr>
        <w:t>專書章節</w:t>
      </w:r>
      <w:r w:rsidRPr="00011FB8">
        <w:rPr>
          <w:rFonts w:eastAsia="標楷體"/>
          <w:color w:val="000000"/>
          <w:sz w:val="28"/>
          <w:szCs w:val="28"/>
        </w:rPr>
        <w:t>/</w:t>
      </w:r>
      <w:r w:rsidRPr="00011FB8">
        <w:rPr>
          <w:rFonts w:eastAsia="標楷體"/>
          <w:color w:val="000000"/>
          <w:sz w:val="28"/>
          <w:szCs w:val="28"/>
        </w:rPr>
        <w:t>翻譯</w:t>
      </w:r>
      <w:r w:rsidRPr="00011FB8">
        <w:rPr>
          <w:rFonts w:eastAsia="標楷體"/>
          <w:color w:val="000000"/>
          <w:sz w:val="28"/>
          <w:szCs w:val="28"/>
        </w:rPr>
        <w:t>/</w:t>
      </w:r>
      <w:r w:rsidRPr="00011FB8">
        <w:rPr>
          <w:rFonts w:eastAsia="標楷體"/>
          <w:color w:val="000000"/>
          <w:sz w:val="28"/>
          <w:szCs w:val="28"/>
        </w:rPr>
        <w:t>藝文創作</w:t>
      </w:r>
      <w:r w:rsidRPr="00011FB8">
        <w:rPr>
          <w:rFonts w:eastAsia="標楷體"/>
          <w:color w:val="000000"/>
          <w:sz w:val="28"/>
          <w:szCs w:val="28"/>
        </w:rPr>
        <w:t>/</w:t>
      </w:r>
      <w:r w:rsidRPr="00011FB8">
        <w:rPr>
          <w:rFonts w:eastAsia="標楷體"/>
          <w:color w:val="000000"/>
          <w:sz w:val="28"/>
          <w:szCs w:val="28"/>
        </w:rPr>
        <w:t>書評等發表，可採國科會個人資料表</w:t>
      </w:r>
      <w:r w:rsidRPr="00011FB8">
        <w:rPr>
          <w:rFonts w:eastAsia="標楷體"/>
          <w:color w:val="000000"/>
          <w:sz w:val="28"/>
          <w:szCs w:val="28"/>
        </w:rPr>
        <w:t>C302</w:t>
      </w:r>
      <w:r w:rsidRPr="00011FB8">
        <w:rPr>
          <w:rFonts w:eastAsia="標楷體"/>
          <w:bCs/>
          <w:color w:val="000000"/>
          <w:sz w:val="28"/>
          <w:szCs w:val="28"/>
        </w:rPr>
        <w:t>）</w:t>
      </w:r>
    </w:p>
    <w:p w14:paraId="30582326" w14:textId="77777777" w:rsidR="0026305F" w:rsidRPr="00011FB8" w:rsidRDefault="0026305F" w:rsidP="0026305F">
      <w:pPr>
        <w:spacing w:line="400" w:lineRule="exact"/>
        <w:ind w:left="1121" w:hangingChars="400" w:hanging="1121"/>
        <w:rPr>
          <w:rFonts w:eastAsia="標楷體"/>
          <w:bCs/>
          <w:color w:val="000000"/>
          <w:sz w:val="28"/>
          <w:szCs w:val="28"/>
        </w:rPr>
      </w:pPr>
      <w:r>
        <w:rPr>
          <w:rFonts w:eastAsia="標楷體" w:hint="eastAsia"/>
          <w:b/>
          <w:bCs/>
          <w:sz w:val="28"/>
          <w:szCs w:val="28"/>
        </w:rPr>
        <w:t>若為代表著作，請檢附影本</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7"/>
        <w:gridCol w:w="1059"/>
        <w:gridCol w:w="1215"/>
        <w:gridCol w:w="1011"/>
        <w:gridCol w:w="811"/>
        <w:gridCol w:w="1215"/>
        <w:gridCol w:w="1248"/>
        <w:gridCol w:w="1209"/>
        <w:gridCol w:w="863"/>
      </w:tblGrid>
      <w:tr w:rsidR="0026305F" w:rsidRPr="00011FB8" w14:paraId="78D8304F" w14:textId="77777777" w:rsidTr="00471575">
        <w:tc>
          <w:tcPr>
            <w:tcW w:w="518" w:type="pct"/>
            <w:vAlign w:val="center"/>
          </w:tcPr>
          <w:p w14:paraId="404935AE" w14:textId="77777777" w:rsidR="0026305F" w:rsidRPr="00011FB8" w:rsidRDefault="0026305F" w:rsidP="00471575">
            <w:pPr>
              <w:snapToGrid w:val="0"/>
              <w:jc w:val="center"/>
              <w:rPr>
                <w:rFonts w:eastAsia="標楷體"/>
                <w:color w:val="000000"/>
                <w:sz w:val="28"/>
                <w:szCs w:val="28"/>
              </w:rPr>
            </w:pPr>
            <w:r w:rsidRPr="00011FB8">
              <w:rPr>
                <w:rFonts w:eastAsia="標楷體"/>
                <w:color w:val="000000"/>
                <w:sz w:val="28"/>
                <w:szCs w:val="28"/>
              </w:rPr>
              <w:t>作者</w:t>
            </w:r>
            <w:r w:rsidRPr="00011FB8">
              <w:rPr>
                <w:rFonts w:eastAsia="標楷體"/>
                <w:color w:val="000000"/>
                <w:sz w:val="28"/>
                <w:szCs w:val="28"/>
                <w:vertAlign w:val="superscript"/>
              </w:rPr>
              <w:t>a</w:t>
            </w:r>
          </w:p>
        </w:tc>
        <w:tc>
          <w:tcPr>
            <w:tcW w:w="550" w:type="pct"/>
            <w:vAlign w:val="center"/>
          </w:tcPr>
          <w:p w14:paraId="539D3BFC" w14:textId="77777777" w:rsidR="0026305F" w:rsidRPr="00011FB8" w:rsidRDefault="0026305F" w:rsidP="00471575">
            <w:pPr>
              <w:snapToGrid w:val="0"/>
              <w:jc w:val="center"/>
              <w:rPr>
                <w:rFonts w:eastAsia="標楷體"/>
                <w:color w:val="000000"/>
                <w:sz w:val="28"/>
                <w:szCs w:val="28"/>
              </w:rPr>
            </w:pPr>
            <w:r w:rsidRPr="00011FB8">
              <w:rPr>
                <w:rFonts w:eastAsia="標楷體"/>
                <w:color w:val="000000"/>
                <w:sz w:val="28"/>
                <w:szCs w:val="28"/>
              </w:rPr>
              <w:t>篇名</w:t>
            </w:r>
          </w:p>
        </w:tc>
        <w:tc>
          <w:tcPr>
            <w:tcW w:w="631" w:type="pct"/>
            <w:vAlign w:val="center"/>
          </w:tcPr>
          <w:p w14:paraId="52132257" w14:textId="77777777" w:rsidR="0026305F" w:rsidRPr="00011FB8" w:rsidRDefault="0026305F" w:rsidP="00471575">
            <w:pPr>
              <w:snapToGrid w:val="0"/>
              <w:jc w:val="center"/>
              <w:rPr>
                <w:rFonts w:eastAsia="標楷體"/>
                <w:color w:val="000000"/>
                <w:sz w:val="28"/>
                <w:szCs w:val="28"/>
              </w:rPr>
            </w:pPr>
            <w:r w:rsidRPr="00011FB8">
              <w:rPr>
                <w:rFonts w:eastAsia="標楷體"/>
                <w:color w:val="000000"/>
                <w:sz w:val="28"/>
                <w:szCs w:val="28"/>
              </w:rPr>
              <w:t>期刊名稱</w:t>
            </w:r>
          </w:p>
        </w:tc>
        <w:tc>
          <w:tcPr>
            <w:tcW w:w="525" w:type="pct"/>
            <w:vAlign w:val="center"/>
          </w:tcPr>
          <w:p w14:paraId="43193DBF" w14:textId="77777777" w:rsidR="0026305F" w:rsidRPr="00011FB8" w:rsidRDefault="0026305F" w:rsidP="00471575">
            <w:pPr>
              <w:snapToGrid w:val="0"/>
              <w:jc w:val="center"/>
              <w:rPr>
                <w:rFonts w:eastAsia="標楷體"/>
                <w:color w:val="000000"/>
                <w:sz w:val="28"/>
                <w:szCs w:val="28"/>
              </w:rPr>
            </w:pPr>
            <w:r w:rsidRPr="00011FB8">
              <w:rPr>
                <w:rFonts w:eastAsia="標楷體"/>
                <w:color w:val="000000"/>
                <w:sz w:val="28"/>
                <w:szCs w:val="28"/>
              </w:rPr>
              <w:t>出版年</w:t>
            </w:r>
          </w:p>
        </w:tc>
        <w:tc>
          <w:tcPr>
            <w:tcW w:w="421" w:type="pct"/>
            <w:vAlign w:val="center"/>
          </w:tcPr>
          <w:p w14:paraId="3A628F92" w14:textId="77777777" w:rsidR="0026305F" w:rsidRPr="00011FB8" w:rsidRDefault="0026305F" w:rsidP="00471575">
            <w:pPr>
              <w:snapToGrid w:val="0"/>
              <w:jc w:val="center"/>
              <w:rPr>
                <w:rFonts w:eastAsia="標楷體"/>
                <w:color w:val="000000"/>
                <w:sz w:val="28"/>
                <w:szCs w:val="28"/>
              </w:rPr>
            </w:pPr>
            <w:r w:rsidRPr="00011FB8">
              <w:rPr>
                <w:rFonts w:eastAsia="標楷體"/>
                <w:color w:val="000000"/>
                <w:sz w:val="28"/>
                <w:szCs w:val="28"/>
              </w:rPr>
              <w:t>卷期</w:t>
            </w:r>
          </w:p>
          <w:p w14:paraId="722A9CF1" w14:textId="77777777" w:rsidR="0026305F" w:rsidRPr="00011FB8" w:rsidRDefault="0026305F" w:rsidP="00471575">
            <w:pPr>
              <w:snapToGrid w:val="0"/>
              <w:jc w:val="center"/>
              <w:rPr>
                <w:rFonts w:eastAsia="標楷體"/>
                <w:color w:val="000000"/>
                <w:sz w:val="28"/>
                <w:szCs w:val="28"/>
              </w:rPr>
            </w:pPr>
            <w:r w:rsidRPr="00011FB8">
              <w:rPr>
                <w:rFonts w:eastAsia="標楷體"/>
                <w:color w:val="000000"/>
                <w:sz w:val="28"/>
                <w:szCs w:val="28"/>
              </w:rPr>
              <w:t>頁次</w:t>
            </w:r>
          </w:p>
        </w:tc>
        <w:tc>
          <w:tcPr>
            <w:tcW w:w="631" w:type="pct"/>
            <w:vAlign w:val="center"/>
          </w:tcPr>
          <w:p w14:paraId="67D3BFA3" w14:textId="77777777" w:rsidR="0026305F" w:rsidRPr="00011FB8" w:rsidRDefault="0026305F" w:rsidP="00471575">
            <w:pPr>
              <w:snapToGrid w:val="0"/>
              <w:jc w:val="center"/>
              <w:rPr>
                <w:rFonts w:eastAsia="標楷體"/>
                <w:color w:val="000000"/>
                <w:sz w:val="28"/>
                <w:szCs w:val="28"/>
              </w:rPr>
            </w:pPr>
            <w:r w:rsidRPr="00011FB8">
              <w:rPr>
                <w:rFonts w:eastAsia="標楷體"/>
                <w:color w:val="000000"/>
                <w:sz w:val="28"/>
                <w:szCs w:val="28"/>
              </w:rPr>
              <w:t>期刊影響係數</w:t>
            </w:r>
            <w:r w:rsidRPr="00011FB8">
              <w:rPr>
                <w:rFonts w:eastAsia="標楷體"/>
                <w:color w:val="000000"/>
                <w:sz w:val="28"/>
                <w:szCs w:val="28"/>
                <w:vertAlign w:val="superscript"/>
              </w:rPr>
              <w:t>b</w:t>
            </w:r>
          </w:p>
        </w:tc>
        <w:tc>
          <w:tcPr>
            <w:tcW w:w="648" w:type="pct"/>
            <w:vAlign w:val="center"/>
          </w:tcPr>
          <w:p w14:paraId="416BB43F" w14:textId="77777777" w:rsidR="0026305F" w:rsidRPr="00011FB8" w:rsidRDefault="0026305F" w:rsidP="00471575">
            <w:pPr>
              <w:snapToGrid w:val="0"/>
              <w:jc w:val="center"/>
              <w:rPr>
                <w:rFonts w:eastAsia="標楷體"/>
                <w:color w:val="000000"/>
                <w:sz w:val="28"/>
                <w:szCs w:val="28"/>
              </w:rPr>
            </w:pPr>
            <w:r w:rsidRPr="00011FB8">
              <w:rPr>
                <w:rFonts w:eastAsia="標楷體"/>
                <w:color w:val="000000"/>
                <w:sz w:val="28"/>
                <w:szCs w:val="28"/>
              </w:rPr>
              <w:t>期刊排名百分比</w:t>
            </w:r>
            <w:r w:rsidRPr="00011FB8">
              <w:rPr>
                <w:rFonts w:eastAsia="標楷體"/>
                <w:color w:val="000000"/>
                <w:sz w:val="28"/>
                <w:szCs w:val="28"/>
                <w:vertAlign w:val="superscript"/>
              </w:rPr>
              <w:t>b</w:t>
            </w:r>
            <w:r w:rsidRPr="00011FB8">
              <w:rPr>
                <w:rFonts w:eastAsia="標楷體"/>
                <w:color w:val="000000"/>
                <w:sz w:val="28"/>
                <w:szCs w:val="28"/>
              </w:rPr>
              <w:t>（名次</w:t>
            </w:r>
            <w:r w:rsidRPr="00011FB8">
              <w:rPr>
                <w:rFonts w:eastAsia="標楷體"/>
                <w:color w:val="000000"/>
                <w:sz w:val="28"/>
                <w:szCs w:val="28"/>
              </w:rPr>
              <w:t>/</w:t>
            </w:r>
            <w:r w:rsidRPr="00011FB8">
              <w:rPr>
                <w:rFonts w:eastAsia="標楷體"/>
                <w:color w:val="000000"/>
                <w:sz w:val="28"/>
                <w:szCs w:val="28"/>
              </w:rPr>
              <w:t>該學門期刊總數）</w:t>
            </w:r>
          </w:p>
        </w:tc>
        <w:tc>
          <w:tcPr>
            <w:tcW w:w="628" w:type="pct"/>
            <w:vAlign w:val="center"/>
          </w:tcPr>
          <w:p w14:paraId="5BEE9B2B" w14:textId="77777777" w:rsidR="0026305F" w:rsidRPr="00011FB8" w:rsidRDefault="0026305F" w:rsidP="00471575">
            <w:pPr>
              <w:snapToGrid w:val="0"/>
              <w:jc w:val="center"/>
              <w:rPr>
                <w:rFonts w:eastAsia="標楷體"/>
                <w:color w:val="000000"/>
                <w:sz w:val="28"/>
                <w:szCs w:val="28"/>
              </w:rPr>
            </w:pPr>
            <w:r w:rsidRPr="00011FB8">
              <w:rPr>
                <w:rFonts w:eastAsia="標楷體"/>
                <w:color w:val="000000"/>
                <w:sz w:val="28"/>
                <w:szCs w:val="28"/>
              </w:rPr>
              <w:t>期刊</w:t>
            </w:r>
          </w:p>
          <w:p w14:paraId="6BC3A8FE" w14:textId="77777777" w:rsidR="0026305F" w:rsidRPr="00011FB8" w:rsidRDefault="0026305F" w:rsidP="00471575">
            <w:pPr>
              <w:snapToGrid w:val="0"/>
              <w:jc w:val="center"/>
              <w:rPr>
                <w:rFonts w:eastAsia="標楷體"/>
                <w:color w:val="000000"/>
                <w:sz w:val="28"/>
                <w:szCs w:val="28"/>
              </w:rPr>
            </w:pPr>
            <w:r w:rsidRPr="00011FB8">
              <w:rPr>
                <w:rFonts w:eastAsia="標楷體"/>
                <w:color w:val="000000"/>
                <w:sz w:val="28"/>
                <w:szCs w:val="28"/>
              </w:rPr>
              <w:t>領域別</w:t>
            </w:r>
          </w:p>
        </w:tc>
        <w:tc>
          <w:tcPr>
            <w:tcW w:w="448" w:type="pct"/>
            <w:vAlign w:val="center"/>
          </w:tcPr>
          <w:p w14:paraId="4C371973" w14:textId="77777777" w:rsidR="0026305F" w:rsidRPr="00011FB8" w:rsidRDefault="0026305F" w:rsidP="00471575">
            <w:pPr>
              <w:snapToGrid w:val="0"/>
              <w:jc w:val="center"/>
              <w:rPr>
                <w:rFonts w:eastAsia="標楷體"/>
                <w:color w:val="000000"/>
                <w:sz w:val="28"/>
                <w:szCs w:val="28"/>
              </w:rPr>
            </w:pPr>
            <w:r w:rsidRPr="00011FB8">
              <w:rPr>
                <w:rFonts w:eastAsia="標楷體"/>
                <w:color w:val="000000"/>
                <w:sz w:val="28"/>
                <w:szCs w:val="28"/>
              </w:rPr>
              <w:t>備註</w:t>
            </w:r>
            <w:r w:rsidRPr="00011FB8">
              <w:rPr>
                <w:rFonts w:eastAsia="標楷體"/>
                <w:color w:val="000000"/>
                <w:sz w:val="28"/>
                <w:szCs w:val="28"/>
                <w:vertAlign w:val="superscript"/>
              </w:rPr>
              <w:t>c</w:t>
            </w:r>
          </w:p>
        </w:tc>
      </w:tr>
      <w:tr w:rsidR="0026305F" w:rsidRPr="00011FB8" w14:paraId="27B557E3" w14:textId="77777777" w:rsidTr="00471575">
        <w:trPr>
          <w:cantSplit/>
          <w:trHeight w:val="389"/>
        </w:trPr>
        <w:tc>
          <w:tcPr>
            <w:tcW w:w="518" w:type="pct"/>
            <w:vAlign w:val="center"/>
          </w:tcPr>
          <w:p w14:paraId="18C2373F" w14:textId="77777777" w:rsidR="0026305F" w:rsidRPr="00011FB8" w:rsidRDefault="0026305F" w:rsidP="00471575">
            <w:pPr>
              <w:jc w:val="center"/>
              <w:rPr>
                <w:rFonts w:eastAsia="標楷體"/>
                <w:color w:val="000000"/>
                <w:sz w:val="28"/>
                <w:szCs w:val="28"/>
              </w:rPr>
            </w:pPr>
          </w:p>
        </w:tc>
        <w:tc>
          <w:tcPr>
            <w:tcW w:w="550" w:type="pct"/>
            <w:vAlign w:val="center"/>
          </w:tcPr>
          <w:p w14:paraId="6DCE18C4" w14:textId="77777777" w:rsidR="0026305F" w:rsidRPr="00011FB8" w:rsidRDefault="0026305F" w:rsidP="00471575">
            <w:pPr>
              <w:jc w:val="center"/>
              <w:rPr>
                <w:rFonts w:eastAsia="標楷體"/>
                <w:color w:val="000000"/>
                <w:sz w:val="28"/>
                <w:szCs w:val="28"/>
              </w:rPr>
            </w:pPr>
          </w:p>
        </w:tc>
        <w:tc>
          <w:tcPr>
            <w:tcW w:w="631" w:type="pct"/>
            <w:vAlign w:val="center"/>
          </w:tcPr>
          <w:p w14:paraId="16990FD7" w14:textId="77777777" w:rsidR="0026305F" w:rsidRPr="00011FB8" w:rsidRDefault="0026305F" w:rsidP="00471575">
            <w:pPr>
              <w:jc w:val="center"/>
              <w:rPr>
                <w:rFonts w:eastAsia="標楷體"/>
                <w:color w:val="000000"/>
                <w:sz w:val="28"/>
                <w:szCs w:val="28"/>
              </w:rPr>
            </w:pPr>
          </w:p>
        </w:tc>
        <w:tc>
          <w:tcPr>
            <w:tcW w:w="525" w:type="pct"/>
            <w:vAlign w:val="center"/>
          </w:tcPr>
          <w:p w14:paraId="09016FAB" w14:textId="77777777" w:rsidR="0026305F" w:rsidRPr="00011FB8" w:rsidRDefault="0026305F" w:rsidP="00471575">
            <w:pPr>
              <w:jc w:val="center"/>
              <w:rPr>
                <w:rFonts w:eastAsia="標楷體"/>
                <w:color w:val="000000"/>
                <w:sz w:val="28"/>
                <w:szCs w:val="28"/>
              </w:rPr>
            </w:pPr>
          </w:p>
        </w:tc>
        <w:tc>
          <w:tcPr>
            <w:tcW w:w="421" w:type="pct"/>
            <w:vAlign w:val="center"/>
          </w:tcPr>
          <w:p w14:paraId="1725AE51" w14:textId="77777777" w:rsidR="0026305F" w:rsidRPr="00011FB8" w:rsidRDefault="0026305F" w:rsidP="00471575">
            <w:pPr>
              <w:jc w:val="center"/>
              <w:rPr>
                <w:rFonts w:eastAsia="標楷體"/>
                <w:color w:val="000000"/>
                <w:sz w:val="28"/>
                <w:szCs w:val="28"/>
              </w:rPr>
            </w:pPr>
          </w:p>
        </w:tc>
        <w:tc>
          <w:tcPr>
            <w:tcW w:w="631" w:type="pct"/>
            <w:vAlign w:val="center"/>
          </w:tcPr>
          <w:p w14:paraId="1B9D1FF0" w14:textId="77777777" w:rsidR="0026305F" w:rsidRPr="00011FB8" w:rsidRDefault="0026305F" w:rsidP="00471575">
            <w:pPr>
              <w:jc w:val="center"/>
              <w:rPr>
                <w:rFonts w:eastAsia="標楷體"/>
                <w:color w:val="000000"/>
                <w:sz w:val="28"/>
                <w:szCs w:val="28"/>
              </w:rPr>
            </w:pPr>
          </w:p>
        </w:tc>
        <w:tc>
          <w:tcPr>
            <w:tcW w:w="648" w:type="pct"/>
            <w:vAlign w:val="center"/>
          </w:tcPr>
          <w:p w14:paraId="75DEEABD" w14:textId="77777777" w:rsidR="0026305F" w:rsidRPr="00011FB8" w:rsidRDefault="0026305F" w:rsidP="00471575">
            <w:pPr>
              <w:jc w:val="center"/>
              <w:rPr>
                <w:rFonts w:eastAsia="標楷體"/>
                <w:color w:val="000000"/>
                <w:sz w:val="28"/>
                <w:szCs w:val="28"/>
              </w:rPr>
            </w:pPr>
          </w:p>
        </w:tc>
        <w:tc>
          <w:tcPr>
            <w:tcW w:w="628" w:type="pct"/>
            <w:vAlign w:val="center"/>
          </w:tcPr>
          <w:p w14:paraId="03E0497A" w14:textId="77777777" w:rsidR="0026305F" w:rsidRPr="00011FB8" w:rsidRDefault="0026305F" w:rsidP="00471575">
            <w:pPr>
              <w:jc w:val="center"/>
              <w:rPr>
                <w:rFonts w:eastAsia="標楷體"/>
                <w:color w:val="000000"/>
                <w:sz w:val="28"/>
                <w:szCs w:val="28"/>
              </w:rPr>
            </w:pPr>
          </w:p>
        </w:tc>
        <w:tc>
          <w:tcPr>
            <w:tcW w:w="448" w:type="pct"/>
            <w:vAlign w:val="center"/>
          </w:tcPr>
          <w:p w14:paraId="4E6F87B0" w14:textId="77777777" w:rsidR="0026305F" w:rsidRPr="00011FB8" w:rsidRDefault="0026305F" w:rsidP="00471575">
            <w:pPr>
              <w:jc w:val="center"/>
              <w:rPr>
                <w:rFonts w:eastAsia="標楷體"/>
                <w:color w:val="000000"/>
                <w:sz w:val="28"/>
                <w:szCs w:val="28"/>
              </w:rPr>
            </w:pPr>
          </w:p>
        </w:tc>
      </w:tr>
      <w:tr w:rsidR="0026305F" w:rsidRPr="00011FB8" w14:paraId="59930E06" w14:textId="77777777" w:rsidTr="00471575">
        <w:trPr>
          <w:cantSplit/>
          <w:trHeight w:val="389"/>
        </w:trPr>
        <w:tc>
          <w:tcPr>
            <w:tcW w:w="518" w:type="pct"/>
            <w:vAlign w:val="center"/>
          </w:tcPr>
          <w:p w14:paraId="72F956FC" w14:textId="77777777" w:rsidR="0026305F" w:rsidRPr="00011FB8" w:rsidRDefault="0026305F" w:rsidP="00471575">
            <w:pPr>
              <w:jc w:val="center"/>
              <w:rPr>
                <w:rFonts w:eastAsia="標楷體"/>
                <w:color w:val="000000"/>
                <w:sz w:val="28"/>
                <w:szCs w:val="28"/>
              </w:rPr>
            </w:pPr>
          </w:p>
        </w:tc>
        <w:tc>
          <w:tcPr>
            <w:tcW w:w="550" w:type="pct"/>
            <w:vAlign w:val="center"/>
          </w:tcPr>
          <w:p w14:paraId="628AF23D" w14:textId="77777777" w:rsidR="0026305F" w:rsidRPr="00011FB8" w:rsidRDefault="0026305F" w:rsidP="00471575">
            <w:pPr>
              <w:jc w:val="center"/>
              <w:rPr>
                <w:rFonts w:eastAsia="標楷體"/>
                <w:color w:val="000000"/>
                <w:sz w:val="28"/>
                <w:szCs w:val="28"/>
              </w:rPr>
            </w:pPr>
          </w:p>
        </w:tc>
        <w:tc>
          <w:tcPr>
            <w:tcW w:w="631" w:type="pct"/>
            <w:vAlign w:val="center"/>
          </w:tcPr>
          <w:p w14:paraId="077BEF32" w14:textId="77777777" w:rsidR="0026305F" w:rsidRPr="00011FB8" w:rsidRDefault="0026305F" w:rsidP="00471575">
            <w:pPr>
              <w:jc w:val="center"/>
              <w:rPr>
                <w:rFonts w:eastAsia="標楷體"/>
                <w:color w:val="000000"/>
                <w:sz w:val="28"/>
                <w:szCs w:val="28"/>
              </w:rPr>
            </w:pPr>
          </w:p>
        </w:tc>
        <w:tc>
          <w:tcPr>
            <w:tcW w:w="525" w:type="pct"/>
            <w:vAlign w:val="center"/>
          </w:tcPr>
          <w:p w14:paraId="38940D42" w14:textId="77777777" w:rsidR="0026305F" w:rsidRPr="00011FB8" w:rsidRDefault="0026305F" w:rsidP="00471575">
            <w:pPr>
              <w:jc w:val="center"/>
              <w:rPr>
                <w:rFonts w:eastAsia="標楷體"/>
                <w:color w:val="000000"/>
                <w:sz w:val="28"/>
                <w:szCs w:val="28"/>
              </w:rPr>
            </w:pPr>
          </w:p>
        </w:tc>
        <w:tc>
          <w:tcPr>
            <w:tcW w:w="421" w:type="pct"/>
            <w:vAlign w:val="center"/>
          </w:tcPr>
          <w:p w14:paraId="22CD6A61" w14:textId="77777777" w:rsidR="0026305F" w:rsidRPr="00011FB8" w:rsidRDefault="0026305F" w:rsidP="00471575">
            <w:pPr>
              <w:jc w:val="center"/>
              <w:rPr>
                <w:rFonts w:eastAsia="標楷體"/>
                <w:color w:val="000000"/>
                <w:sz w:val="28"/>
                <w:szCs w:val="28"/>
              </w:rPr>
            </w:pPr>
          </w:p>
        </w:tc>
        <w:tc>
          <w:tcPr>
            <w:tcW w:w="631" w:type="pct"/>
            <w:vAlign w:val="center"/>
          </w:tcPr>
          <w:p w14:paraId="3D76D711" w14:textId="77777777" w:rsidR="0026305F" w:rsidRPr="00011FB8" w:rsidRDefault="0026305F" w:rsidP="00471575">
            <w:pPr>
              <w:jc w:val="center"/>
              <w:rPr>
                <w:rFonts w:eastAsia="標楷體"/>
                <w:color w:val="000000"/>
                <w:sz w:val="28"/>
                <w:szCs w:val="28"/>
              </w:rPr>
            </w:pPr>
          </w:p>
        </w:tc>
        <w:tc>
          <w:tcPr>
            <w:tcW w:w="648" w:type="pct"/>
            <w:vAlign w:val="center"/>
          </w:tcPr>
          <w:p w14:paraId="13257A20" w14:textId="77777777" w:rsidR="0026305F" w:rsidRPr="00011FB8" w:rsidRDefault="0026305F" w:rsidP="00471575">
            <w:pPr>
              <w:jc w:val="center"/>
              <w:rPr>
                <w:rFonts w:eastAsia="標楷體"/>
                <w:color w:val="000000"/>
                <w:sz w:val="28"/>
                <w:szCs w:val="28"/>
              </w:rPr>
            </w:pPr>
          </w:p>
        </w:tc>
        <w:tc>
          <w:tcPr>
            <w:tcW w:w="628" w:type="pct"/>
            <w:vAlign w:val="center"/>
          </w:tcPr>
          <w:p w14:paraId="1FCAD406" w14:textId="77777777" w:rsidR="0026305F" w:rsidRPr="00011FB8" w:rsidRDefault="0026305F" w:rsidP="00471575">
            <w:pPr>
              <w:jc w:val="center"/>
              <w:rPr>
                <w:rFonts w:eastAsia="標楷體"/>
                <w:color w:val="000000"/>
                <w:sz w:val="28"/>
                <w:szCs w:val="28"/>
              </w:rPr>
            </w:pPr>
          </w:p>
        </w:tc>
        <w:tc>
          <w:tcPr>
            <w:tcW w:w="448" w:type="pct"/>
            <w:vAlign w:val="center"/>
          </w:tcPr>
          <w:p w14:paraId="4334BF13" w14:textId="77777777" w:rsidR="0026305F" w:rsidRPr="00011FB8" w:rsidRDefault="0026305F" w:rsidP="00471575">
            <w:pPr>
              <w:jc w:val="center"/>
              <w:rPr>
                <w:rFonts w:eastAsia="標楷體"/>
                <w:color w:val="000000"/>
                <w:sz w:val="28"/>
                <w:szCs w:val="28"/>
              </w:rPr>
            </w:pPr>
          </w:p>
        </w:tc>
      </w:tr>
    </w:tbl>
    <w:p w14:paraId="798DD903" w14:textId="77777777" w:rsidR="0026305F" w:rsidRPr="008371F0" w:rsidRDefault="0026305F" w:rsidP="0026305F">
      <w:pPr>
        <w:rPr>
          <w:rFonts w:eastAsia="標楷體"/>
          <w:color w:val="000000"/>
          <w:szCs w:val="28"/>
        </w:rPr>
      </w:pPr>
      <w:r w:rsidRPr="008371F0">
        <w:rPr>
          <w:rFonts w:eastAsia="標楷體"/>
          <w:color w:val="000000"/>
          <w:szCs w:val="28"/>
        </w:rPr>
        <w:t>附註：</w:t>
      </w:r>
      <w:r w:rsidRPr="008371F0">
        <w:rPr>
          <w:rFonts w:eastAsia="標楷體"/>
          <w:color w:val="000000"/>
          <w:szCs w:val="28"/>
        </w:rPr>
        <w:t xml:space="preserve">a. </w:t>
      </w:r>
      <w:r w:rsidRPr="008371F0">
        <w:rPr>
          <w:rFonts w:eastAsia="標楷體"/>
          <w:color w:val="000000"/>
          <w:szCs w:val="28"/>
        </w:rPr>
        <w:t>請依序列出所有作者，申請人姓名請以粗體標記，通訊作者姓名旁請標＊號。</w:t>
      </w:r>
    </w:p>
    <w:p w14:paraId="51CB4A51" w14:textId="77777777" w:rsidR="0026305F" w:rsidRPr="008371F0" w:rsidRDefault="0026305F" w:rsidP="0026305F">
      <w:pPr>
        <w:ind w:left="720"/>
        <w:rPr>
          <w:rFonts w:eastAsia="標楷體"/>
          <w:color w:val="000000"/>
          <w:szCs w:val="28"/>
        </w:rPr>
      </w:pPr>
      <w:r w:rsidRPr="008371F0">
        <w:rPr>
          <w:rFonts w:eastAsia="標楷體"/>
          <w:color w:val="000000"/>
          <w:szCs w:val="28"/>
        </w:rPr>
        <w:lastRenderedPageBreak/>
        <w:t xml:space="preserve">b. </w:t>
      </w:r>
      <w:r w:rsidRPr="008371F0">
        <w:rPr>
          <w:rFonts w:eastAsia="標楷體"/>
          <w:color w:val="000000"/>
          <w:szCs w:val="28"/>
        </w:rPr>
        <w:t>以最近版</w:t>
      </w:r>
      <w:r w:rsidRPr="008371F0">
        <w:rPr>
          <w:rFonts w:eastAsia="標楷體"/>
          <w:color w:val="000000"/>
          <w:szCs w:val="28"/>
        </w:rPr>
        <w:t>JCR</w:t>
      </w:r>
      <w:r w:rsidRPr="008371F0">
        <w:rPr>
          <w:rFonts w:eastAsia="標楷體"/>
          <w:color w:val="000000"/>
          <w:szCs w:val="28"/>
        </w:rPr>
        <w:t>之資料為準。</w:t>
      </w:r>
    </w:p>
    <w:p w14:paraId="7EEED393" w14:textId="77777777" w:rsidR="0026305F" w:rsidRPr="008371F0" w:rsidRDefault="0026305F" w:rsidP="0026305F">
      <w:pPr>
        <w:ind w:leftChars="300" w:left="1080" w:hangingChars="150" w:hanging="360"/>
        <w:rPr>
          <w:rFonts w:eastAsia="標楷體"/>
          <w:color w:val="000000"/>
          <w:szCs w:val="28"/>
        </w:rPr>
      </w:pPr>
      <w:r w:rsidRPr="008371F0">
        <w:rPr>
          <w:rFonts w:eastAsia="標楷體"/>
          <w:color w:val="000000"/>
          <w:szCs w:val="28"/>
        </w:rPr>
        <w:t xml:space="preserve">c. </w:t>
      </w:r>
      <w:r w:rsidRPr="008371F0">
        <w:rPr>
          <w:rFonts w:eastAsia="標楷體"/>
          <w:color w:val="000000"/>
          <w:szCs w:val="28"/>
        </w:rPr>
        <w:t>著作如屬</w:t>
      </w:r>
      <w:r w:rsidRPr="008371F0">
        <w:rPr>
          <w:rFonts w:eastAsia="標楷體"/>
          <w:color w:val="000000"/>
          <w:szCs w:val="28"/>
        </w:rPr>
        <w:t>SCI</w:t>
      </w:r>
      <w:r w:rsidRPr="008371F0">
        <w:rPr>
          <w:rFonts w:eastAsia="標楷體"/>
          <w:color w:val="000000"/>
          <w:szCs w:val="28"/>
        </w:rPr>
        <w:t>、</w:t>
      </w:r>
      <w:r w:rsidRPr="008371F0">
        <w:rPr>
          <w:rFonts w:eastAsia="標楷體"/>
          <w:color w:val="000000"/>
          <w:szCs w:val="28"/>
        </w:rPr>
        <w:t>SSCI</w:t>
      </w:r>
      <w:r w:rsidRPr="008371F0">
        <w:rPr>
          <w:rFonts w:eastAsia="標楷體"/>
          <w:color w:val="000000"/>
          <w:szCs w:val="28"/>
        </w:rPr>
        <w:t>、</w:t>
      </w:r>
      <w:r w:rsidRPr="008371F0">
        <w:rPr>
          <w:rFonts w:eastAsia="標楷體"/>
          <w:color w:val="000000"/>
          <w:szCs w:val="28"/>
        </w:rPr>
        <w:t>EI</w:t>
      </w:r>
      <w:r w:rsidRPr="008371F0">
        <w:rPr>
          <w:rFonts w:eastAsia="標楷體"/>
          <w:color w:val="000000"/>
          <w:szCs w:val="28"/>
        </w:rPr>
        <w:t>等，請註記於備註欄；著作若與過去之指導教授合著者，亦請於備註欄另行註明「指導教授姓名</w:t>
      </w:r>
      <w:r w:rsidRPr="008371F0">
        <w:rPr>
          <w:rFonts w:eastAsia="標楷體"/>
          <w:color w:val="000000"/>
          <w:szCs w:val="28"/>
        </w:rPr>
        <w:t>×××</w:t>
      </w:r>
      <w:r w:rsidRPr="008371F0">
        <w:rPr>
          <w:rFonts w:eastAsia="標楷體"/>
          <w:color w:val="000000"/>
          <w:szCs w:val="28"/>
        </w:rPr>
        <w:t>」。</w:t>
      </w:r>
    </w:p>
    <w:p w14:paraId="2B37998D" w14:textId="77777777" w:rsidR="0026305F" w:rsidRPr="008371F0" w:rsidRDefault="0026305F" w:rsidP="0026305F">
      <w:pPr>
        <w:ind w:leftChars="300" w:left="1080" w:hangingChars="150" w:hanging="360"/>
        <w:rPr>
          <w:rFonts w:eastAsia="標楷體"/>
          <w:color w:val="000000"/>
          <w:szCs w:val="28"/>
        </w:rPr>
      </w:pPr>
      <w:r w:rsidRPr="008371F0">
        <w:rPr>
          <w:rFonts w:eastAsia="標楷體"/>
          <w:color w:val="000000"/>
          <w:szCs w:val="28"/>
        </w:rPr>
        <w:t xml:space="preserve">d. </w:t>
      </w:r>
      <w:r w:rsidRPr="008371F0">
        <w:rPr>
          <w:rFonts w:eastAsia="標楷體"/>
          <w:color w:val="000000"/>
          <w:szCs w:val="28"/>
        </w:rPr>
        <w:t>著作如為會議論文</w:t>
      </w:r>
      <w:r w:rsidRPr="008371F0">
        <w:rPr>
          <w:rFonts w:eastAsia="標楷體"/>
          <w:color w:val="000000"/>
          <w:szCs w:val="28"/>
        </w:rPr>
        <w:t>/</w:t>
      </w:r>
      <w:r w:rsidRPr="008371F0">
        <w:rPr>
          <w:rFonts w:eastAsia="標楷體"/>
          <w:color w:val="000000"/>
          <w:szCs w:val="28"/>
        </w:rPr>
        <w:t>專書著作</w:t>
      </w:r>
      <w:r w:rsidRPr="008371F0">
        <w:rPr>
          <w:rFonts w:eastAsia="標楷體"/>
          <w:color w:val="000000"/>
          <w:szCs w:val="28"/>
        </w:rPr>
        <w:t>/</w:t>
      </w:r>
      <w:r w:rsidRPr="008371F0">
        <w:rPr>
          <w:rFonts w:eastAsia="標楷體"/>
          <w:color w:val="000000"/>
          <w:szCs w:val="28"/>
        </w:rPr>
        <w:t>專書章節</w:t>
      </w:r>
      <w:r w:rsidRPr="008371F0">
        <w:rPr>
          <w:rFonts w:eastAsia="標楷體"/>
          <w:color w:val="000000"/>
          <w:szCs w:val="28"/>
        </w:rPr>
        <w:t>/</w:t>
      </w:r>
      <w:r w:rsidRPr="008371F0">
        <w:rPr>
          <w:rFonts w:eastAsia="標楷體"/>
          <w:color w:val="000000"/>
          <w:szCs w:val="28"/>
        </w:rPr>
        <w:t>翻譯</w:t>
      </w:r>
      <w:r w:rsidRPr="008371F0">
        <w:rPr>
          <w:rFonts w:eastAsia="標楷體"/>
          <w:color w:val="000000"/>
          <w:szCs w:val="28"/>
        </w:rPr>
        <w:t>/</w:t>
      </w:r>
      <w:r w:rsidRPr="008371F0">
        <w:rPr>
          <w:rFonts w:eastAsia="標楷體"/>
          <w:color w:val="000000"/>
          <w:szCs w:val="28"/>
        </w:rPr>
        <w:t>藝文創作</w:t>
      </w:r>
      <w:r w:rsidRPr="008371F0">
        <w:rPr>
          <w:rFonts w:eastAsia="標楷體"/>
          <w:color w:val="000000"/>
          <w:szCs w:val="28"/>
        </w:rPr>
        <w:t>/</w:t>
      </w:r>
      <w:r w:rsidRPr="008371F0">
        <w:rPr>
          <w:rFonts w:eastAsia="標楷體"/>
          <w:color w:val="000000"/>
          <w:szCs w:val="28"/>
        </w:rPr>
        <w:t>書評等，可自行以其他表件形式呈現。</w:t>
      </w:r>
    </w:p>
    <w:p w14:paraId="0F0A8679" w14:textId="77777777" w:rsidR="0026305F" w:rsidRPr="008371F0" w:rsidRDefault="0026305F" w:rsidP="0026305F">
      <w:pPr>
        <w:spacing w:line="500" w:lineRule="exact"/>
        <w:rPr>
          <w:rFonts w:eastAsia="標楷體"/>
          <w:color w:val="000000"/>
          <w:szCs w:val="28"/>
        </w:rPr>
      </w:pPr>
    </w:p>
    <w:p w14:paraId="21D5980A" w14:textId="77777777" w:rsidR="0026305F" w:rsidRPr="00011FB8" w:rsidRDefault="0026305F" w:rsidP="0026305F">
      <w:pPr>
        <w:spacing w:line="400" w:lineRule="exact"/>
        <w:ind w:left="1121" w:hangingChars="400" w:hanging="1121"/>
        <w:rPr>
          <w:rFonts w:eastAsia="標楷體"/>
          <w:bCs/>
          <w:color w:val="FF0000"/>
          <w:sz w:val="28"/>
          <w:szCs w:val="28"/>
        </w:rPr>
      </w:pPr>
      <w:r>
        <w:rPr>
          <w:rFonts w:eastAsia="標楷體" w:hint="eastAsia"/>
          <w:b/>
          <w:color w:val="000000"/>
          <w:sz w:val="28"/>
          <w:szCs w:val="28"/>
        </w:rPr>
        <w:t>（三）研究</w:t>
      </w:r>
      <w:r w:rsidRPr="00011FB8">
        <w:rPr>
          <w:rFonts w:eastAsia="標楷體"/>
          <w:b/>
          <w:color w:val="000000"/>
          <w:sz w:val="28"/>
          <w:szCs w:val="28"/>
        </w:rPr>
        <w:t>成果說明</w:t>
      </w:r>
      <w:r w:rsidRPr="00011FB8">
        <w:rPr>
          <w:rFonts w:eastAsia="標楷體"/>
          <w:bCs/>
          <w:color w:val="FF0000"/>
          <w:sz w:val="28"/>
          <w:szCs w:val="28"/>
        </w:rPr>
        <w:t xml:space="preserve"> </w:t>
      </w:r>
    </w:p>
    <w:p w14:paraId="1A36876F" w14:textId="77777777" w:rsidR="0026305F" w:rsidRPr="00D778F7" w:rsidRDefault="0026305F" w:rsidP="0026305F">
      <w:pPr>
        <w:spacing w:line="500" w:lineRule="exact"/>
        <w:rPr>
          <w:rFonts w:eastAsia="標楷體"/>
          <w:color w:val="000000"/>
          <w:sz w:val="28"/>
          <w:szCs w:val="28"/>
        </w:rPr>
      </w:pPr>
      <w:r w:rsidRPr="00D778F7">
        <w:rPr>
          <w:rFonts w:eastAsia="標楷體"/>
          <w:color w:val="000000"/>
          <w:sz w:val="28"/>
          <w:szCs w:val="28"/>
        </w:rPr>
        <w:t>學理創新或技術突破</w:t>
      </w:r>
      <w:r w:rsidRPr="00D778F7">
        <w:rPr>
          <w:rFonts w:eastAsia="標楷體" w:hint="eastAsia"/>
          <w:color w:val="000000"/>
          <w:sz w:val="28"/>
          <w:szCs w:val="28"/>
        </w:rPr>
        <w:t>；</w:t>
      </w:r>
      <w:r w:rsidRPr="00D778F7">
        <w:rPr>
          <w:rFonts w:eastAsia="標楷體"/>
          <w:color w:val="000000"/>
          <w:sz w:val="28"/>
          <w:szCs w:val="28"/>
        </w:rPr>
        <w:t>研究</w:t>
      </w:r>
      <w:r w:rsidRPr="00D778F7">
        <w:rPr>
          <w:rFonts w:eastAsia="標楷體" w:hint="eastAsia"/>
          <w:color w:val="000000"/>
          <w:sz w:val="28"/>
          <w:szCs w:val="28"/>
        </w:rPr>
        <w:t>成果的效益與影響；學</w:t>
      </w:r>
      <w:r w:rsidRPr="00D778F7">
        <w:rPr>
          <w:rFonts w:eastAsia="標楷體"/>
          <w:color w:val="000000"/>
          <w:sz w:val="28"/>
          <w:szCs w:val="28"/>
        </w:rPr>
        <w:t>術榮譽與獎項</w:t>
      </w:r>
      <w:r>
        <w:rPr>
          <w:rFonts w:eastAsia="標楷體" w:hint="eastAsia"/>
          <w:color w:val="000000"/>
          <w:sz w:val="28"/>
          <w:szCs w:val="28"/>
        </w:rPr>
        <w:t>或其他與研究相關的成果。</w:t>
      </w:r>
    </w:p>
    <w:p w14:paraId="38F671F6" w14:textId="77777777" w:rsidR="0026305F" w:rsidRPr="00011FB8" w:rsidRDefault="0026305F" w:rsidP="0026305F">
      <w:pPr>
        <w:ind w:leftChars="177" w:left="425"/>
        <w:rPr>
          <w:rFonts w:eastAsia="標楷體"/>
          <w:b/>
          <w:color w:val="000000"/>
          <w:sz w:val="28"/>
          <w:szCs w:val="28"/>
        </w:rPr>
      </w:pPr>
    </w:p>
    <w:p w14:paraId="617EAC87" w14:textId="77777777" w:rsidR="0026305F" w:rsidRPr="005E2C1C" w:rsidRDefault="0026305F" w:rsidP="0026305F">
      <w:pPr>
        <w:spacing w:line="480" w:lineRule="exact"/>
        <w:ind w:left="1260" w:hangingChars="450" w:hanging="1260"/>
        <w:jc w:val="center"/>
        <w:rPr>
          <w:rFonts w:ascii="標楷體" w:eastAsia="標楷體" w:hAnsi="標楷體"/>
          <w:strike/>
          <w:sz w:val="28"/>
          <w:szCs w:val="28"/>
        </w:rPr>
      </w:pPr>
    </w:p>
    <w:p w14:paraId="53AD9FCB" w14:textId="77777777" w:rsidR="0026305F" w:rsidRDefault="0026305F" w:rsidP="0026305F">
      <w:pPr>
        <w:widowControl/>
        <w:rPr>
          <w:rFonts w:eastAsia="標楷體"/>
          <w:sz w:val="32"/>
          <w:szCs w:val="28"/>
        </w:rPr>
      </w:pPr>
    </w:p>
    <w:p w14:paraId="4591FD91" w14:textId="0BEC578A" w:rsidR="0026305F" w:rsidRDefault="0026305F">
      <w:pPr>
        <w:widowControl/>
        <w:spacing w:after="160" w:line="278" w:lineRule="auto"/>
        <w:rPr>
          <w:rFonts w:ascii="標楷體" w:eastAsia="標楷體" w:hAnsi="標楷體"/>
          <w:b/>
          <w:bCs/>
          <w:szCs w:val="24"/>
        </w:rPr>
      </w:pPr>
      <w:bookmarkStart w:id="0" w:name="_GoBack"/>
      <w:bookmarkEnd w:id="0"/>
    </w:p>
    <w:sectPr w:rsidR="0026305F" w:rsidSect="00D32897">
      <w:pgSz w:w="11906" w:h="16838"/>
      <w:pgMar w:top="1134" w:right="1134" w:bottom="1134" w:left="1134" w:header="851" w:footer="992" w:gutter="0"/>
      <w:cols w:space="425"/>
      <w:docGrid w:type="lines"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90DED4B" w16cex:dateUtc="2025-04-20T13:55:00Z"/>
  <w16cex:commentExtensible w16cex:durableId="75E3A868" w16cex:dateUtc="2025-04-20T13:58:00Z"/>
  <w16cex:commentExtensible w16cex:durableId="0B5D8363" w16cex:dateUtc="2025-04-20T13:59:00Z"/>
  <w16cex:commentExtensible w16cex:durableId="7EA14718" w16cex:dateUtc="2025-04-20T14:02:00Z"/>
  <w16cex:commentExtensible w16cex:durableId="18F9C844" w16cex:dateUtc="2025-04-20T14:04:00Z"/>
  <w16cex:commentExtensible w16cex:durableId="3C473C46" w16cex:dateUtc="2025-04-20T14:04:00Z"/>
  <w16cex:commentExtensible w16cex:durableId="4D7E73B5" w16cex:dateUtc="2025-04-20T14:04:00Z"/>
  <w16cex:commentExtensible w16cex:durableId="34FC2EFA" w16cex:dateUtc="2025-04-20T14:05:00Z"/>
  <w16cex:commentExtensible w16cex:durableId="645176ED" w16cex:dateUtc="2025-04-20T14: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593F4A9" w16cid:durableId="190DED4B"/>
  <w16cid:commentId w16cid:paraId="0C5F2B2A" w16cid:durableId="75E3A868"/>
  <w16cid:commentId w16cid:paraId="35CE9774" w16cid:durableId="0B5D8363"/>
  <w16cid:commentId w16cid:paraId="586C4138" w16cid:durableId="7EA14718"/>
  <w16cid:commentId w16cid:paraId="3C22C639" w16cid:durableId="18F9C844"/>
  <w16cid:commentId w16cid:paraId="2B395567" w16cid:durableId="3C473C46"/>
  <w16cid:commentId w16cid:paraId="20871B14" w16cid:durableId="4D7E73B5"/>
  <w16cid:commentId w16cid:paraId="6CC17A76" w16cid:durableId="34FC2EFA"/>
  <w16cid:commentId w16cid:paraId="0D7D4652" w16cid:durableId="645176E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620983" w14:textId="77777777" w:rsidR="00FF5F87" w:rsidRDefault="00FF5F87" w:rsidP="005573DC">
      <w:r>
        <w:separator/>
      </w:r>
    </w:p>
  </w:endnote>
  <w:endnote w:type="continuationSeparator" w:id="0">
    <w:p w14:paraId="712380A4" w14:textId="77777777" w:rsidR="00FF5F87" w:rsidRDefault="00FF5F87" w:rsidP="00557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3FD0D7" w14:textId="77777777" w:rsidR="00FF5F87" w:rsidRDefault="00FF5F87" w:rsidP="005573DC">
      <w:r>
        <w:separator/>
      </w:r>
    </w:p>
  </w:footnote>
  <w:footnote w:type="continuationSeparator" w:id="0">
    <w:p w14:paraId="127098BD" w14:textId="77777777" w:rsidR="00FF5F87" w:rsidRDefault="00FF5F87" w:rsidP="005573D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3"/>
    <w:multiLevelType w:val="multilevel"/>
    <w:tmpl w:val="E10C291C"/>
    <w:lvl w:ilvl="0">
      <w:start w:val="1"/>
      <w:numFmt w:val="decimal"/>
      <w:lvlText w:val="%1."/>
      <w:lvlJc w:val="left"/>
      <w:pPr>
        <w:ind w:left="950" w:hanging="324"/>
      </w:pPr>
      <w:rPr>
        <w:rFonts w:ascii="標楷體" w:eastAsia="標楷體" w:hAnsi="標楷體" w:cstheme="minorBidi"/>
        <w:b w:val="0"/>
        <w:bCs w:val="0"/>
        <w:i w:val="0"/>
        <w:iCs w:val="0"/>
        <w:color w:val="auto"/>
        <w:w w:val="99"/>
        <w:sz w:val="24"/>
        <w:szCs w:val="26"/>
      </w:rPr>
    </w:lvl>
    <w:lvl w:ilvl="1">
      <w:numFmt w:val="bullet"/>
      <w:lvlText w:val="•"/>
      <w:lvlJc w:val="left"/>
      <w:pPr>
        <w:ind w:left="1876" w:hanging="324"/>
      </w:pPr>
    </w:lvl>
    <w:lvl w:ilvl="2">
      <w:numFmt w:val="bullet"/>
      <w:lvlText w:val="•"/>
      <w:lvlJc w:val="left"/>
      <w:pPr>
        <w:ind w:left="2793" w:hanging="324"/>
      </w:pPr>
    </w:lvl>
    <w:lvl w:ilvl="3">
      <w:numFmt w:val="bullet"/>
      <w:lvlText w:val="•"/>
      <w:lvlJc w:val="left"/>
      <w:pPr>
        <w:ind w:left="3709" w:hanging="324"/>
      </w:pPr>
    </w:lvl>
    <w:lvl w:ilvl="4">
      <w:numFmt w:val="bullet"/>
      <w:lvlText w:val="•"/>
      <w:lvlJc w:val="left"/>
      <w:pPr>
        <w:ind w:left="4626" w:hanging="324"/>
      </w:pPr>
    </w:lvl>
    <w:lvl w:ilvl="5">
      <w:numFmt w:val="bullet"/>
      <w:lvlText w:val="•"/>
      <w:lvlJc w:val="left"/>
      <w:pPr>
        <w:ind w:left="5543" w:hanging="324"/>
      </w:pPr>
    </w:lvl>
    <w:lvl w:ilvl="6">
      <w:numFmt w:val="bullet"/>
      <w:lvlText w:val="•"/>
      <w:lvlJc w:val="left"/>
      <w:pPr>
        <w:ind w:left="6459" w:hanging="324"/>
      </w:pPr>
    </w:lvl>
    <w:lvl w:ilvl="7">
      <w:numFmt w:val="bullet"/>
      <w:lvlText w:val="•"/>
      <w:lvlJc w:val="left"/>
      <w:pPr>
        <w:ind w:left="7376" w:hanging="324"/>
      </w:pPr>
    </w:lvl>
    <w:lvl w:ilvl="8">
      <w:numFmt w:val="bullet"/>
      <w:lvlText w:val="•"/>
      <w:lvlJc w:val="left"/>
      <w:pPr>
        <w:ind w:left="8293" w:hanging="324"/>
      </w:pPr>
    </w:lvl>
  </w:abstractNum>
  <w:abstractNum w:abstractNumId="1" w15:restartNumberingAfterBreak="0">
    <w:nsid w:val="0B864255"/>
    <w:multiLevelType w:val="hybridMultilevel"/>
    <w:tmpl w:val="07E8942A"/>
    <w:lvl w:ilvl="0" w:tplc="4374404C">
      <w:start w:val="1"/>
      <w:numFmt w:val="taiwaneseCountingThousand"/>
      <w:lvlText w:val="(%1)"/>
      <w:lvlJc w:val="left"/>
      <w:pPr>
        <w:ind w:left="55" w:hanging="480"/>
      </w:pPr>
      <w:rPr>
        <w:rFonts w:hint="eastAsia"/>
        <w:b w:val="0"/>
        <w:u w:val="none"/>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2" w15:restartNumberingAfterBreak="0">
    <w:nsid w:val="0C873FE7"/>
    <w:multiLevelType w:val="hybridMultilevel"/>
    <w:tmpl w:val="8E387F56"/>
    <w:lvl w:ilvl="0" w:tplc="4374404C">
      <w:start w:val="1"/>
      <w:numFmt w:val="taiwaneseCountingThousand"/>
      <w:lvlText w:val="(%1)"/>
      <w:lvlJc w:val="left"/>
      <w:pPr>
        <w:ind w:left="55" w:hanging="480"/>
      </w:pPr>
      <w:rPr>
        <w:rFonts w:hint="eastAsia"/>
        <w:b w:val="0"/>
        <w:u w:val="none"/>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3" w15:restartNumberingAfterBreak="0">
    <w:nsid w:val="162A7996"/>
    <w:multiLevelType w:val="hybridMultilevel"/>
    <w:tmpl w:val="CFB01AEE"/>
    <w:lvl w:ilvl="0" w:tplc="514EA84A">
      <w:start w:val="2"/>
      <w:numFmt w:val="taiwaneseCountingThousand"/>
      <w:suff w:val="space"/>
      <w:lvlText w:val="%1、"/>
      <w:lvlJc w:val="left"/>
      <w:pPr>
        <w:ind w:left="170" w:firstLine="31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8731E12"/>
    <w:multiLevelType w:val="hybridMultilevel"/>
    <w:tmpl w:val="8728B1A6"/>
    <w:lvl w:ilvl="0" w:tplc="1396C4D2">
      <w:start w:val="1"/>
      <w:numFmt w:val="taiwaneseCountingThousand"/>
      <w:suff w:val="space"/>
      <w:lvlText w:val="%1、"/>
      <w:lvlJc w:val="left"/>
      <w:pPr>
        <w:ind w:left="284" w:firstLine="196"/>
      </w:pPr>
      <w:rPr>
        <w:rFonts w:ascii="標楷體" w:eastAsia="標楷體" w:hAnsi="標楷體" w:cs="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CC5BB5"/>
    <w:multiLevelType w:val="hybridMultilevel"/>
    <w:tmpl w:val="96049450"/>
    <w:lvl w:ilvl="0" w:tplc="4232DB2A">
      <w:start w:val="1"/>
      <w:numFmt w:val="taiwaneseCountingThousand"/>
      <w:lvlText w:val="(%1)"/>
      <w:lvlJc w:val="left"/>
      <w:pPr>
        <w:ind w:left="535" w:hanging="480"/>
      </w:pPr>
      <w:rPr>
        <w:rFonts w:hint="eastAsia"/>
        <w:b w:val="0"/>
        <w:color w:val="auto"/>
        <w:u w:val="none"/>
      </w:rPr>
    </w:lvl>
    <w:lvl w:ilvl="1" w:tplc="04090019" w:tentative="1">
      <w:start w:val="1"/>
      <w:numFmt w:val="ideographTraditional"/>
      <w:lvlText w:val="%2、"/>
      <w:lvlJc w:val="left"/>
      <w:pPr>
        <w:ind w:left="1015" w:hanging="480"/>
      </w:pPr>
    </w:lvl>
    <w:lvl w:ilvl="2" w:tplc="0409001B" w:tentative="1">
      <w:start w:val="1"/>
      <w:numFmt w:val="lowerRoman"/>
      <w:lvlText w:val="%3."/>
      <w:lvlJc w:val="right"/>
      <w:pPr>
        <w:ind w:left="1495" w:hanging="480"/>
      </w:pPr>
    </w:lvl>
    <w:lvl w:ilvl="3" w:tplc="0409000F" w:tentative="1">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6" w15:restartNumberingAfterBreak="0">
    <w:nsid w:val="1E6F4651"/>
    <w:multiLevelType w:val="hybridMultilevel"/>
    <w:tmpl w:val="AD88E6E8"/>
    <w:lvl w:ilvl="0" w:tplc="43BAA4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F9A206E"/>
    <w:multiLevelType w:val="hybridMultilevel"/>
    <w:tmpl w:val="2D2C4D7E"/>
    <w:lvl w:ilvl="0" w:tplc="4374404C">
      <w:start w:val="1"/>
      <w:numFmt w:val="taiwaneseCountingThousand"/>
      <w:lvlText w:val="(%1)"/>
      <w:lvlJc w:val="left"/>
      <w:pPr>
        <w:ind w:left="284" w:firstLine="196"/>
      </w:pPr>
      <w:rPr>
        <w:rFonts w:hint="eastAsia"/>
        <w:b w:val="0"/>
        <w:w w:val="95"/>
        <w:u w:val="none"/>
      </w:rPr>
    </w:lvl>
    <w:lvl w:ilvl="1" w:tplc="DACC6B04">
      <w:start w:val="7"/>
      <w:numFmt w:val="taiwaneseCountingThousand"/>
      <w:lvlText w:val="%2、"/>
      <w:lvlJc w:val="left"/>
      <w:pPr>
        <w:ind w:left="966" w:hanging="390"/>
      </w:pPr>
      <w:rPr>
        <w:rFonts w:hint="default"/>
        <w:color w:val="FF0000"/>
        <w:u w:val="single"/>
      </w:rPr>
    </w:lvl>
    <w:lvl w:ilvl="2" w:tplc="0409001B" w:tentative="1">
      <w:start w:val="1"/>
      <w:numFmt w:val="lowerRoman"/>
      <w:lvlText w:val="%3."/>
      <w:lvlJc w:val="right"/>
      <w:pPr>
        <w:ind w:left="1536" w:hanging="480"/>
      </w:pPr>
    </w:lvl>
    <w:lvl w:ilvl="3" w:tplc="0409000F" w:tentative="1">
      <w:start w:val="1"/>
      <w:numFmt w:val="decimal"/>
      <w:lvlText w:val="%4."/>
      <w:lvlJc w:val="left"/>
      <w:pPr>
        <w:ind w:left="2016" w:hanging="480"/>
      </w:pPr>
    </w:lvl>
    <w:lvl w:ilvl="4" w:tplc="04090019" w:tentative="1">
      <w:start w:val="1"/>
      <w:numFmt w:val="ideographTraditional"/>
      <w:lvlText w:val="%5、"/>
      <w:lvlJc w:val="left"/>
      <w:pPr>
        <w:ind w:left="2496" w:hanging="480"/>
      </w:pPr>
    </w:lvl>
    <w:lvl w:ilvl="5" w:tplc="0409001B" w:tentative="1">
      <w:start w:val="1"/>
      <w:numFmt w:val="lowerRoman"/>
      <w:lvlText w:val="%6."/>
      <w:lvlJc w:val="right"/>
      <w:pPr>
        <w:ind w:left="2976" w:hanging="480"/>
      </w:pPr>
    </w:lvl>
    <w:lvl w:ilvl="6" w:tplc="0409000F" w:tentative="1">
      <w:start w:val="1"/>
      <w:numFmt w:val="decimal"/>
      <w:lvlText w:val="%7."/>
      <w:lvlJc w:val="left"/>
      <w:pPr>
        <w:ind w:left="3456" w:hanging="480"/>
      </w:pPr>
    </w:lvl>
    <w:lvl w:ilvl="7" w:tplc="04090019" w:tentative="1">
      <w:start w:val="1"/>
      <w:numFmt w:val="ideographTraditional"/>
      <w:lvlText w:val="%8、"/>
      <w:lvlJc w:val="left"/>
      <w:pPr>
        <w:ind w:left="3936" w:hanging="480"/>
      </w:pPr>
    </w:lvl>
    <w:lvl w:ilvl="8" w:tplc="0409001B" w:tentative="1">
      <w:start w:val="1"/>
      <w:numFmt w:val="lowerRoman"/>
      <w:lvlText w:val="%9."/>
      <w:lvlJc w:val="right"/>
      <w:pPr>
        <w:ind w:left="4416" w:hanging="480"/>
      </w:pPr>
    </w:lvl>
  </w:abstractNum>
  <w:abstractNum w:abstractNumId="8" w15:restartNumberingAfterBreak="0">
    <w:nsid w:val="1FC87019"/>
    <w:multiLevelType w:val="hybridMultilevel"/>
    <w:tmpl w:val="0EC630C0"/>
    <w:lvl w:ilvl="0" w:tplc="EC4CDA8E">
      <w:start w:val="5"/>
      <w:numFmt w:val="taiwaneseCountingThousand"/>
      <w:lvlText w:val="%1、"/>
      <w:lvlJc w:val="left"/>
      <w:pPr>
        <w:ind w:left="1110" w:hanging="630"/>
      </w:pPr>
      <w:rPr>
        <w:rFonts w:hint="default"/>
        <w:color w:val="000000" w:themeColor="text1"/>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24A63DA9"/>
    <w:multiLevelType w:val="hybridMultilevel"/>
    <w:tmpl w:val="58123F9C"/>
    <w:lvl w:ilvl="0" w:tplc="571C2442">
      <w:start w:val="5"/>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1A417A"/>
    <w:multiLevelType w:val="hybridMultilevel"/>
    <w:tmpl w:val="04E6666A"/>
    <w:lvl w:ilvl="0" w:tplc="3DB4AE74">
      <w:start w:val="1"/>
      <w:numFmt w:val="decimal"/>
      <w:lvlText w:val="%1."/>
      <w:lvlJc w:val="left"/>
      <w:pPr>
        <w:ind w:left="360" w:hanging="360"/>
      </w:pPr>
      <w:rPr>
        <w:rFonts w:hint="default"/>
      </w:rPr>
    </w:lvl>
    <w:lvl w:ilvl="1" w:tplc="8AE0193C">
      <w:start w:val="3"/>
      <w:numFmt w:val="taiwaneseCountingThousand"/>
      <w:lvlText w:val="%2、"/>
      <w:lvlJc w:val="left"/>
      <w:pPr>
        <w:ind w:left="960" w:hanging="480"/>
      </w:pPr>
      <w:rPr>
        <w:rFonts w:hint="default"/>
        <w:u w:val="singl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625B14"/>
    <w:multiLevelType w:val="multilevel"/>
    <w:tmpl w:val="2C12FF44"/>
    <w:lvl w:ilvl="0">
      <w:start w:val="1"/>
      <w:numFmt w:val="decimal"/>
      <w:lvlText w:val="%1."/>
      <w:lvlJc w:val="left"/>
      <w:pPr>
        <w:ind w:left="1138" w:hanging="324"/>
      </w:pPr>
      <w:rPr>
        <w:rFonts w:ascii="標楷體" w:eastAsia="標楷體" w:hAnsi="標楷體" w:cs="Times New Roman"/>
        <w:b w:val="0"/>
        <w:bCs w:val="0"/>
        <w:i w:val="0"/>
        <w:iCs w:val="0"/>
        <w:w w:val="99"/>
        <w:sz w:val="24"/>
        <w:szCs w:val="24"/>
        <w:u w:val="single"/>
      </w:rPr>
    </w:lvl>
    <w:lvl w:ilvl="1">
      <w:numFmt w:val="bullet"/>
      <w:lvlText w:val="•"/>
      <w:lvlJc w:val="left"/>
      <w:pPr>
        <w:ind w:left="2038" w:hanging="324"/>
      </w:pPr>
    </w:lvl>
    <w:lvl w:ilvl="2">
      <w:numFmt w:val="bullet"/>
      <w:lvlText w:val="•"/>
      <w:lvlJc w:val="left"/>
      <w:pPr>
        <w:ind w:left="2937" w:hanging="324"/>
      </w:pPr>
    </w:lvl>
    <w:lvl w:ilvl="3">
      <w:numFmt w:val="bullet"/>
      <w:lvlText w:val="•"/>
      <w:lvlJc w:val="left"/>
      <w:pPr>
        <w:ind w:left="3835" w:hanging="324"/>
      </w:pPr>
    </w:lvl>
    <w:lvl w:ilvl="4">
      <w:numFmt w:val="bullet"/>
      <w:lvlText w:val="•"/>
      <w:lvlJc w:val="left"/>
      <w:pPr>
        <w:ind w:left="4734" w:hanging="324"/>
      </w:pPr>
    </w:lvl>
    <w:lvl w:ilvl="5">
      <w:numFmt w:val="bullet"/>
      <w:lvlText w:val="•"/>
      <w:lvlJc w:val="left"/>
      <w:pPr>
        <w:ind w:left="5633" w:hanging="324"/>
      </w:pPr>
    </w:lvl>
    <w:lvl w:ilvl="6">
      <w:numFmt w:val="bullet"/>
      <w:lvlText w:val="•"/>
      <w:lvlJc w:val="left"/>
      <w:pPr>
        <w:ind w:left="6531" w:hanging="324"/>
      </w:pPr>
    </w:lvl>
    <w:lvl w:ilvl="7">
      <w:numFmt w:val="bullet"/>
      <w:lvlText w:val="•"/>
      <w:lvlJc w:val="left"/>
      <w:pPr>
        <w:ind w:left="7430" w:hanging="324"/>
      </w:pPr>
    </w:lvl>
    <w:lvl w:ilvl="8">
      <w:numFmt w:val="bullet"/>
      <w:lvlText w:val="•"/>
      <w:lvlJc w:val="left"/>
      <w:pPr>
        <w:ind w:left="8329" w:hanging="324"/>
      </w:pPr>
    </w:lvl>
  </w:abstractNum>
  <w:abstractNum w:abstractNumId="12" w15:restartNumberingAfterBreak="0">
    <w:nsid w:val="2A5C4365"/>
    <w:multiLevelType w:val="hybridMultilevel"/>
    <w:tmpl w:val="14206448"/>
    <w:lvl w:ilvl="0" w:tplc="8E6E8FE8">
      <w:start w:val="1"/>
      <w:numFmt w:val="taiwaneseCountingThousand"/>
      <w:suff w:val="space"/>
      <w:lvlText w:val="%1、"/>
      <w:lvlJc w:val="left"/>
      <w:pPr>
        <w:ind w:left="284" w:firstLine="196"/>
      </w:pPr>
      <w:rPr>
        <w:rFonts w:ascii="標楷體" w:eastAsia="標楷體" w:hAnsi="標楷體" w:cs="標楷體" w:hint="eastAsia"/>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1746B6"/>
    <w:multiLevelType w:val="hybridMultilevel"/>
    <w:tmpl w:val="2D2C4D7E"/>
    <w:lvl w:ilvl="0" w:tplc="4374404C">
      <w:start w:val="1"/>
      <w:numFmt w:val="taiwaneseCountingThousand"/>
      <w:lvlText w:val="(%1)"/>
      <w:lvlJc w:val="left"/>
      <w:pPr>
        <w:ind w:left="284" w:firstLine="196"/>
      </w:pPr>
      <w:rPr>
        <w:rFonts w:hint="eastAsia"/>
        <w:b w:val="0"/>
        <w:w w:val="95"/>
        <w:u w:val="none"/>
      </w:rPr>
    </w:lvl>
    <w:lvl w:ilvl="1" w:tplc="DACC6B04">
      <w:start w:val="7"/>
      <w:numFmt w:val="taiwaneseCountingThousand"/>
      <w:lvlText w:val="%2、"/>
      <w:lvlJc w:val="left"/>
      <w:pPr>
        <w:ind w:left="966" w:hanging="390"/>
      </w:pPr>
      <w:rPr>
        <w:rFonts w:hint="default"/>
        <w:color w:val="FF0000"/>
        <w:u w:val="single"/>
      </w:rPr>
    </w:lvl>
    <w:lvl w:ilvl="2" w:tplc="0409001B" w:tentative="1">
      <w:start w:val="1"/>
      <w:numFmt w:val="lowerRoman"/>
      <w:lvlText w:val="%3."/>
      <w:lvlJc w:val="right"/>
      <w:pPr>
        <w:ind w:left="1536" w:hanging="480"/>
      </w:pPr>
    </w:lvl>
    <w:lvl w:ilvl="3" w:tplc="0409000F" w:tentative="1">
      <w:start w:val="1"/>
      <w:numFmt w:val="decimal"/>
      <w:lvlText w:val="%4."/>
      <w:lvlJc w:val="left"/>
      <w:pPr>
        <w:ind w:left="2016" w:hanging="480"/>
      </w:pPr>
    </w:lvl>
    <w:lvl w:ilvl="4" w:tplc="04090019" w:tentative="1">
      <w:start w:val="1"/>
      <w:numFmt w:val="ideographTraditional"/>
      <w:lvlText w:val="%5、"/>
      <w:lvlJc w:val="left"/>
      <w:pPr>
        <w:ind w:left="2496" w:hanging="480"/>
      </w:pPr>
    </w:lvl>
    <w:lvl w:ilvl="5" w:tplc="0409001B" w:tentative="1">
      <w:start w:val="1"/>
      <w:numFmt w:val="lowerRoman"/>
      <w:lvlText w:val="%6."/>
      <w:lvlJc w:val="right"/>
      <w:pPr>
        <w:ind w:left="2976" w:hanging="480"/>
      </w:pPr>
    </w:lvl>
    <w:lvl w:ilvl="6" w:tplc="0409000F" w:tentative="1">
      <w:start w:val="1"/>
      <w:numFmt w:val="decimal"/>
      <w:lvlText w:val="%7."/>
      <w:lvlJc w:val="left"/>
      <w:pPr>
        <w:ind w:left="3456" w:hanging="480"/>
      </w:pPr>
    </w:lvl>
    <w:lvl w:ilvl="7" w:tplc="04090019" w:tentative="1">
      <w:start w:val="1"/>
      <w:numFmt w:val="ideographTraditional"/>
      <w:lvlText w:val="%8、"/>
      <w:lvlJc w:val="left"/>
      <w:pPr>
        <w:ind w:left="3936" w:hanging="480"/>
      </w:pPr>
    </w:lvl>
    <w:lvl w:ilvl="8" w:tplc="0409001B" w:tentative="1">
      <w:start w:val="1"/>
      <w:numFmt w:val="lowerRoman"/>
      <w:lvlText w:val="%9."/>
      <w:lvlJc w:val="right"/>
      <w:pPr>
        <w:ind w:left="4416" w:hanging="480"/>
      </w:pPr>
    </w:lvl>
  </w:abstractNum>
  <w:abstractNum w:abstractNumId="14" w15:restartNumberingAfterBreak="0">
    <w:nsid w:val="2C1C6923"/>
    <w:multiLevelType w:val="hybridMultilevel"/>
    <w:tmpl w:val="AB488EC4"/>
    <w:lvl w:ilvl="0" w:tplc="EB20CB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E77437E"/>
    <w:multiLevelType w:val="hybridMultilevel"/>
    <w:tmpl w:val="2C1EF642"/>
    <w:lvl w:ilvl="0" w:tplc="F71EF0FE">
      <w:start w:val="1"/>
      <w:numFmt w:val="taiwaneseCountingThousand"/>
      <w:suff w:val="space"/>
      <w:lvlText w:val="(%1)"/>
      <w:lvlJc w:val="left"/>
      <w:pPr>
        <w:ind w:left="284" w:firstLine="196"/>
      </w:pPr>
      <w:rPr>
        <w:rFonts w:hint="default"/>
        <w:w w:val="95"/>
        <w:u w:val="none"/>
      </w:rPr>
    </w:lvl>
    <w:lvl w:ilvl="1" w:tplc="DA686B70">
      <w:start w:val="10"/>
      <w:numFmt w:val="taiwaneseCountingThousand"/>
      <w:lvlText w:val="%2、"/>
      <w:lvlJc w:val="left"/>
      <w:pPr>
        <w:ind w:left="996" w:hanging="420"/>
      </w:pPr>
      <w:rPr>
        <w:rFonts w:hint="default"/>
      </w:rPr>
    </w:lvl>
    <w:lvl w:ilvl="2" w:tplc="0409001B" w:tentative="1">
      <w:start w:val="1"/>
      <w:numFmt w:val="lowerRoman"/>
      <w:lvlText w:val="%3."/>
      <w:lvlJc w:val="right"/>
      <w:pPr>
        <w:ind w:left="1536" w:hanging="480"/>
      </w:pPr>
    </w:lvl>
    <w:lvl w:ilvl="3" w:tplc="0409000F" w:tentative="1">
      <w:start w:val="1"/>
      <w:numFmt w:val="decimal"/>
      <w:lvlText w:val="%4."/>
      <w:lvlJc w:val="left"/>
      <w:pPr>
        <w:ind w:left="2016" w:hanging="480"/>
      </w:pPr>
    </w:lvl>
    <w:lvl w:ilvl="4" w:tplc="04090019" w:tentative="1">
      <w:start w:val="1"/>
      <w:numFmt w:val="ideographTraditional"/>
      <w:lvlText w:val="%5、"/>
      <w:lvlJc w:val="left"/>
      <w:pPr>
        <w:ind w:left="2496" w:hanging="480"/>
      </w:pPr>
    </w:lvl>
    <w:lvl w:ilvl="5" w:tplc="0409001B" w:tentative="1">
      <w:start w:val="1"/>
      <w:numFmt w:val="lowerRoman"/>
      <w:lvlText w:val="%6."/>
      <w:lvlJc w:val="right"/>
      <w:pPr>
        <w:ind w:left="2976" w:hanging="480"/>
      </w:pPr>
    </w:lvl>
    <w:lvl w:ilvl="6" w:tplc="0409000F" w:tentative="1">
      <w:start w:val="1"/>
      <w:numFmt w:val="decimal"/>
      <w:lvlText w:val="%7."/>
      <w:lvlJc w:val="left"/>
      <w:pPr>
        <w:ind w:left="3456" w:hanging="480"/>
      </w:pPr>
    </w:lvl>
    <w:lvl w:ilvl="7" w:tplc="04090019" w:tentative="1">
      <w:start w:val="1"/>
      <w:numFmt w:val="ideographTraditional"/>
      <w:lvlText w:val="%8、"/>
      <w:lvlJc w:val="left"/>
      <w:pPr>
        <w:ind w:left="3936" w:hanging="480"/>
      </w:pPr>
    </w:lvl>
    <w:lvl w:ilvl="8" w:tplc="0409001B" w:tentative="1">
      <w:start w:val="1"/>
      <w:numFmt w:val="lowerRoman"/>
      <w:lvlText w:val="%9."/>
      <w:lvlJc w:val="right"/>
      <w:pPr>
        <w:ind w:left="4416" w:hanging="480"/>
      </w:pPr>
    </w:lvl>
  </w:abstractNum>
  <w:abstractNum w:abstractNumId="16" w15:restartNumberingAfterBreak="0">
    <w:nsid w:val="303D4857"/>
    <w:multiLevelType w:val="hybridMultilevel"/>
    <w:tmpl w:val="99306076"/>
    <w:lvl w:ilvl="0" w:tplc="ED349E86">
      <w:start w:val="1"/>
      <w:numFmt w:val="decimal"/>
      <w:lvlText w:val="%1."/>
      <w:lvlJc w:val="left"/>
      <w:pPr>
        <w:ind w:left="592" w:hanging="480"/>
      </w:pPr>
      <w:rPr>
        <w:color w:val="auto"/>
      </w:r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17" w15:restartNumberingAfterBreak="0">
    <w:nsid w:val="32243A6C"/>
    <w:multiLevelType w:val="hybridMultilevel"/>
    <w:tmpl w:val="F5928E1E"/>
    <w:lvl w:ilvl="0" w:tplc="AFBA1930">
      <w:start w:val="1"/>
      <w:numFmt w:val="taiwaneseCountingThousand"/>
      <w:suff w:val="space"/>
      <w:lvlText w:val="(%1)"/>
      <w:lvlJc w:val="left"/>
      <w:pPr>
        <w:ind w:left="284" w:firstLine="196"/>
      </w:pPr>
      <w:rPr>
        <w:rFonts w:hint="default"/>
        <w:w w:val="95"/>
        <w:u w:val="single"/>
      </w:rPr>
    </w:lvl>
    <w:lvl w:ilvl="1" w:tplc="DA686B70">
      <w:start w:val="10"/>
      <w:numFmt w:val="taiwaneseCountingThousand"/>
      <w:lvlText w:val="%2、"/>
      <w:lvlJc w:val="left"/>
      <w:pPr>
        <w:ind w:left="996" w:hanging="420"/>
      </w:pPr>
      <w:rPr>
        <w:rFonts w:hint="default"/>
      </w:rPr>
    </w:lvl>
    <w:lvl w:ilvl="2" w:tplc="0409001B" w:tentative="1">
      <w:start w:val="1"/>
      <w:numFmt w:val="lowerRoman"/>
      <w:lvlText w:val="%3."/>
      <w:lvlJc w:val="right"/>
      <w:pPr>
        <w:ind w:left="1536" w:hanging="480"/>
      </w:pPr>
    </w:lvl>
    <w:lvl w:ilvl="3" w:tplc="0409000F" w:tentative="1">
      <w:start w:val="1"/>
      <w:numFmt w:val="decimal"/>
      <w:lvlText w:val="%4."/>
      <w:lvlJc w:val="left"/>
      <w:pPr>
        <w:ind w:left="2016" w:hanging="480"/>
      </w:pPr>
    </w:lvl>
    <w:lvl w:ilvl="4" w:tplc="04090019" w:tentative="1">
      <w:start w:val="1"/>
      <w:numFmt w:val="ideographTraditional"/>
      <w:lvlText w:val="%5、"/>
      <w:lvlJc w:val="left"/>
      <w:pPr>
        <w:ind w:left="2496" w:hanging="480"/>
      </w:pPr>
    </w:lvl>
    <w:lvl w:ilvl="5" w:tplc="0409001B" w:tentative="1">
      <w:start w:val="1"/>
      <w:numFmt w:val="lowerRoman"/>
      <w:lvlText w:val="%6."/>
      <w:lvlJc w:val="right"/>
      <w:pPr>
        <w:ind w:left="2976" w:hanging="480"/>
      </w:pPr>
    </w:lvl>
    <w:lvl w:ilvl="6" w:tplc="0409000F" w:tentative="1">
      <w:start w:val="1"/>
      <w:numFmt w:val="decimal"/>
      <w:lvlText w:val="%7."/>
      <w:lvlJc w:val="left"/>
      <w:pPr>
        <w:ind w:left="3456" w:hanging="480"/>
      </w:pPr>
    </w:lvl>
    <w:lvl w:ilvl="7" w:tplc="04090019" w:tentative="1">
      <w:start w:val="1"/>
      <w:numFmt w:val="ideographTraditional"/>
      <w:lvlText w:val="%8、"/>
      <w:lvlJc w:val="left"/>
      <w:pPr>
        <w:ind w:left="3936" w:hanging="480"/>
      </w:pPr>
    </w:lvl>
    <w:lvl w:ilvl="8" w:tplc="0409001B" w:tentative="1">
      <w:start w:val="1"/>
      <w:numFmt w:val="lowerRoman"/>
      <w:lvlText w:val="%9."/>
      <w:lvlJc w:val="right"/>
      <w:pPr>
        <w:ind w:left="4416" w:hanging="480"/>
      </w:pPr>
    </w:lvl>
  </w:abstractNum>
  <w:abstractNum w:abstractNumId="18" w15:restartNumberingAfterBreak="0">
    <w:nsid w:val="37876C36"/>
    <w:multiLevelType w:val="hybridMultilevel"/>
    <w:tmpl w:val="5148CC78"/>
    <w:lvl w:ilvl="0" w:tplc="078E44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96D4D58"/>
    <w:multiLevelType w:val="hybridMultilevel"/>
    <w:tmpl w:val="65E4585A"/>
    <w:lvl w:ilvl="0" w:tplc="4374404C">
      <w:start w:val="1"/>
      <w:numFmt w:val="taiwaneseCountingThousand"/>
      <w:lvlText w:val="(%1)"/>
      <w:lvlJc w:val="left"/>
      <w:pPr>
        <w:ind w:left="284" w:firstLine="196"/>
      </w:pPr>
      <w:rPr>
        <w:rFonts w:hint="eastAsia"/>
        <w:b w:val="0"/>
        <w:w w:val="95"/>
        <w:u w:val="none"/>
      </w:rPr>
    </w:lvl>
    <w:lvl w:ilvl="1" w:tplc="DA686B70">
      <w:start w:val="10"/>
      <w:numFmt w:val="taiwaneseCountingThousand"/>
      <w:lvlText w:val="%2、"/>
      <w:lvlJc w:val="left"/>
      <w:pPr>
        <w:ind w:left="996" w:hanging="420"/>
      </w:pPr>
      <w:rPr>
        <w:rFonts w:hint="default"/>
      </w:rPr>
    </w:lvl>
    <w:lvl w:ilvl="2" w:tplc="0409001B" w:tentative="1">
      <w:start w:val="1"/>
      <w:numFmt w:val="lowerRoman"/>
      <w:lvlText w:val="%3."/>
      <w:lvlJc w:val="right"/>
      <w:pPr>
        <w:ind w:left="1536" w:hanging="480"/>
      </w:pPr>
    </w:lvl>
    <w:lvl w:ilvl="3" w:tplc="0409000F" w:tentative="1">
      <w:start w:val="1"/>
      <w:numFmt w:val="decimal"/>
      <w:lvlText w:val="%4."/>
      <w:lvlJc w:val="left"/>
      <w:pPr>
        <w:ind w:left="2016" w:hanging="480"/>
      </w:pPr>
    </w:lvl>
    <w:lvl w:ilvl="4" w:tplc="04090019" w:tentative="1">
      <w:start w:val="1"/>
      <w:numFmt w:val="ideographTraditional"/>
      <w:lvlText w:val="%5、"/>
      <w:lvlJc w:val="left"/>
      <w:pPr>
        <w:ind w:left="2496" w:hanging="480"/>
      </w:pPr>
    </w:lvl>
    <w:lvl w:ilvl="5" w:tplc="0409001B" w:tentative="1">
      <w:start w:val="1"/>
      <w:numFmt w:val="lowerRoman"/>
      <w:lvlText w:val="%6."/>
      <w:lvlJc w:val="right"/>
      <w:pPr>
        <w:ind w:left="2976" w:hanging="480"/>
      </w:pPr>
    </w:lvl>
    <w:lvl w:ilvl="6" w:tplc="0409000F" w:tentative="1">
      <w:start w:val="1"/>
      <w:numFmt w:val="decimal"/>
      <w:lvlText w:val="%7."/>
      <w:lvlJc w:val="left"/>
      <w:pPr>
        <w:ind w:left="3456" w:hanging="480"/>
      </w:pPr>
    </w:lvl>
    <w:lvl w:ilvl="7" w:tplc="04090019" w:tentative="1">
      <w:start w:val="1"/>
      <w:numFmt w:val="ideographTraditional"/>
      <w:lvlText w:val="%8、"/>
      <w:lvlJc w:val="left"/>
      <w:pPr>
        <w:ind w:left="3936" w:hanging="480"/>
      </w:pPr>
    </w:lvl>
    <w:lvl w:ilvl="8" w:tplc="0409001B" w:tentative="1">
      <w:start w:val="1"/>
      <w:numFmt w:val="lowerRoman"/>
      <w:lvlText w:val="%9."/>
      <w:lvlJc w:val="right"/>
      <w:pPr>
        <w:ind w:left="4416" w:hanging="480"/>
      </w:pPr>
    </w:lvl>
  </w:abstractNum>
  <w:abstractNum w:abstractNumId="20" w15:restartNumberingAfterBreak="0">
    <w:nsid w:val="3BDF244C"/>
    <w:multiLevelType w:val="hybridMultilevel"/>
    <w:tmpl w:val="9E0243A4"/>
    <w:lvl w:ilvl="0" w:tplc="D9B0C5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C1078B"/>
    <w:multiLevelType w:val="hybridMultilevel"/>
    <w:tmpl w:val="42E6CD70"/>
    <w:lvl w:ilvl="0" w:tplc="E3BC64B8">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34C03F5"/>
    <w:multiLevelType w:val="hybridMultilevel"/>
    <w:tmpl w:val="5148CC78"/>
    <w:lvl w:ilvl="0" w:tplc="078E44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756034"/>
    <w:multiLevelType w:val="hybridMultilevel"/>
    <w:tmpl w:val="9D625100"/>
    <w:lvl w:ilvl="0" w:tplc="B1C67F64">
      <w:start w:val="1"/>
      <w:numFmt w:val="taiwaneseCountingThousand"/>
      <w:lvlText w:val="%1、"/>
      <w:lvlJc w:val="left"/>
      <w:pPr>
        <w:ind w:left="822" w:hanging="720"/>
      </w:pPr>
      <w:rPr>
        <w:rFonts w:hAnsi="標楷體" w:hint="default"/>
      </w:rPr>
    </w:lvl>
    <w:lvl w:ilvl="1" w:tplc="04090019" w:tentative="1">
      <w:start w:val="1"/>
      <w:numFmt w:val="ideographTraditional"/>
      <w:lvlText w:val="%2、"/>
      <w:lvlJc w:val="left"/>
      <w:pPr>
        <w:ind w:left="1062" w:hanging="480"/>
      </w:pPr>
    </w:lvl>
    <w:lvl w:ilvl="2" w:tplc="0409001B" w:tentative="1">
      <w:start w:val="1"/>
      <w:numFmt w:val="lowerRoman"/>
      <w:lvlText w:val="%3."/>
      <w:lvlJc w:val="right"/>
      <w:pPr>
        <w:ind w:left="1542" w:hanging="480"/>
      </w:pPr>
    </w:lvl>
    <w:lvl w:ilvl="3" w:tplc="0409000F" w:tentative="1">
      <w:start w:val="1"/>
      <w:numFmt w:val="decimal"/>
      <w:lvlText w:val="%4."/>
      <w:lvlJc w:val="left"/>
      <w:pPr>
        <w:ind w:left="2022" w:hanging="480"/>
      </w:pPr>
    </w:lvl>
    <w:lvl w:ilvl="4" w:tplc="04090019" w:tentative="1">
      <w:start w:val="1"/>
      <w:numFmt w:val="ideographTraditional"/>
      <w:lvlText w:val="%5、"/>
      <w:lvlJc w:val="left"/>
      <w:pPr>
        <w:ind w:left="2502" w:hanging="480"/>
      </w:pPr>
    </w:lvl>
    <w:lvl w:ilvl="5" w:tplc="0409001B" w:tentative="1">
      <w:start w:val="1"/>
      <w:numFmt w:val="lowerRoman"/>
      <w:lvlText w:val="%6."/>
      <w:lvlJc w:val="right"/>
      <w:pPr>
        <w:ind w:left="2982" w:hanging="480"/>
      </w:pPr>
    </w:lvl>
    <w:lvl w:ilvl="6" w:tplc="0409000F" w:tentative="1">
      <w:start w:val="1"/>
      <w:numFmt w:val="decimal"/>
      <w:lvlText w:val="%7."/>
      <w:lvlJc w:val="left"/>
      <w:pPr>
        <w:ind w:left="3462" w:hanging="480"/>
      </w:pPr>
    </w:lvl>
    <w:lvl w:ilvl="7" w:tplc="04090019" w:tentative="1">
      <w:start w:val="1"/>
      <w:numFmt w:val="ideographTraditional"/>
      <w:lvlText w:val="%8、"/>
      <w:lvlJc w:val="left"/>
      <w:pPr>
        <w:ind w:left="3942" w:hanging="480"/>
      </w:pPr>
    </w:lvl>
    <w:lvl w:ilvl="8" w:tplc="0409001B" w:tentative="1">
      <w:start w:val="1"/>
      <w:numFmt w:val="lowerRoman"/>
      <w:lvlText w:val="%9."/>
      <w:lvlJc w:val="right"/>
      <w:pPr>
        <w:ind w:left="4422" w:hanging="480"/>
      </w:pPr>
    </w:lvl>
  </w:abstractNum>
  <w:abstractNum w:abstractNumId="24" w15:restartNumberingAfterBreak="0">
    <w:nsid w:val="4BEF507C"/>
    <w:multiLevelType w:val="hybridMultilevel"/>
    <w:tmpl w:val="31BA1F2A"/>
    <w:lvl w:ilvl="0" w:tplc="DA2C4F78">
      <w:start w:val="1"/>
      <w:numFmt w:val="decimal"/>
      <w:lvlText w:val="%1."/>
      <w:lvlJc w:val="left"/>
      <w:pPr>
        <w:ind w:left="360" w:hanging="360"/>
      </w:pPr>
      <w:rPr>
        <w:rFonts w:hint="default"/>
      </w:rPr>
    </w:lvl>
    <w:lvl w:ilvl="1" w:tplc="14F081A8">
      <w:start w:val="2"/>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E4B497D"/>
    <w:multiLevelType w:val="hybridMultilevel"/>
    <w:tmpl w:val="CBA4C97C"/>
    <w:lvl w:ilvl="0" w:tplc="1932D56A">
      <w:start w:val="1"/>
      <w:numFmt w:val="taiwaneseCountingThousand"/>
      <w:lvlText w:val="(%1)"/>
      <w:lvlJc w:val="left"/>
      <w:pPr>
        <w:ind w:left="-5" w:hanging="420"/>
      </w:pPr>
      <w:rPr>
        <w:rFonts w:hint="default"/>
        <w:u w:val="single"/>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26" w15:restartNumberingAfterBreak="0">
    <w:nsid w:val="50A22527"/>
    <w:multiLevelType w:val="hybridMultilevel"/>
    <w:tmpl w:val="31BA1F2A"/>
    <w:lvl w:ilvl="0" w:tplc="DA2C4F78">
      <w:start w:val="1"/>
      <w:numFmt w:val="decimal"/>
      <w:lvlText w:val="%1."/>
      <w:lvlJc w:val="left"/>
      <w:pPr>
        <w:ind w:left="360" w:hanging="360"/>
      </w:pPr>
      <w:rPr>
        <w:rFonts w:hint="default"/>
      </w:rPr>
    </w:lvl>
    <w:lvl w:ilvl="1" w:tplc="14F081A8">
      <w:start w:val="2"/>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CA68DF"/>
    <w:multiLevelType w:val="hybridMultilevel"/>
    <w:tmpl w:val="EFBED5CA"/>
    <w:lvl w:ilvl="0" w:tplc="4374404C">
      <w:start w:val="1"/>
      <w:numFmt w:val="taiwaneseCountingThousand"/>
      <w:lvlText w:val="(%1)"/>
      <w:lvlJc w:val="left"/>
      <w:pPr>
        <w:ind w:left="55" w:hanging="480"/>
      </w:pPr>
      <w:rPr>
        <w:rFonts w:hint="eastAsia"/>
        <w:b w:val="0"/>
        <w:u w:val="none"/>
      </w:rPr>
    </w:lvl>
    <w:lvl w:ilvl="1" w:tplc="04090019">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28" w15:restartNumberingAfterBreak="0">
    <w:nsid w:val="548E02BD"/>
    <w:multiLevelType w:val="multilevel"/>
    <w:tmpl w:val="18224D48"/>
    <w:lvl w:ilvl="0">
      <w:start w:val="1"/>
      <w:numFmt w:val="decimal"/>
      <w:lvlText w:val="%1."/>
      <w:lvlJc w:val="left"/>
      <w:pPr>
        <w:ind w:left="950" w:hanging="324"/>
      </w:pPr>
      <w:rPr>
        <w:rFonts w:ascii="Times New Roman" w:hAnsi="Times New Roman" w:cs="Times New Roman" w:hint="eastAsia"/>
        <w:b w:val="0"/>
        <w:bCs w:val="0"/>
        <w:i w:val="0"/>
        <w:iCs w:val="0"/>
        <w:w w:val="99"/>
        <w:sz w:val="26"/>
        <w:szCs w:val="26"/>
      </w:rPr>
    </w:lvl>
    <w:lvl w:ilvl="1">
      <w:numFmt w:val="bullet"/>
      <w:lvlText w:val="•"/>
      <w:lvlJc w:val="left"/>
      <w:pPr>
        <w:ind w:left="1876" w:hanging="324"/>
      </w:pPr>
      <w:rPr>
        <w:rFonts w:hint="eastAsia"/>
      </w:rPr>
    </w:lvl>
    <w:lvl w:ilvl="2">
      <w:numFmt w:val="bullet"/>
      <w:lvlText w:val="•"/>
      <w:lvlJc w:val="left"/>
      <w:pPr>
        <w:ind w:left="2793" w:hanging="324"/>
      </w:pPr>
      <w:rPr>
        <w:rFonts w:hint="eastAsia"/>
      </w:rPr>
    </w:lvl>
    <w:lvl w:ilvl="3">
      <w:numFmt w:val="bullet"/>
      <w:lvlText w:val="•"/>
      <w:lvlJc w:val="left"/>
      <w:pPr>
        <w:ind w:left="3709" w:hanging="324"/>
      </w:pPr>
      <w:rPr>
        <w:rFonts w:hint="eastAsia"/>
      </w:rPr>
    </w:lvl>
    <w:lvl w:ilvl="4">
      <w:numFmt w:val="bullet"/>
      <w:lvlText w:val="•"/>
      <w:lvlJc w:val="left"/>
      <w:pPr>
        <w:ind w:left="4626" w:hanging="324"/>
      </w:pPr>
      <w:rPr>
        <w:rFonts w:hint="eastAsia"/>
      </w:rPr>
    </w:lvl>
    <w:lvl w:ilvl="5">
      <w:numFmt w:val="bullet"/>
      <w:lvlText w:val="•"/>
      <w:lvlJc w:val="left"/>
      <w:pPr>
        <w:ind w:left="5543" w:hanging="324"/>
      </w:pPr>
      <w:rPr>
        <w:rFonts w:hint="eastAsia"/>
      </w:rPr>
    </w:lvl>
    <w:lvl w:ilvl="6">
      <w:numFmt w:val="bullet"/>
      <w:lvlText w:val="•"/>
      <w:lvlJc w:val="left"/>
      <w:pPr>
        <w:ind w:left="6459" w:hanging="324"/>
      </w:pPr>
      <w:rPr>
        <w:rFonts w:hint="eastAsia"/>
      </w:rPr>
    </w:lvl>
    <w:lvl w:ilvl="7">
      <w:numFmt w:val="bullet"/>
      <w:lvlText w:val="•"/>
      <w:lvlJc w:val="left"/>
      <w:pPr>
        <w:ind w:left="7376" w:hanging="324"/>
      </w:pPr>
      <w:rPr>
        <w:rFonts w:hint="eastAsia"/>
      </w:rPr>
    </w:lvl>
    <w:lvl w:ilvl="8">
      <w:numFmt w:val="bullet"/>
      <w:lvlText w:val="•"/>
      <w:lvlJc w:val="left"/>
      <w:pPr>
        <w:ind w:left="8293" w:hanging="324"/>
      </w:pPr>
      <w:rPr>
        <w:rFonts w:hint="eastAsia"/>
      </w:rPr>
    </w:lvl>
  </w:abstractNum>
  <w:abstractNum w:abstractNumId="29" w15:restartNumberingAfterBreak="0">
    <w:nsid w:val="55BD071B"/>
    <w:multiLevelType w:val="hybridMultilevel"/>
    <w:tmpl w:val="CE16B21A"/>
    <w:lvl w:ilvl="0" w:tplc="875E9C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6083779"/>
    <w:multiLevelType w:val="hybridMultilevel"/>
    <w:tmpl w:val="2D2C4D7E"/>
    <w:lvl w:ilvl="0" w:tplc="4374404C">
      <w:start w:val="1"/>
      <w:numFmt w:val="taiwaneseCountingThousand"/>
      <w:lvlText w:val="(%1)"/>
      <w:lvlJc w:val="left"/>
      <w:pPr>
        <w:ind w:left="284" w:firstLine="196"/>
      </w:pPr>
      <w:rPr>
        <w:rFonts w:hint="eastAsia"/>
        <w:b w:val="0"/>
        <w:w w:val="95"/>
        <w:u w:val="none"/>
      </w:rPr>
    </w:lvl>
    <w:lvl w:ilvl="1" w:tplc="DACC6B04">
      <w:start w:val="7"/>
      <w:numFmt w:val="taiwaneseCountingThousand"/>
      <w:lvlText w:val="%2、"/>
      <w:lvlJc w:val="left"/>
      <w:pPr>
        <w:ind w:left="966" w:hanging="390"/>
      </w:pPr>
      <w:rPr>
        <w:rFonts w:hint="default"/>
        <w:color w:val="FF0000"/>
        <w:u w:val="single"/>
      </w:rPr>
    </w:lvl>
    <w:lvl w:ilvl="2" w:tplc="0409001B" w:tentative="1">
      <w:start w:val="1"/>
      <w:numFmt w:val="lowerRoman"/>
      <w:lvlText w:val="%3."/>
      <w:lvlJc w:val="right"/>
      <w:pPr>
        <w:ind w:left="1536" w:hanging="480"/>
      </w:pPr>
    </w:lvl>
    <w:lvl w:ilvl="3" w:tplc="0409000F" w:tentative="1">
      <w:start w:val="1"/>
      <w:numFmt w:val="decimal"/>
      <w:lvlText w:val="%4."/>
      <w:lvlJc w:val="left"/>
      <w:pPr>
        <w:ind w:left="2016" w:hanging="480"/>
      </w:pPr>
    </w:lvl>
    <w:lvl w:ilvl="4" w:tplc="04090019" w:tentative="1">
      <w:start w:val="1"/>
      <w:numFmt w:val="ideographTraditional"/>
      <w:lvlText w:val="%5、"/>
      <w:lvlJc w:val="left"/>
      <w:pPr>
        <w:ind w:left="2496" w:hanging="480"/>
      </w:pPr>
    </w:lvl>
    <w:lvl w:ilvl="5" w:tplc="0409001B" w:tentative="1">
      <w:start w:val="1"/>
      <w:numFmt w:val="lowerRoman"/>
      <w:lvlText w:val="%6."/>
      <w:lvlJc w:val="right"/>
      <w:pPr>
        <w:ind w:left="2976" w:hanging="480"/>
      </w:pPr>
    </w:lvl>
    <w:lvl w:ilvl="6" w:tplc="0409000F" w:tentative="1">
      <w:start w:val="1"/>
      <w:numFmt w:val="decimal"/>
      <w:lvlText w:val="%7."/>
      <w:lvlJc w:val="left"/>
      <w:pPr>
        <w:ind w:left="3456" w:hanging="480"/>
      </w:pPr>
    </w:lvl>
    <w:lvl w:ilvl="7" w:tplc="04090019" w:tentative="1">
      <w:start w:val="1"/>
      <w:numFmt w:val="ideographTraditional"/>
      <w:lvlText w:val="%8、"/>
      <w:lvlJc w:val="left"/>
      <w:pPr>
        <w:ind w:left="3936" w:hanging="480"/>
      </w:pPr>
    </w:lvl>
    <w:lvl w:ilvl="8" w:tplc="0409001B" w:tentative="1">
      <w:start w:val="1"/>
      <w:numFmt w:val="lowerRoman"/>
      <w:lvlText w:val="%9."/>
      <w:lvlJc w:val="right"/>
      <w:pPr>
        <w:ind w:left="4416" w:hanging="480"/>
      </w:pPr>
    </w:lvl>
  </w:abstractNum>
  <w:abstractNum w:abstractNumId="31" w15:restartNumberingAfterBreak="0">
    <w:nsid w:val="57134DA4"/>
    <w:multiLevelType w:val="hybridMultilevel"/>
    <w:tmpl w:val="EF2AE798"/>
    <w:lvl w:ilvl="0" w:tplc="62A00592">
      <w:start w:val="1"/>
      <w:numFmt w:val="taiwaneseCountingThousand"/>
      <w:lvlText w:val="(%1)"/>
      <w:lvlJc w:val="left"/>
      <w:pPr>
        <w:ind w:left="33" w:hanging="458"/>
      </w:pPr>
      <w:rPr>
        <w:rFonts w:hint="default"/>
        <w:sz w:val="24"/>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32" w15:restartNumberingAfterBreak="0">
    <w:nsid w:val="58E516A7"/>
    <w:multiLevelType w:val="hybridMultilevel"/>
    <w:tmpl w:val="86FE47E4"/>
    <w:lvl w:ilvl="0" w:tplc="BAE2F542">
      <w:start w:val="1"/>
      <w:numFmt w:val="taiwaneseCountingThousand"/>
      <w:lvlText w:val="（%1）"/>
      <w:lvlJc w:val="left"/>
      <w:pPr>
        <w:ind w:left="295" w:hanging="720"/>
      </w:pPr>
      <w:rPr>
        <w:rFonts w:hint="default"/>
        <w:w w:val="95"/>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33" w15:restartNumberingAfterBreak="0">
    <w:nsid w:val="590A1618"/>
    <w:multiLevelType w:val="hybridMultilevel"/>
    <w:tmpl w:val="06961174"/>
    <w:lvl w:ilvl="0" w:tplc="38DE1ABC">
      <w:start w:val="1"/>
      <w:numFmt w:val="decimal"/>
      <w:suff w:val="space"/>
      <w:lvlText w:val="%1."/>
      <w:lvlJc w:val="left"/>
      <w:pPr>
        <w:ind w:left="284" w:firstLine="196"/>
      </w:pPr>
      <w:rPr>
        <w:rFonts w:hint="eastAsia"/>
        <w:b w:val="0"/>
        <w:color w:val="auto"/>
        <w:u w:val="single"/>
      </w:r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34" w15:restartNumberingAfterBreak="0">
    <w:nsid w:val="5CD21CB7"/>
    <w:multiLevelType w:val="hybridMultilevel"/>
    <w:tmpl w:val="A4B8BE80"/>
    <w:lvl w:ilvl="0" w:tplc="4C42DE16">
      <w:start w:val="1"/>
      <w:numFmt w:val="decimal"/>
      <w:lvlText w:val="%1."/>
      <w:lvlJc w:val="left"/>
      <w:pPr>
        <w:ind w:left="360" w:hanging="360"/>
      </w:pPr>
      <w:rPr>
        <w:rFonts w:ascii="標楷體" w:eastAsia="標楷體" w:hint="default"/>
      </w:rPr>
    </w:lvl>
    <w:lvl w:ilvl="1" w:tplc="E006D01C">
      <w:start w:val="8"/>
      <w:numFmt w:val="taiwaneseCountingThousand"/>
      <w:lvlText w:val="%2、"/>
      <w:lvlJc w:val="left"/>
      <w:pPr>
        <w:ind w:left="900" w:hanging="420"/>
      </w:pPr>
      <w:rPr>
        <w:rFonts w:hint="default"/>
        <w:w w:val="95"/>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D7F111A"/>
    <w:multiLevelType w:val="hybridMultilevel"/>
    <w:tmpl w:val="9FF4F8CE"/>
    <w:lvl w:ilvl="0" w:tplc="F184FAAE">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F09251A"/>
    <w:multiLevelType w:val="multilevel"/>
    <w:tmpl w:val="1922B70E"/>
    <w:lvl w:ilvl="0">
      <w:start w:val="1"/>
      <w:numFmt w:val="decimal"/>
      <w:lvlText w:val="%1."/>
      <w:lvlJc w:val="left"/>
      <w:pPr>
        <w:ind w:left="950" w:hanging="324"/>
      </w:pPr>
      <w:rPr>
        <w:rFonts w:ascii="標楷體" w:eastAsia="標楷體" w:hAnsi="標楷體" w:cstheme="minorBidi"/>
        <w:b w:val="0"/>
        <w:bCs w:val="0"/>
        <w:i w:val="0"/>
        <w:iCs w:val="0"/>
        <w:w w:val="99"/>
        <w:sz w:val="26"/>
        <w:szCs w:val="26"/>
      </w:rPr>
    </w:lvl>
    <w:lvl w:ilvl="1">
      <w:numFmt w:val="bullet"/>
      <w:lvlText w:val="•"/>
      <w:lvlJc w:val="left"/>
      <w:pPr>
        <w:ind w:left="1876" w:hanging="324"/>
      </w:pPr>
    </w:lvl>
    <w:lvl w:ilvl="2">
      <w:numFmt w:val="bullet"/>
      <w:lvlText w:val="•"/>
      <w:lvlJc w:val="left"/>
      <w:pPr>
        <w:ind w:left="2793" w:hanging="324"/>
      </w:pPr>
    </w:lvl>
    <w:lvl w:ilvl="3">
      <w:numFmt w:val="bullet"/>
      <w:lvlText w:val="•"/>
      <w:lvlJc w:val="left"/>
      <w:pPr>
        <w:ind w:left="3709" w:hanging="324"/>
      </w:pPr>
    </w:lvl>
    <w:lvl w:ilvl="4">
      <w:numFmt w:val="bullet"/>
      <w:lvlText w:val="•"/>
      <w:lvlJc w:val="left"/>
      <w:pPr>
        <w:ind w:left="4626" w:hanging="324"/>
      </w:pPr>
    </w:lvl>
    <w:lvl w:ilvl="5">
      <w:numFmt w:val="bullet"/>
      <w:lvlText w:val="•"/>
      <w:lvlJc w:val="left"/>
      <w:pPr>
        <w:ind w:left="5543" w:hanging="324"/>
      </w:pPr>
    </w:lvl>
    <w:lvl w:ilvl="6">
      <w:numFmt w:val="bullet"/>
      <w:lvlText w:val="•"/>
      <w:lvlJc w:val="left"/>
      <w:pPr>
        <w:ind w:left="6459" w:hanging="324"/>
      </w:pPr>
    </w:lvl>
    <w:lvl w:ilvl="7">
      <w:numFmt w:val="bullet"/>
      <w:lvlText w:val="•"/>
      <w:lvlJc w:val="left"/>
      <w:pPr>
        <w:ind w:left="7376" w:hanging="324"/>
      </w:pPr>
    </w:lvl>
    <w:lvl w:ilvl="8">
      <w:numFmt w:val="bullet"/>
      <w:lvlText w:val="•"/>
      <w:lvlJc w:val="left"/>
      <w:pPr>
        <w:ind w:left="8293" w:hanging="324"/>
      </w:pPr>
    </w:lvl>
  </w:abstractNum>
  <w:abstractNum w:abstractNumId="37" w15:restartNumberingAfterBreak="0">
    <w:nsid w:val="61082E66"/>
    <w:multiLevelType w:val="hybridMultilevel"/>
    <w:tmpl w:val="3B6869CE"/>
    <w:lvl w:ilvl="0" w:tplc="1F240A3E">
      <w:start w:val="1"/>
      <w:numFmt w:val="decimal"/>
      <w:lvlText w:val="%1."/>
      <w:lvlJc w:val="left"/>
      <w:pPr>
        <w:ind w:left="794" w:hanging="314"/>
      </w:pPr>
      <w:rPr>
        <w:rFonts w:hint="eastAsia"/>
        <w:color w:val="auto"/>
        <w:u w:val="single"/>
      </w:r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38" w15:restartNumberingAfterBreak="0">
    <w:nsid w:val="61D15AA7"/>
    <w:multiLevelType w:val="hybridMultilevel"/>
    <w:tmpl w:val="236C6556"/>
    <w:lvl w:ilvl="0" w:tplc="35DEF2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24C4C06"/>
    <w:multiLevelType w:val="hybridMultilevel"/>
    <w:tmpl w:val="708C1D16"/>
    <w:lvl w:ilvl="0" w:tplc="BF083620">
      <w:start w:val="2"/>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2C57BF9"/>
    <w:multiLevelType w:val="hybridMultilevel"/>
    <w:tmpl w:val="9FF4F8CE"/>
    <w:lvl w:ilvl="0" w:tplc="F184FAAE">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3EA429E"/>
    <w:multiLevelType w:val="hybridMultilevel"/>
    <w:tmpl w:val="ACF6FA82"/>
    <w:lvl w:ilvl="0" w:tplc="68CE17A0">
      <w:start w:val="1"/>
      <w:numFmt w:val="taiwaneseCountingThousand"/>
      <w:lvlText w:val="(%1)"/>
      <w:lvlJc w:val="left"/>
      <w:pPr>
        <w:ind w:left="284" w:firstLine="196"/>
      </w:pPr>
      <w:rPr>
        <w:rFonts w:hint="eastAsia"/>
        <w:b w:val="0"/>
        <w:w w:val="95"/>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DC60249"/>
    <w:multiLevelType w:val="hybridMultilevel"/>
    <w:tmpl w:val="65E4585A"/>
    <w:lvl w:ilvl="0" w:tplc="4374404C">
      <w:start w:val="1"/>
      <w:numFmt w:val="taiwaneseCountingThousand"/>
      <w:lvlText w:val="(%1)"/>
      <w:lvlJc w:val="left"/>
      <w:pPr>
        <w:ind w:left="284" w:firstLine="196"/>
      </w:pPr>
      <w:rPr>
        <w:rFonts w:hint="eastAsia"/>
        <w:b w:val="0"/>
        <w:w w:val="95"/>
        <w:u w:val="none"/>
      </w:rPr>
    </w:lvl>
    <w:lvl w:ilvl="1" w:tplc="DA686B70">
      <w:start w:val="10"/>
      <w:numFmt w:val="taiwaneseCountingThousand"/>
      <w:lvlText w:val="%2、"/>
      <w:lvlJc w:val="left"/>
      <w:pPr>
        <w:ind w:left="996" w:hanging="420"/>
      </w:pPr>
      <w:rPr>
        <w:rFonts w:hint="default"/>
      </w:rPr>
    </w:lvl>
    <w:lvl w:ilvl="2" w:tplc="0409001B" w:tentative="1">
      <w:start w:val="1"/>
      <w:numFmt w:val="lowerRoman"/>
      <w:lvlText w:val="%3."/>
      <w:lvlJc w:val="right"/>
      <w:pPr>
        <w:ind w:left="1536" w:hanging="480"/>
      </w:pPr>
    </w:lvl>
    <w:lvl w:ilvl="3" w:tplc="0409000F" w:tentative="1">
      <w:start w:val="1"/>
      <w:numFmt w:val="decimal"/>
      <w:lvlText w:val="%4."/>
      <w:lvlJc w:val="left"/>
      <w:pPr>
        <w:ind w:left="2016" w:hanging="480"/>
      </w:pPr>
    </w:lvl>
    <w:lvl w:ilvl="4" w:tplc="04090019" w:tentative="1">
      <w:start w:val="1"/>
      <w:numFmt w:val="ideographTraditional"/>
      <w:lvlText w:val="%5、"/>
      <w:lvlJc w:val="left"/>
      <w:pPr>
        <w:ind w:left="2496" w:hanging="480"/>
      </w:pPr>
    </w:lvl>
    <w:lvl w:ilvl="5" w:tplc="0409001B" w:tentative="1">
      <w:start w:val="1"/>
      <w:numFmt w:val="lowerRoman"/>
      <w:lvlText w:val="%6."/>
      <w:lvlJc w:val="right"/>
      <w:pPr>
        <w:ind w:left="2976" w:hanging="480"/>
      </w:pPr>
    </w:lvl>
    <w:lvl w:ilvl="6" w:tplc="0409000F" w:tentative="1">
      <w:start w:val="1"/>
      <w:numFmt w:val="decimal"/>
      <w:lvlText w:val="%7."/>
      <w:lvlJc w:val="left"/>
      <w:pPr>
        <w:ind w:left="3456" w:hanging="480"/>
      </w:pPr>
    </w:lvl>
    <w:lvl w:ilvl="7" w:tplc="04090019" w:tentative="1">
      <w:start w:val="1"/>
      <w:numFmt w:val="ideographTraditional"/>
      <w:lvlText w:val="%8、"/>
      <w:lvlJc w:val="left"/>
      <w:pPr>
        <w:ind w:left="3936" w:hanging="480"/>
      </w:pPr>
    </w:lvl>
    <w:lvl w:ilvl="8" w:tplc="0409001B" w:tentative="1">
      <w:start w:val="1"/>
      <w:numFmt w:val="lowerRoman"/>
      <w:lvlText w:val="%9."/>
      <w:lvlJc w:val="right"/>
      <w:pPr>
        <w:ind w:left="4416" w:hanging="480"/>
      </w:pPr>
    </w:lvl>
  </w:abstractNum>
  <w:abstractNum w:abstractNumId="43" w15:restartNumberingAfterBreak="0">
    <w:nsid w:val="6DFF2AED"/>
    <w:multiLevelType w:val="hybridMultilevel"/>
    <w:tmpl w:val="A378D606"/>
    <w:lvl w:ilvl="0" w:tplc="2FD2168E">
      <w:start w:val="1"/>
      <w:numFmt w:val="taiwaneseCountingThousand"/>
      <w:suff w:val="space"/>
      <w:lvlText w:val="(%1)"/>
      <w:lvlJc w:val="left"/>
      <w:pPr>
        <w:ind w:left="284" w:firstLine="196"/>
      </w:pPr>
      <w:rPr>
        <w:rFonts w:hint="default"/>
        <w:w w:val="95"/>
        <w:u w:val="single"/>
      </w:rPr>
    </w:lvl>
    <w:lvl w:ilvl="1" w:tplc="DACC6B04">
      <w:start w:val="7"/>
      <w:numFmt w:val="taiwaneseCountingThousand"/>
      <w:lvlText w:val="%2、"/>
      <w:lvlJc w:val="left"/>
      <w:pPr>
        <w:ind w:left="966" w:hanging="390"/>
      </w:pPr>
      <w:rPr>
        <w:rFonts w:hint="default"/>
        <w:color w:val="FF0000"/>
        <w:u w:val="single"/>
      </w:rPr>
    </w:lvl>
    <w:lvl w:ilvl="2" w:tplc="0409001B" w:tentative="1">
      <w:start w:val="1"/>
      <w:numFmt w:val="lowerRoman"/>
      <w:lvlText w:val="%3."/>
      <w:lvlJc w:val="right"/>
      <w:pPr>
        <w:ind w:left="1536" w:hanging="480"/>
      </w:pPr>
    </w:lvl>
    <w:lvl w:ilvl="3" w:tplc="0409000F" w:tentative="1">
      <w:start w:val="1"/>
      <w:numFmt w:val="decimal"/>
      <w:lvlText w:val="%4."/>
      <w:lvlJc w:val="left"/>
      <w:pPr>
        <w:ind w:left="2016" w:hanging="480"/>
      </w:pPr>
    </w:lvl>
    <w:lvl w:ilvl="4" w:tplc="04090019" w:tentative="1">
      <w:start w:val="1"/>
      <w:numFmt w:val="ideographTraditional"/>
      <w:lvlText w:val="%5、"/>
      <w:lvlJc w:val="left"/>
      <w:pPr>
        <w:ind w:left="2496" w:hanging="480"/>
      </w:pPr>
    </w:lvl>
    <w:lvl w:ilvl="5" w:tplc="0409001B" w:tentative="1">
      <w:start w:val="1"/>
      <w:numFmt w:val="lowerRoman"/>
      <w:lvlText w:val="%6."/>
      <w:lvlJc w:val="right"/>
      <w:pPr>
        <w:ind w:left="2976" w:hanging="480"/>
      </w:pPr>
    </w:lvl>
    <w:lvl w:ilvl="6" w:tplc="0409000F" w:tentative="1">
      <w:start w:val="1"/>
      <w:numFmt w:val="decimal"/>
      <w:lvlText w:val="%7."/>
      <w:lvlJc w:val="left"/>
      <w:pPr>
        <w:ind w:left="3456" w:hanging="480"/>
      </w:pPr>
    </w:lvl>
    <w:lvl w:ilvl="7" w:tplc="04090019" w:tentative="1">
      <w:start w:val="1"/>
      <w:numFmt w:val="ideographTraditional"/>
      <w:lvlText w:val="%8、"/>
      <w:lvlJc w:val="left"/>
      <w:pPr>
        <w:ind w:left="3936" w:hanging="480"/>
      </w:pPr>
    </w:lvl>
    <w:lvl w:ilvl="8" w:tplc="0409001B" w:tentative="1">
      <w:start w:val="1"/>
      <w:numFmt w:val="lowerRoman"/>
      <w:lvlText w:val="%9."/>
      <w:lvlJc w:val="right"/>
      <w:pPr>
        <w:ind w:left="4416" w:hanging="480"/>
      </w:pPr>
    </w:lvl>
  </w:abstractNum>
  <w:abstractNum w:abstractNumId="44" w15:restartNumberingAfterBreak="0">
    <w:nsid w:val="738454D0"/>
    <w:multiLevelType w:val="hybridMultilevel"/>
    <w:tmpl w:val="F6AE2D7A"/>
    <w:lvl w:ilvl="0" w:tplc="1F241FEA">
      <w:start w:val="5"/>
      <w:numFmt w:val="taiwaneseCountingThousand"/>
      <w:suff w:val="space"/>
      <w:lvlText w:val="%1、"/>
      <w:lvlJc w:val="left"/>
      <w:pPr>
        <w:ind w:left="284" w:firstLine="196"/>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53B2A7A"/>
    <w:multiLevelType w:val="hybridMultilevel"/>
    <w:tmpl w:val="BDDACE72"/>
    <w:lvl w:ilvl="0" w:tplc="95A0C5BA">
      <w:start w:val="5"/>
      <w:numFmt w:val="taiwaneseCountingThousand"/>
      <w:lvlText w:val="%1、"/>
      <w:lvlJc w:val="left"/>
      <w:pPr>
        <w:ind w:left="622" w:hanging="510"/>
      </w:pPr>
      <w:rPr>
        <w:rFonts w:hint="default"/>
        <w:u w:val="none"/>
      </w:r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46" w15:restartNumberingAfterBreak="0">
    <w:nsid w:val="798F34C0"/>
    <w:multiLevelType w:val="hybridMultilevel"/>
    <w:tmpl w:val="597C4706"/>
    <w:lvl w:ilvl="0" w:tplc="2DAEC042">
      <w:start w:val="2"/>
      <w:numFmt w:val="taiwaneseCountingThousand"/>
      <w:lvlText w:val="（%1）"/>
      <w:lvlJc w:val="left"/>
      <w:pPr>
        <w:ind w:left="295" w:hanging="720"/>
      </w:pPr>
      <w:rPr>
        <w:rFonts w:hint="default"/>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47" w15:restartNumberingAfterBreak="0">
    <w:nsid w:val="79D77D3E"/>
    <w:multiLevelType w:val="hybridMultilevel"/>
    <w:tmpl w:val="372E410E"/>
    <w:lvl w:ilvl="0" w:tplc="ECFC3C28">
      <w:start w:val="1"/>
      <w:numFmt w:val="taiwaneseCountingThousand"/>
      <w:suff w:val="space"/>
      <w:lvlText w:val="%1、"/>
      <w:lvlJc w:val="left"/>
      <w:pPr>
        <w:ind w:left="284" w:hanging="284"/>
      </w:pPr>
      <w:rPr>
        <w:rFonts w:cstheme="minorBidi" w:hint="default"/>
        <w:color w:val="auto"/>
      </w:rPr>
    </w:lvl>
    <w:lvl w:ilvl="1" w:tplc="268A021A">
      <w:start w:val="1"/>
      <w:numFmt w:val="taiwaneseCountingThousand"/>
      <w:lvlText w:val="(%2)"/>
      <w:lvlJc w:val="left"/>
      <w:pPr>
        <w:ind w:left="915" w:hanging="43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D07372A"/>
    <w:multiLevelType w:val="hybridMultilevel"/>
    <w:tmpl w:val="21DA1C50"/>
    <w:lvl w:ilvl="0" w:tplc="8550D500">
      <w:start w:val="1"/>
      <w:numFmt w:val="taiwaneseCountingThousand"/>
      <w:suff w:val="space"/>
      <w:lvlText w:val="%1、"/>
      <w:lvlJc w:val="left"/>
      <w:pPr>
        <w:ind w:left="284" w:firstLine="196"/>
      </w:pPr>
      <w:rPr>
        <w:rFonts w:ascii="標楷體" w:eastAsia="標楷體" w:hAnsi="標楷體" w:cs="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E2F18EE"/>
    <w:multiLevelType w:val="hybridMultilevel"/>
    <w:tmpl w:val="3BAA51F6"/>
    <w:lvl w:ilvl="0" w:tplc="DC9AA77E">
      <w:start w:val="1"/>
      <w:numFmt w:val="taiwaneseCountingThousand"/>
      <w:suff w:val="space"/>
      <w:lvlText w:val="(%1)"/>
      <w:lvlJc w:val="left"/>
      <w:pPr>
        <w:ind w:left="284" w:firstLine="196"/>
      </w:pPr>
      <w:rPr>
        <w:rFonts w:hint="default"/>
        <w:w w:val="95"/>
      </w:rPr>
    </w:lvl>
    <w:lvl w:ilvl="1" w:tplc="DACC6B04">
      <w:start w:val="7"/>
      <w:numFmt w:val="taiwaneseCountingThousand"/>
      <w:lvlText w:val="%2、"/>
      <w:lvlJc w:val="left"/>
      <w:pPr>
        <w:ind w:left="966" w:hanging="390"/>
      </w:pPr>
      <w:rPr>
        <w:rFonts w:hint="default"/>
        <w:color w:val="FF0000"/>
        <w:u w:val="single"/>
      </w:rPr>
    </w:lvl>
    <w:lvl w:ilvl="2" w:tplc="0409001B" w:tentative="1">
      <w:start w:val="1"/>
      <w:numFmt w:val="lowerRoman"/>
      <w:lvlText w:val="%3."/>
      <w:lvlJc w:val="right"/>
      <w:pPr>
        <w:ind w:left="1536" w:hanging="480"/>
      </w:pPr>
    </w:lvl>
    <w:lvl w:ilvl="3" w:tplc="0409000F" w:tentative="1">
      <w:start w:val="1"/>
      <w:numFmt w:val="decimal"/>
      <w:lvlText w:val="%4."/>
      <w:lvlJc w:val="left"/>
      <w:pPr>
        <w:ind w:left="2016" w:hanging="480"/>
      </w:pPr>
    </w:lvl>
    <w:lvl w:ilvl="4" w:tplc="04090019" w:tentative="1">
      <w:start w:val="1"/>
      <w:numFmt w:val="ideographTraditional"/>
      <w:lvlText w:val="%5、"/>
      <w:lvlJc w:val="left"/>
      <w:pPr>
        <w:ind w:left="2496" w:hanging="480"/>
      </w:pPr>
    </w:lvl>
    <w:lvl w:ilvl="5" w:tplc="0409001B" w:tentative="1">
      <w:start w:val="1"/>
      <w:numFmt w:val="lowerRoman"/>
      <w:lvlText w:val="%6."/>
      <w:lvlJc w:val="right"/>
      <w:pPr>
        <w:ind w:left="2976" w:hanging="480"/>
      </w:pPr>
    </w:lvl>
    <w:lvl w:ilvl="6" w:tplc="0409000F" w:tentative="1">
      <w:start w:val="1"/>
      <w:numFmt w:val="decimal"/>
      <w:lvlText w:val="%7."/>
      <w:lvlJc w:val="left"/>
      <w:pPr>
        <w:ind w:left="3456" w:hanging="480"/>
      </w:pPr>
    </w:lvl>
    <w:lvl w:ilvl="7" w:tplc="04090019" w:tentative="1">
      <w:start w:val="1"/>
      <w:numFmt w:val="ideographTraditional"/>
      <w:lvlText w:val="%8、"/>
      <w:lvlJc w:val="left"/>
      <w:pPr>
        <w:ind w:left="3936" w:hanging="480"/>
      </w:pPr>
    </w:lvl>
    <w:lvl w:ilvl="8" w:tplc="0409001B" w:tentative="1">
      <w:start w:val="1"/>
      <w:numFmt w:val="lowerRoman"/>
      <w:lvlText w:val="%9."/>
      <w:lvlJc w:val="right"/>
      <w:pPr>
        <w:ind w:left="4416" w:hanging="480"/>
      </w:pPr>
    </w:lvl>
  </w:abstractNum>
  <w:num w:numId="1">
    <w:abstractNumId w:val="3"/>
  </w:num>
  <w:num w:numId="2">
    <w:abstractNumId w:val="0"/>
  </w:num>
  <w:num w:numId="3">
    <w:abstractNumId w:val="48"/>
  </w:num>
  <w:num w:numId="4">
    <w:abstractNumId w:val="30"/>
  </w:num>
  <w:num w:numId="5">
    <w:abstractNumId w:val="47"/>
  </w:num>
  <w:num w:numId="6">
    <w:abstractNumId w:val="46"/>
  </w:num>
  <w:num w:numId="7">
    <w:abstractNumId w:val="31"/>
  </w:num>
  <w:num w:numId="8">
    <w:abstractNumId w:val="33"/>
  </w:num>
  <w:num w:numId="9">
    <w:abstractNumId w:val="49"/>
  </w:num>
  <w:num w:numId="10">
    <w:abstractNumId w:val="23"/>
  </w:num>
  <w:num w:numId="11">
    <w:abstractNumId w:val="11"/>
  </w:num>
  <w:num w:numId="12">
    <w:abstractNumId w:val="28"/>
  </w:num>
  <w:num w:numId="13">
    <w:abstractNumId w:val="10"/>
  </w:num>
  <w:num w:numId="14">
    <w:abstractNumId w:val="14"/>
  </w:num>
  <w:num w:numId="15">
    <w:abstractNumId w:val="26"/>
  </w:num>
  <w:num w:numId="16">
    <w:abstractNumId w:val="19"/>
  </w:num>
  <w:num w:numId="17">
    <w:abstractNumId w:val="34"/>
  </w:num>
  <w:num w:numId="18">
    <w:abstractNumId w:val="20"/>
  </w:num>
  <w:num w:numId="19">
    <w:abstractNumId w:val="6"/>
  </w:num>
  <w:num w:numId="20">
    <w:abstractNumId w:val="12"/>
  </w:num>
  <w:num w:numId="21">
    <w:abstractNumId w:val="37"/>
  </w:num>
  <w:num w:numId="22">
    <w:abstractNumId w:val="36"/>
  </w:num>
  <w:num w:numId="23">
    <w:abstractNumId w:val="16"/>
  </w:num>
  <w:num w:numId="24">
    <w:abstractNumId w:val="18"/>
  </w:num>
  <w:num w:numId="25">
    <w:abstractNumId w:val="22"/>
  </w:num>
  <w:num w:numId="26">
    <w:abstractNumId w:val="29"/>
  </w:num>
  <w:num w:numId="27">
    <w:abstractNumId w:val="38"/>
  </w:num>
  <w:num w:numId="28">
    <w:abstractNumId w:val="21"/>
  </w:num>
  <w:num w:numId="29">
    <w:abstractNumId w:val="13"/>
  </w:num>
  <w:num w:numId="30">
    <w:abstractNumId w:val="2"/>
  </w:num>
  <w:num w:numId="31">
    <w:abstractNumId w:val="32"/>
  </w:num>
  <w:num w:numId="32">
    <w:abstractNumId w:val="43"/>
  </w:num>
  <w:num w:numId="33">
    <w:abstractNumId w:val="1"/>
  </w:num>
  <w:num w:numId="34">
    <w:abstractNumId w:val="25"/>
  </w:num>
  <w:num w:numId="35">
    <w:abstractNumId w:val="27"/>
  </w:num>
  <w:num w:numId="36">
    <w:abstractNumId w:val="5"/>
  </w:num>
  <w:num w:numId="37">
    <w:abstractNumId w:val="44"/>
  </w:num>
  <w:num w:numId="38">
    <w:abstractNumId w:val="7"/>
  </w:num>
  <w:num w:numId="39">
    <w:abstractNumId w:val="15"/>
  </w:num>
  <w:num w:numId="40">
    <w:abstractNumId w:val="17"/>
  </w:num>
  <w:num w:numId="41">
    <w:abstractNumId w:val="42"/>
  </w:num>
  <w:num w:numId="42">
    <w:abstractNumId w:val="41"/>
  </w:num>
  <w:num w:numId="43">
    <w:abstractNumId w:val="4"/>
  </w:num>
  <w:num w:numId="44">
    <w:abstractNumId w:val="39"/>
  </w:num>
  <w:num w:numId="45">
    <w:abstractNumId w:val="24"/>
  </w:num>
  <w:num w:numId="46">
    <w:abstractNumId w:val="8"/>
  </w:num>
  <w:num w:numId="47">
    <w:abstractNumId w:val="9"/>
  </w:num>
  <w:num w:numId="48">
    <w:abstractNumId w:val="35"/>
  </w:num>
  <w:num w:numId="49">
    <w:abstractNumId w:val="45"/>
  </w:num>
  <w:num w:numId="5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1AE"/>
    <w:rsid w:val="00077F68"/>
    <w:rsid w:val="00085157"/>
    <w:rsid w:val="000A2F6C"/>
    <w:rsid w:val="000A49EC"/>
    <w:rsid w:val="000C43EF"/>
    <w:rsid w:val="000E075F"/>
    <w:rsid w:val="00110B28"/>
    <w:rsid w:val="00125036"/>
    <w:rsid w:val="00133DFD"/>
    <w:rsid w:val="00141FE4"/>
    <w:rsid w:val="00165A1E"/>
    <w:rsid w:val="0016759B"/>
    <w:rsid w:val="001741F0"/>
    <w:rsid w:val="001A2941"/>
    <w:rsid w:val="00221438"/>
    <w:rsid w:val="002373E9"/>
    <w:rsid w:val="00247F94"/>
    <w:rsid w:val="0026305F"/>
    <w:rsid w:val="002A3C2B"/>
    <w:rsid w:val="002C4C58"/>
    <w:rsid w:val="002C570C"/>
    <w:rsid w:val="002D71B5"/>
    <w:rsid w:val="00306D55"/>
    <w:rsid w:val="00330ECD"/>
    <w:rsid w:val="00352E52"/>
    <w:rsid w:val="00352E7F"/>
    <w:rsid w:val="003C4942"/>
    <w:rsid w:val="003F588F"/>
    <w:rsid w:val="00411407"/>
    <w:rsid w:val="00431CD7"/>
    <w:rsid w:val="00433B9C"/>
    <w:rsid w:val="004371A5"/>
    <w:rsid w:val="00437630"/>
    <w:rsid w:val="004737D0"/>
    <w:rsid w:val="00497B62"/>
    <w:rsid w:val="004D51AE"/>
    <w:rsid w:val="004D58D0"/>
    <w:rsid w:val="00507902"/>
    <w:rsid w:val="005113B1"/>
    <w:rsid w:val="00516E17"/>
    <w:rsid w:val="005236C1"/>
    <w:rsid w:val="005424A9"/>
    <w:rsid w:val="005518CB"/>
    <w:rsid w:val="005573DC"/>
    <w:rsid w:val="0056728E"/>
    <w:rsid w:val="00575778"/>
    <w:rsid w:val="00586E21"/>
    <w:rsid w:val="005C1320"/>
    <w:rsid w:val="005D23FD"/>
    <w:rsid w:val="005D3A38"/>
    <w:rsid w:val="00603459"/>
    <w:rsid w:val="006069CE"/>
    <w:rsid w:val="006F5860"/>
    <w:rsid w:val="00741AA7"/>
    <w:rsid w:val="00745633"/>
    <w:rsid w:val="0076757E"/>
    <w:rsid w:val="007A023A"/>
    <w:rsid w:val="007B03B6"/>
    <w:rsid w:val="007C4EF3"/>
    <w:rsid w:val="007F2CCB"/>
    <w:rsid w:val="00812730"/>
    <w:rsid w:val="0082783C"/>
    <w:rsid w:val="00843279"/>
    <w:rsid w:val="008A7998"/>
    <w:rsid w:val="008B07CC"/>
    <w:rsid w:val="008D0D32"/>
    <w:rsid w:val="008E0F7A"/>
    <w:rsid w:val="00930234"/>
    <w:rsid w:val="009350E7"/>
    <w:rsid w:val="00936EEC"/>
    <w:rsid w:val="0094552A"/>
    <w:rsid w:val="00956A3B"/>
    <w:rsid w:val="009D4CE4"/>
    <w:rsid w:val="009E58A9"/>
    <w:rsid w:val="00A017D8"/>
    <w:rsid w:val="00A13470"/>
    <w:rsid w:val="00A321A7"/>
    <w:rsid w:val="00A339FF"/>
    <w:rsid w:val="00A369B9"/>
    <w:rsid w:val="00A45FFA"/>
    <w:rsid w:val="00A923E0"/>
    <w:rsid w:val="00AA59CE"/>
    <w:rsid w:val="00AB695F"/>
    <w:rsid w:val="00B134B7"/>
    <w:rsid w:val="00B46E1D"/>
    <w:rsid w:val="00B8243B"/>
    <w:rsid w:val="00B828DD"/>
    <w:rsid w:val="00BF52DA"/>
    <w:rsid w:val="00BF5FDC"/>
    <w:rsid w:val="00C25EC5"/>
    <w:rsid w:val="00C43D64"/>
    <w:rsid w:val="00CB14DC"/>
    <w:rsid w:val="00CE6A04"/>
    <w:rsid w:val="00CF3CA3"/>
    <w:rsid w:val="00CF41AD"/>
    <w:rsid w:val="00D32897"/>
    <w:rsid w:val="00D55707"/>
    <w:rsid w:val="00D671AF"/>
    <w:rsid w:val="00DF5BA3"/>
    <w:rsid w:val="00E353B8"/>
    <w:rsid w:val="00E81323"/>
    <w:rsid w:val="00EA29EF"/>
    <w:rsid w:val="00EA7FB7"/>
    <w:rsid w:val="00EE2CEC"/>
    <w:rsid w:val="00EF05C7"/>
    <w:rsid w:val="00F00AF0"/>
    <w:rsid w:val="00F11BD6"/>
    <w:rsid w:val="00F357A1"/>
    <w:rsid w:val="00F768F0"/>
    <w:rsid w:val="00F77B71"/>
    <w:rsid w:val="00FF5F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9E46B0"/>
  <w15:chartTrackingRefBased/>
  <w15:docId w15:val="{A35361D2-BA18-4364-8905-12292A38F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51AE"/>
    <w:pPr>
      <w:widowControl w:val="0"/>
      <w:spacing w:after="0" w:line="240" w:lineRule="auto"/>
    </w:pPr>
    <w:rPr>
      <w:szCs w:val="22"/>
    </w:rPr>
  </w:style>
  <w:style w:type="paragraph" w:styleId="1">
    <w:name w:val="heading 1"/>
    <w:basedOn w:val="a"/>
    <w:next w:val="a"/>
    <w:link w:val="10"/>
    <w:uiPriority w:val="9"/>
    <w:qFormat/>
    <w:rsid w:val="004D51AE"/>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4D51AE"/>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4D51AE"/>
    <w:pPr>
      <w:keepNext/>
      <w:keepLines/>
      <w:spacing w:before="160" w:after="40"/>
      <w:outlineLvl w:val="2"/>
    </w:pPr>
    <w:rPr>
      <w:rFonts w:eastAsiaTheme="majorEastAsia" w:cstheme="majorBidi"/>
      <w:color w:val="2F5496" w:themeColor="accent1" w:themeShade="BF"/>
      <w:sz w:val="32"/>
      <w:szCs w:val="32"/>
    </w:rPr>
  </w:style>
  <w:style w:type="paragraph" w:styleId="4">
    <w:name w:val="heading 4"/>
    <w:basedOn w:val="a"/>
    <w:next w:val="a"/>
    <w:link w:val="40"/>
    <w:uiPriority w:val="9"/>
    <w:semiHidden/>
    <w:unhideWhenUsed/>
    <w:qFormat/>
    <w:rsid w:val="004D51AE"/>
    <w:pPr>
      <w:keepNext/>
      <w:keepLines/>
      <w:spacing w:before="160" w:after="40"/>
      <w:outlineLvl w:val="3"/>
    </w:pPr>
    <w:rPr>
      <w:rFonts w:eastAsiaTheme="majorEastAsia" w:cstheme="majorBidi"/>
      <w:color w:val="2F5496" w:themeColor="accent1" w:themeShade="BF"/>
      <w:sz w:val="28"/>
      <w:szCs w:val="28"/>
    </w:rPr>
  </w:style>
  <w:style w:type="paragraph" w:styleId="5">
    <w:name w:val="heading 5"/>
    <w:basedOn w:val="a"/>
    <w:next w:val="a"/>
    <w:link w:val="50"/>
    <w:uiPriority w:val="9"/>
    <w:semiHidden/>
    <w:unhideWhenUsed/>
    <w:qFormat/>
    <w:rsid w:val="004D51A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4D51AE"/>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4D51AE"/>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D51AE"/>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4D51AE"/>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4D51AE"/>
    <w:rPr>
      <w:rFonts w:asciiTheme="majorHAnsi" w:eastAsiaTheme="majorEastAsia" w:hAnsiTheme="majorHAnsi" w:cstheme="majorBidi"/>
      <w:color w:val="2F5496" w:themeColor="accent1" w:themeShade="BF"/>
      <w:sz w:val="48"/>
      <w:szCs w:val="48"/>
    </w:rPr>
  </w:style>
  <w:style w:type="character" w:customStyle="1" w:styleId="20">
    <w:name w:val="標題 2 字元"/>
    <w:basedOn w:val="a0"/>
    <w:link w:val="2"/>
    <w:uiPriority w:val="9"/>
    <w:rsid w:val="004D51AE"/>
    <w:rPr>
      <w:rFonts w:asciiTheme="majorHAnsi" w:eastAsiaTheme="majorEastAsia" w:hAnsiTheme="majorHAnsi" w:cstheme="majorBidi"/>
      <w:color w:val="2F5496" w:themeColor="accent1" w:themeShade="BF"/>
      <w:sz w:val="40"/>
      <w:szCs w:val="40"/>
    </w:rPr>
  </w:style>
  <w:style w:type="character" w:customStyle="1" w:styleId="30">
    <w:name w:val="標題 3 字元"/>
    <w:basedOn w:val="a0"/>
    <w:link w:val="3"/>
    <w:uiPriority w:val="9"/>
    <w:semiHidden/>
    <w:rsid w:val="004D51AE"/>
    <w:rPr>
      <w:rFonts w:eastAsiaTheme="majorEastAsia" w:cstheme="majorBidi"/>
      <w:color w:val="2F5496" w:themeColor="accent1" w:themeShade="BF"/>
      <w:sz w:val="32"/>
      <w:szCs w:val="32"/>
    </w:rPr>
  </w:style>
  <w:style w:type="character" w:customStyle="1" w:styleId="40">
    <w:name w:val="標題 4 字元"/>
    <w:basedOn w:val="a0"/>
    <w:link w:val="4"/>
    <w:uiPriority w:val="9"/>
    <w:semiHidden/>
    <w:rsid w:val="004D51AE"/>
    <w:rPr>
      <w:rFonts w:eastAsiaTheme="majorEastAsia" w:cstheme="majorBidi"/>
      <w:color w:val="2F5496" w:themeColor="accent1" w:themeShade="BF"/>
      <w:sz w:val="28"/>
      <w:szCs w:val="28"/>
    </w:rPr>
  </w:style>
  <w:style w:type="character" w:customStyle="1" w:styleId="50">
    <w:name w:val="標題 5 字元"/>
    <w:basedOn w:val="a0"/>
    <w:link w:val="5"/>
    <w:uiPriority w:val="9"/>
    <w:semiHidden/>
    <w:rsid w:val="004D51AE"/>
    <w:rPr>
      <w:rFonts w:eastAsiaTheme="majorEastAsia" w:cstheme="majorBidi"/>
      <w:color w:val="2F5496" w:themeColor="accent1" w:themeShade="BF"/>
    </w:rPr>
  </w:style>
  <w:style w:type="character" w:customStyle="1" w:styleId="60">
    <w:name w:val="標題 6 字元"/>
    <w:basedOn w:val="a0"/>
    <w:link w:val="6"/>
    <w:uiPriority w:val="9"/>
    <w:semiHidden/>
    <w:rsid w:val="004D51AE"/>
    <w:rPr>
      <w:rFonts w:eastAsiaTheme="majorEastAsia" w:cstheme="majorBidi"/>
      <w:color w:val="595959" w:themeColor="text1" w:themeTint="A6"/>
    </w:rPr>
  </w:style>
  <w:style w:type="character" w:customStyle="1" w:styleId="70">
    <w:name w:val="標題 7 字元"/>
    <w:basedOn w:val="a0"/>
    <w:link w:val="7"/>
    <w:uiPriority w:val="9"/>
    <w:semiHidden/>
    <w:rsid w:val="004D51AE"/>
    <w:rPr>
      <w:rFonts w:eastAsiaTheme="majorEastAsia" w:cstheme="majorBidi"/>
      <w:color w:val="595959" w:themeColor="text1" w:themeTint="A6"/>
    </w:rPr>
  </w:style>
  <w:style w:type="character" w:customStyle="1" w:styleId="80">
    <w:name w:val="標題 8 字元"/>
    <w:basedOn w:val="a0"/>
    <w:link w:val="8"/>
    <w:uiPriority w:val="9"/>
    <w:semiHidden/>
    <w:rsid w:val="004D51AE"/>
    <w:rPr>
      <w:rFonts w:eastAsiaTheme="majorEastAsia" w:cstheme="majorBidi"/>
      <w:color w:val="272727" w:themeColor="text1" w:themeTint="D8"/>
    </w:rPr>
  </w:style>
  <w:style w:type="character" w:customStyle="1" w:styleId="90">
    <w:name w:val="標題 9 字元"/>
    <w:basedOn w:val="a0"/>
    <w:link w:val="9"/>
    <w:uiPriority w:val="9"/>
    <w:semiHidden/>
    <w:rsid w:val="004D51AE"/>
    <w:rPr>
      <w:rFonts w:eastAsiaTheme="majorEastAsia" w:cstheme="majorBidi"/>
      <w:color w:val="272727" w:themeColor="text1" w:themeTint="D8"/>
    </w:rPr>
  </w:style>
  <w:style w:type="paragraph" w:styleId="a3">
    <w:name w:val="Title"/>
    <w:basedOn w:val="a"/>
    <w:next w:val="a"/>
    <w:link w:val="a4"/>
    <w:uiPriority w:val="1"/>
    <w:qFormat/>
    <w:rsid w:val="004D51AE"/>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4D51A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D51A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4D51A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D51AE"/>
    <w:pPr>
      <w:spacing w:before="160"/>
      <w:jc w:val="center"/>
    </w:pPr>
    <w:rPr>
      <w:i/>
      <w:iCs/>
      <w:color w:val="404040" w:themeColor="text1" w:themeTint="BF"/>
    </w:rPr>
  </w:style>
  <w:style w:type="character" w:customStyle="1" w:styleId="a8">
    <w:name w:val="引文 字元"/>
    <w:basedOn w:val="a0"/>
    <w:link w:val="a7"/>
    <w:uiPriority w:val="29"/>
    <w:rsid w:val="004D51AE"/>
    <w:rPr>
      <w:i/>
      <w:iCs/>
      <w:color w:val="404040" w:themeColor="text1" w:themeTint="BF"/>
    </w:rPr>
  </w:style>
  <w:style w:type="paragraph" w:styleId="a9">
    <w:name w:val="List Paragraph"/>
    <w:basedOn w:val="a"/>
    <w:uiPriority w:val="34"/>
    <w:qFormat/>
    <w:rsid w:val="004D51AE"/>
    <w:pPr>
      <w:ind w:left="720"/>
      <w:contextualSpacing/>
    </w:pPr>
  </w:style>
  <w:style w:type="character" w:styleId="aa">
    <w:name w:val="Intense Emphasis"/>
    <w:basedOn w:val="a0"/>
    <w:uiPriority w:val="21"/>
    <w:qFormat/>
    <w:rsid w:val="004D51AE"/>
    <w:rPr>
      <w:i/>
      <w:iCs/>
      <w:color w:val="2F5496" w:themeColor="accent1" w:themeShade="BF"/>
    </w:rPr>
  </w:style>
  <w:style w:type="paragraph" w:styleId="ab">
    <w:name w:val="Intense Quote"/>
    <w:basedOn w:val="a"/>
    <w:next w:val="a"/>
    <w:link w:val="ac"/>
    <w:uiPriority w:val="30"/>
    <w:qFormat/>
    <w:rsid w:val="004D51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鮮明引文 字元"/>
    <w:basedOn w:val="a0"/>
    <w:link w:val="ab"/>
    <w:uiPriority w:val="30"/>
    <w:rsid w:val="004D51AE"/>
    <w:rPr>
      <w:i/>
      <w:iCs/>
      <w:color w:val="2F5496" w:themeColor="accent1" w:themeShade="BF"/>
    </w:rPr>
  </w:style>
  <w:style w:type="character" w:styleId="ad">
    <w:name w:val="Intense Reference"/>
    <w:basedOn w:val="a0"/>
    <w:uiPriority w:val="32"/>
    <w:qFormat/>
    <w:rsid w:val="004D51AE"/>
    <w:rPr>
      <w:b/>
      <w:bCs/>
      <w:smallCaps/>
      <w:color w:val="2F5496" w:themeColor="accent1" w:themeShade="BF"/>
      <w:spacing w:val="5"/>
    </w:rPr>
  </w:style>
  <w:style w:type="paragraph" w:styleId="ae">
    <w:name w:val="Body Text"/>
    <w:basedOn w:val="a"/>
    <w:link w:val="af"/>
    <w:uiPriority w:val="1"/>
    <w:qFormat/>
    <w:rsid w:val="004D51AE"/>
    <w:pPr>
      <w:autoSpaceDE w:val="0"/>
      <w:autoSpaceDN w:val="0"/>
      <w:adjustRightInd w:val="0"/>
      <w:ind w:left="112"/>
    </w:pPr>
    <w:rPr>
      <w:rFonts w:ascii="標楷體" w:eastAsia="標楷體" w:hAnsi="Times New Roman" w:cs="標楷體"/>
      <w:kern w:val="0"/>
      <w:sz w:val="26"/>
      <w:szCs w:val="26"/>
    </w:rPr>
  </w:style>
  <w:style w:type="character" w:customStyle="1" w:styleId="af">
    <w:name w:val="本文 字元"/>
    <w:basedOn w:val="a0"/>
    <w:link w:val="ae"/>
    <w:uiPriority w:val="1"/>
    <w:rsid w:val="004D51AE"/>
    <w:rPr>
      <w:rFonts w:ascii="標楷體" w:eastAsia="標楷體" w:hAnsi="Times New Roman" w:cs="標楷體"/>
      <w:kern w:val="0"/>
      <w:sz w:val="26"/>
      <w:szCs w:val="26"/>
    </w:rPr>
  </w:style>
  <w:style w:type="table" w:styleId="af0">
    <w:name w:val="Table Grid"/>
    <w:basedOn w:val="a1"/>
    <w:uiPriority w:val="39"/>
    <w:rsid w:val="004D51AE"/>
    <w:pPr>
      <w:spacing w:after="0" w:line="240" w:lineRule="auto"/>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basedOn w:val="a0"/>
    <w:uiPriority w:val="99"/>
    <w:semiHidden/>
    <w:unhideWhenUsed/>
    <w:rsid w:val="004D51AE"/>
    <w:rPr>
      <w:sz w:val="18"/>
      <w:szCs w:val="18"/>
    </w:rPr>
  </w:style>
  <w:style w:type="paragraph" w:styleId="af2">
    <w:name w:val="annotation text"/>
    <w:basedOn w:val="a"/>
    <w:link w:val="af3"/>
    <w:semiHidden/>
    <w:unhideWhenUsed/>
    <w:rsid w:val="004D51AE"/>
  </w:style>
  <w:style w:type="character" w:customStyle="1" w:styleId="af3">
    <w:name w:val="註解文字 字元"/>
    <w:basedOn w:val="a0"/>
    <w:link w:val="af2"/>
    <w:semiHidden/>
    <w:rsid w:val="004D51AE"/>
    <w:rPr>
      <w:szCs w:val="22"/>
    </w:rPr>
  </w:style>
  <w:style w:type="paragraph" w:styleId="af4">
    <w:name w:val="Balloon Text"/>
    <w:basedOn w:val="a"/>
    <w:link w:val="af5"/>
    <w:uiPriority w:val="99"/>
    <w:semiHidden/>
    <w:unhideWhenUsed/>
    <w:rsid w:val="00110B28"/>
    <w:rPr>
      <w:rFonts w:asciiTheme="majorHAnsi" w:eastAsiaTheme="majorEastAsia" w:hAnsiTheme="majorHAnsi" w:cstheme="majorBidi"/>
      <w:sz w:val="18"/>
      <w:szCs w:val="18"/>
    </w:rPr>
  </w:style>
  <w:style w:type="character" w:customStyle="1" w:styleId="af5">
    <w:name w:val="註解方塊文字 字元"/>
    <w:basedOn w:val="a0"/>
    <w:link w:val="af4"/>
    <w:uiPriority w:val="99"/>
    <w:semiHidden/>
    <w:rsid w:val="00110B28"/>
    <w:rPr>
      <w:rFonts w:asciiTheme="majorHAnsi" w:eastAsiaTheme="majorEastAsia" w:hAnsiTheme="majorHAnsi" w:cstheme="majorBidi"/>
      <w:sz w:val="18"/>
      <w:szCs w:val="18"/>
    </w:rPr>
  </w:style>
  <w:style w:type="paragraph" w:styleId="af6">
    <w:name w:val="header"/>
    <w:basedOn w:val="a"/>
    <w:link w:val="af7"/>
    <w:uiPriority w:val="99"/>
    <w:unhideWhenUsed/>
    <w:rsid w:val="005573DC"/>
    <w:pPr>
      <w:tabs>
        <w:tab w:val="center" w:pos="4153"/>
        <w:tab w:val="right" w:pos="8306"/>
      </w:tabs>
      <w:snapToGrid w:val="0"/>
    </w:pPr>
    <w:rPr>
      <w:sz w:val="20"/>
      <w:szCs w:val="20"/>
    </w:rPr>
  </w:style>
  <w:style w:type="character" w:customStyle="1" w:styleId="af7">
    <w:name w:val="頁首 字元"/>
    <w:basedOn w:val="a0"/>
    <w:link w:val="af6"/>
    <w:uiPriority w:val="99"/>
    <w:rsid w:val="005573DC"/>
    <w:rPr>
      <w:sz w:val="20"/>
      <w:szCs w:val="20"/>
    </w:rPr>
  </w:style>
  <w:style w:type="paragraph" w:styleId="af8">
    <w:name w:val="footer"/>
    <w:basedOn w:val="a"/>
    <w:link w:val="af9"/>
    <w:uiPriority w:val="99"/>
    <w:unhideWhenUsed/>
    <w:rsid w:val="005573DC"/>
    <w:pPr>
      <w:tabs>
        <w:tab w:val="center" w:pos="4153"/>
        <w:tab w:val="right" w:pos="8306"/>
      </w:tabs>
      <w:snapToGrid w:val="0"/>
    </w:pPr>
    <w:rPr>
      <w:sz w:val="20"/>
      <w:szCs w:val="20"/>
    </w:rPr>
  </w:style>
  <w:style w:type="character" w:customStyle="1" w:styleId="af9">
    <w:name w:val="頁尾 字元"/>
    <w:basedOn w:val="a0"/>
    <w:link w:val="af8"/>
    <w:uiPriority w:val="99"/>
    <w:rsid w:val="005573DC"/>
    <w:rPr>
      <w:sz w:val="20"/>
      <w:szCs w:val="20"/>
    </w:rPr>
  </w:style>
  <w:style w:type="paragraph" w:styleId="afa">
    <w:name w:val="annotation subject"/>
    <w:basedOn w:val="af2"/>
    <w:next w:val="af2"/>
    <w:link w:val="afb"/>
    <w:uiPriority w:val="99"/>
    <w:semiHidden/>
    <w:unhideWhenUsed/>
    <w:rsid w:val="00A321A7"/>
    <w:rPr>
      <w:b/>
      <w:bCs/>
    </w:rPr>
  </w:style>
  <w:style w:type="character" w:customStyle="1" w:styleId="afb">
    <w:name w:val="註解主旨 字元"/>
    <w:basedOn w:val="af3"/>
    <w:link w:val="afa"/>
    <w:uiPriority w:val="99"/>
    <w:semiHidden/>
    <w:rsid w:val="00A321A7"/>
    <w:rPr>
      <w:b/>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8BEB1-EC45-4D85-99C7-47BC7327F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296</Words>
  <Characters>1691</Characters>
  <Application>Microsoft Office Word</Application>
  <DocSecurity>0</DocSecurity>
  <Lines>14</Lines>
  <Paragraphs>3</Paragraphs>
  <ScaleCrop>false</ScaleCrop>
  <Company/>
  <LinksUpToDate>false</LinksUpToDate>
  <CharactersWithSpaces>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郁菁 葉</dc:creator>
  <cp:keywords/>
  <dc:description/>
  <cp:lastModifiedBy>Kai</cp:lastModifiedBy>
  <cp:revision>13</cp:revision>
  <cp:lastPrinted>2026-03-04T10:33:00Z</cp:lastPrinted>
  <dcterms:created xsi:type="dcterms:W3CDTF">2026-02-28T11:01:00Z</dcterms:created>
  <dcterms:modified xsi:type="dcterms:W3CDTF">2026-03-31T02:34:00Z</dcterms:modified>
</cp:coreProperties>
</file>